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014"/>
        <w:tblW w:w="0" w:type="auto"/>
        <w:tblLook w:val="04A0" w:firstRow="1" w:lastRow="0" w:firstColumn="1" w:lastColumn="0" w:noHBand="0" w:noVBand="1"/>
      </w:tblPr>
      <w:tblGrid>
        <w:gridCol w:w="4332"/>
        <w:gridCol w:w="4332"/>
        <w:gridCol w:w="4330"/>
      </w:tblGrid>
      <w:tr w:rsidR="00BA7284" w:rsidRPr="00F37080" w14:paraId="29E96FCF" w14:textId="77777777" w:rsidTr="00F37080">
        <w:trPr>
          <w:trHeight w:val="70"/>
          <w:tblHeader/>
        </w:trPr>
        <w:tc>
          <w:tcPr>
            <w:tcW w:w="4332" w:type="dxa"/>
          </w:tcPr>
          <w:p w14:paraId="2D17C9AE" w14:textId="77777777" w:rsidR="00BA7284" w:rsidRPr="00F37080" w:rsidRDefault="00BA7284" w:rsidP="006643C8">
            <w:pPr>
              <w:jc w:val="center"/>
              <w:rPr>
                <w:rFonts w:ascii="Arial Narrow" w:hAnsi="Arial Narrow"/>
                <w:b/>
              </w:rPr>
            </w:pPr>
            <w:r w:rsidRPr="00F37080">
              <w:rPr>
                <w:rFonts w:ascii="Arial Narrow" w:hAnsi="Arial Narrow"/>
                <w:b/>
              </w:rPr>
              <w:t>REGLAMENTO VIGENTE</w:t>
            </w:r>
          </w:p>
        </w:tc>
        <w:tc>
          <w:tcPr>
            <w:tcW w:w="4332" w:type="dxa"/>
          </w:tcPr>
          <w:p w14:paraId="04A0E1CB" w14:textId="77777777" w:rsidR="00BA7284" w:rsidRPr="00F37080" w:rsidRDefault="00BA7284" w:rsidP="00724AD7">
            <w:pPr>
              <w:jc w:val="center"/>
              <w:rPr>
                <w:rFonts w:ascii="Arial Narrow" w:hAnsi="Arial Narrow"/>
                <w:b/>
              </w:rPr>
            </w:pPr>
            <w:r w:rsidRPr="00F37080">
              <w:rPr>
                <w:rFonts w:ascii="Arial Narrow" w:hAnsi="Arial Narrow"/>
                <w:b/>
              </w:rPr>
              <w:t>PROPUESTA DE REFORMA</w:t>
            </w:r>
          </w:p>
        </w:tc>
        <w:tc>
          <w:tcPr>
            <w:tcW w:w="4330" w:type="dxa"/>
          </w:tcPr>
          <w:p w14:paraId="2B02EA76" w14:textId="77777777" w:rsidR="00BA7284" w:rsidRPr="00F37080" w:rsidRDefault="00BA7284" w:rsidP="00724AD7">
            <w:pPr>
              <w:jc w:val="center"/>
              <w:rPr>
                <w:rFonts w:ascii="Arial Narrow" w:hAnsi="Arial Narrow"/>
                <w:b/>
              </w:rPr>
            </w:pPr>
            <w:r w:rsidRPr="00F37080">
              <w:rPr>
                <w:rFonts w:ascii="Arial Narrow" w:hAnsi="Arial Narrow"/>
                <w:b/>
              </w:rPr>
              <w:t>TIPO DE REFORMA</w:t>
            </w:r>
          </w:p>
        </w:tc>
      </w:tr>
      <w:tr w:rsidR="00BA7284" w:rsidRPr="00F37080" w14:paraId="76D9148F" w14:textId="77777777" w:rsidTr="00F37080">
        <w:tc>
          <w:tcPr>
            <w:tcW w:w="4332" w:type="dxa"/>
          </w:tcPr>
          <w:p w14:paraId="7B7321DA" w14:textId="77777777" w:rsidR="00BA7284" w:rsidRPr="00F37080" w:rsidRDefault="00BA7284" w:rsidP="00724AD7">
            <w:pPr>
              <w:pStyle w:val="NormalWeb"/>
              <w:spacing w:before="0" w:beforeAutospacing="0" w:after="0" w:afterAutospacing="0"/>
              <w:jc w:val="both"/>
              <w:rPr>
                <w:rFonts w:ascii="Arial Narrow" w:hAnsi="Arial Narrow" w:cs="Arial"/>
                <w:sz w:val="22"/>
                <w:szCs w:val="22"/>
              </w:rPr>
            </w:pPr>
            <w:r w:rsidRPr="00F37080">
              <w:rPr>
                <w:rFonts w:ascii="Arial Narrow" w:hAnsi="Arial Narrow" w:cs="Arial"/>
                <w:b/>
                <w:bCs/>
                <w:sz w:val="22"/>
                <w:szCs w:val="22"/>
              </w:rPr>
              <w:t>Artículo 2.-</w:t>
            </w:r>
            <w:r w:rsidRPr="00F37080">
              <w:rPr>
                <w:rFonts w:ascii="Arial Narrow" w:hAnsi="Arial Narrow" w:cs="Arial"/>
                <w:sz w:val="22"/>
                <w:szCs w:val="22"/>
              </w:rPr>
              <w:t xml:space="preserve"> El presente Reglamento tiene por objeto organizar y regular el funcionamiento de la Administración Pública del Municipio de General Escobedo de Nuevo León, que se integra por la Administración Pública Central y la Paraestatal. </w:t>
            </w:r>
          </w:p>
          <w:p w14:paraId="0AE6973E" w14:textId="77777777" w:rsidR="00BA7284" w:rsidRPr="00F37080" w:rsidRDefault="00BA7284" w:rsidP="00724AD7">
            <w:pPr>
              <w:pStyle w:val="NormalWeb"/>
              <w:spacing w:before="0" w:beforeAutospacing="0" w:after="0" w:afterAutospacing="0"/>
              <w:jc w:val="both"/>
              <w:rPr>
                <w:rFonts w:ascii="Arial Narrow" w:hAnsi="Arial Narrow" w:cs="Arial"/>
                <w:sz w:val="22"/>
                <w:szCs w:val="22"/>
              </w:rPr>
            </w:pPr>
          </w:p>
          <w:p w14:paraId="4B44E07E" w14:textId="77777777" w:rsidR="00BA7284" w:rsidRPr="00F37080" w:rsidRDefault="00BA7284" w:rsidP="00724AD7">
            <w:pPr>
              <w:autoSpaceDE w:val="0"/>
              <w:autoSpaceDN w:val="0"/>
              <w:adjustRightInd w:val="0"/>
              <w:rPr>
                <w:rFonts w:ascii="Arial Narrow" w:hAnsi="Arial Narrow" w:cs="Arial"/>
                <w:b/>
                <w:bCs/>
              </w:rPr>
            </w:pPr>
            <w:r w:rsidRPr="00F37080">
              <w:rPr>
                <w:rFonts w:ascii="Arial Narrow" w:hAnsi="Arial Narrow" w:cs="Arial"/>
                <w:b/>
                <w:bCs/>
              </w:rPr>
              <w:t>(REFORMA P.O. 30 DE ENERO 2019)</w:t>
            </w:r>
          </w:p>
          <w:p w14:paraId="2C6519BE" w14:textId="77777777" w:rsidR="00BA7284" w:rsidRPr="00F37080" w:rsidRDefault="00BA7284" w:rsidP="00082983">
            <w:pPr>
              <w:autoSpaceDE w:val="0"/>
              <w:autoSpaceDN w:val="0"/>
              <w:adjustRightInd w:val="0"/>
              <w:jc w:val="both"/>
              <w:rPr>
                <w:rFonts w:ascii="Arial Narrow" w:hAnsi="Arial Narrow" w:cs="Arial"/>
                <w:b/>
                <w:bCs/>
              </w:rPr>
            </w:pPr>
            <w:r w:rsidRPr="00F37080">
              <w:rPr>
                <w:rFonts w:ascii="Arial Narrow" w:hAnsi="Arial Narrow" w:cs="Arial"/>
                <w:bCs/>
              </w:rPr>
              <w:t>La Administración Pública Central Municipal está conformada por las Secretarías del ramo, la Secretaría Técnica de la Junta Ciudadana de Movilidad Sustentable, la Dirección del Sistema del Desarrollo Integral de la Familia (DIF), la Oficina de Información, Enlace y Difusión, la Unidad de Protección Animal, y la Dirección del Instituto Municipal de la Mujer.</w:t>
            </w:r>
          </w:p>
          <w:p w14:paraId="3D994AF1" w14:textId="77777777" w:rsidR="00BA7284" w:rsidRPr="00F37080" w:rsidRDefault="00BA7284" w:rsidP="00724AD7">
            <w:pPr>
              <w:rPr>
                <w:rFonts w:ascii="Arial Narrow" w:hAnsi="Arial Narrow"/>
              </w:rPr>
            </w:pPr>
          </w:p>
          <w:p w14:paraId="3CDCCCE1" w14:textId="77777777" w:rsidR="001C6AB9" w:rsidRPr="00F37080" w:rsidRDefault="001C6AB9" w:rsidP="00566686">
            <w:pPr>
              <w:autoSpaceDE w:val="0"/>
              <w:autoSpaceDN w:val="0"/>
              <w:adjustRightInd w:val="0"/>
              <w:rPr>
                <w:rFonts w:ascii="Arial Narrow" w:hAnsi="Arial Narrow"/>
              </w:rPr>
            </w:pPr>
          </w:p>
        </w:tc>
        <w:tc>
          <w:tcPr>
            <w:tcW w:w="4332" w:type="dxa"/>
          </w:tcPr>
          <w:p w14:paraId="7DAC9898" w14:textId="77777777" w:rsidR="00BA7284" w:rsidRPr="003C5031" w:rsidRDefault="00474926" w:rsidP="00724AD7">
            <w:pPr>
              <w:autoSpaceDE w:val="0"/>
              <w:autoSpaceDN w:val="0"/>
              <w:adjustRightInd w:val="0"/>
              <w:jc w:val="both"/>
              <w:rPr>
                <w:rFonts w:ascii="Arial Narrow" w:hAnsi="Arial Narrow"/>
                <w:b/>
              </w:rPr>
            </w:pPr>
            <w:r w:rsidRPr="003C5031">
              <w:rPr>
                <w:rFonts w:ascii="Arial Narrow" w:hAnsi="Arial Narrow"/>
                <w:b/>
              </w:rPr>
              <w:t xml:space="preserve">Articulo 2.- El presente reglamento tiene por objeto organizar y regular el funcionamiento del </w:t>
            </w:r>
            <w:r w:rsidR="00082983" w:rsidRPr="003C5031">
              <w:rPr>
                <w:rFonts w:ascii="Arial Narrow" w:hAnsi="Arial Narrow"/>
                <w:b/>
              </w:rPr>
              <w:t xml:space="preserve">Administración </w:t>
            </w:r>
            <w:r w:rsidR="00B96A94" w:rsidRPr="003C5031">
              <w:rPr>
                <w:rFonts w:ascii="Arial Narrow" w:hAnsi="Arial Narrow"/>
                <w:b/>
              </w:rPr>
              <w:t>Pública</w:t>
            </w:r>
            <w:r w:rsidR="00082983" w:rsidRPr="003C5031">
              <w:rPr>
                <w:rFonts w:ascii="Arial Narrow" w:hAnsi="Arial Narrow"/>
                <w:b/>
              </w:rPr>
              <w:t xml:space="preserve"> Municipal</w:t>
            </w:r>
            <w:r w:rsidR="00B96A94" w:rsidRPr="003C5031">
              <w:rPr>
                <w:rFonts w:ascii="Arial Narrow" w:hAnsi="Arial Narrow"/>
                <w:b/>
              </w:rPr>
              <w:t xml:space="preserve"> y Paramunicipal, estableciendo su</w:t>
            </w:r>
            <w:r w:rsidRPr="003C5031">
              <w:rPr>
                <w:rFonts w:ascii="Arial Narrow" w:hAnsi="Arial Narrow"/>
                <w:b/>
              </w:rPr>
              <w:t xml:space="preserve"> estructura y atribuciones, siendo el Ayuntamien</w:t>
            </w:r>
            <w:r w:rsidR="008760A2" w:rsidRPr="003C5031">
              <w:rPr>
                <w:rFonts w:ascii="Arial Narrow" w:hAnsi="Arial Narrow"/>
                <w:b/>
              </w:rPr>
              <w:t>to la autoridad superior de esta</w:t>
            </w:r>
            <w:r w:rsidRPr="003C5031">
              <w:rPr>
                <w:rFonts w:ascii="Arial Narrow" w:hAnsi="Arial Narrow"/>
                <w:b/>
              </w:rPr>
              <w:t>.</w:t>
            </w:r>
          </w:p>
          <w:p w14:paraId="6166FCA6" w14:textId="77777777" w:rsidR="00474926" w:rsidRPr="003C5031" w:rsidRDefault="00474926" w:rsidP="00724AD7">
            <w:pPr>
              <w:autoSpaceDE w:val="0"/>
              <w:autoSpaceDN w:val="0"/>
              <w:adjustRightInd w:val="0"/>
              <w:jc w:val="both"/>
              <w:rPr>
                <w:rFonts w:ascii="Arial Narrow" w:hAnsi="Arial Narrow"/>
                <w:b/>
              </w:rPr>
            </w:pPr>
          </w:p>
          <w:p w14:paraId="17B24676" w14:textId="77777777" w:rsidR="00566686" w:rsidRPr="003C5031" w:rsidRDefault="00566686" w:rsidP="00724AD7">
            <w:pPr>
              <w:autoSpaceDE w:val="0"/>
              <w:autoSpaceDN w:val="0"/>
              <w:adjustRightInd w:val="0"/>
              <w:jc w:val="both"/>
              <w:rPr>
                <w:rFonts w:ascii="Arial Narrow" w:hAnsi="Arial Narrow"/>
                <w:b/>
              </w:rPr>
            </w:pPr>
          </w:p>
          <w:p w14:paraId="220C6BF4" w14:textId="3E1A2ACD" w:rsidR="004D3041" w:rsidRPr="003C5031" w:rsidRDefault="004D3041" w:rsidP="004D3041">
            <w:pPr>
              <w:jc w:val="both"/>
              <w:rPr>
                <w:rFonts w:ascii="Arial Narrow" w:hAnsi="Arial Narrow"/>
                <w:b/>
                <w:lang w:val="es-ES_tradnl"/>
              </w:rPr>
            </w:pPr>
            <w:r w:rsidRPr="003C5031">
              <w:rPr>
                <w:rFonts w:ascii="Arial Narrow" w:hAnsi="Arial Narrow"/>
                <w:b/>
                <w:lang w:val="es-ES_tradnl"/>
              </w:rPr>
              <w:t>Artículo 2 Bis. - La administración pública municipal centralizada se integra con:</w:t>
            </w:r>
          </w:p>
          <w:p w14:paraId="51962D4E" w14:textId="77777777" w:rsidR="004D3041" w:rsidRPr="003C5031" w:rsidRDefault="004D3041" w:rsidP="004D3041">
            <w:pPr>
              <w:jc w:val="both"/>
              <w:rPr>
                <w:rFonts w:ascii="Arial Narrow" w:hAnsi="Arial Narrow"/>
                <w:b/>
                <w:lang w:val="es-ES_tradnl"/>
              </w:rPr>
            </w:pPr>
          </w:p>
          <w:p w14:paraId="0954F5FC" w14:textId="77777777" w:rsidR="004D3041" w:rsidRPr="003C5031" w:rsidRDefault="004D3041" w:rsidP="004D3041">
            <w:pPr>
              <w:numPr>
                <w:ilvl w:val="0"/>
                <w:numId w:val="18"/>
              </w:numPr>
              <w:jc w:val="both"/>
              <w:rPr>
                <w:rFonts w:ascii="Arial Narrow" w:hAnsi="Arial Narrow"/>
                <w:b/>
                <w:lang w:val="es-ES"/>
              </w:rPr>
            </w:pPr>
            <w:r w:rsidRPr="003C5031">
              <w:rPr>
                <w:rFonts w:ascii="Arial Narrow" w:hAnsi="Arial Narrow"/>
                <w:b/>
                <w:lang w:val="es-ES"/>
              </w:rPr>
              <w:t>Las dependencias que señala el presente Reglamento;</w:t>
            </w:r>
          </w:p>
          <w:p w14:paraId="1B6D8690" w14:textId="77777777" w:rsidR="004D3041" w:rsidRPr="003C5031" w:rsidRDefault="004D3041" w:rsidP="004D3041">
            <w:pPr>
              <w:numPr>
                <w:ilvl w:val="0"/>
                <w:numId w:val="18"/>
              </w:numPr>
              <w:jc w:val="both"/>
              <w:rPr>
                <w:rFonts w:ascii="Arial Narrow" w:hAnsi="Arial Narrow"/>
                <w:b/>
                <w:lang w:val="es-ES"/>
              </w:rPr>
            </w:pPr>
            <w:r w:rsidRPr="003C5031">
              <w:rPr>
                <w:rFonts w:ascii="Arial Narrow" w:hAnsi="Arial Narrow"/>
                <w:b/>
                <w:lang w:val="es-ES"/>
              </w:rPr>
              <w:t xml:space="preserve">Los órganos administrativos desconcentrados que apruebe el Republicano Ayuntamiento; </w:t>
            </w:r>
          </w:p>
          <w:p w14:paraId="53CFF6C3" w14:textId="77777777" w:rsidR="004D3041" w:rsidRPr="003C5031" w:rsidRDefault="004D3041" w:rsidP="004D3041">
            <w:pPr>
              <w:numPr>
                <w:ilvl w:val="0"/>
                <w:numId w:val="18"/>
              </w:numPr>
              <w:jc w:val="both"/>
              <w:rPr>
                <w:rFonts w:ascii="Arial Narrow" w:hAnsi="Arial Narrow"/>
                <w:b/>
                <w:lang w:val="es-ES"/>
              </w:rPr>
            </w:pPr>
            <w:r w:rsidRPr="003C5031">
              <w:rPr>
                <w:rFonts w:ascii="Arial Narrow" w:hAnsi="Arial Narrow"/>
                <w:b/>
                <w:lang w:val="es-ES"/>
              </w:rPr>
              <w:t>Los órganos auxiliares a que refiere el presente Reglamento; y</w:t>
            </w:r>
          </w:p>
          <w:p w14:paraId="6C3A765F" w14:textId="77777777" w:rsidR="004D3041" w:rsidRPr="003C5031" w:rsidRDefault="004D3041" w:rsidP="004D3041">
            <w:pPr>
              <w:numPr>
                <w:ilvl w:val="0"/>
                <w:numId w:val="18"/>
              </w:numPr>
              <w:jc w:val="both"/>
              <w:rPr>
                <w:rFonts w:ascii="Arial Narrow" w:hAnsi="Arial Narrow"/>
                <w:b/>
                <w:lang w:val="es-ES"/>
              </w:rPr>
            </w:pPr>
            <w:r w:rsidRPr="003C5031">
              <w:rPr>
                <w:rFonts w:ascii="Arial Narrow" w:hAnsi="Arial Narrow"/>
                <w:b/>
                <w:lang w:val="es-ES"/>
              </w:rPr>
              <w:t>Las demás dependencias, órganos, unidades y entidades que apruebe el Republicano Ayuntamiento o que señalen las leyes y reglamentos.</w:t>
            </w:r>
          </w:p>
          <w:p w14:paraId="19DC0B0F" w14:textId="77777777" w:rsidR="004D3041" w:rsidRPr="003C5031" w:rsidRDefault="004D3041" w:rsidP="004D3041">
            <w:pPr>
              <w:rPr>
                <w:rFonts w:ascii="Arial Narrow" w:hAnsi="Arial Narrow"/>
                <w:b/>
                <w:lang w:val="es-ES"/>
              </w:rPr>
            </w:pPr>
          </w:p>
          <w:p w14:paraId="29A0EB55" w14:textId="77777777" w:rsidR="004D3041" w:rsidRPr="003C5031" w:rsidRDefault="004D3041" w:rsidP="004D3041">
            <w:pPr>
              <w:jc w:val="both"/>
              <w:rPr>
                <w:rFonts w:ascii="Arial Narrow" w:hAnsi="Arial Narrow"/>
                <w:b/>
                <w:lang w:val="es-ES"/>
              </w:rPr>
            </w:pPr>
            <w:r w:rsidRPr="003C5031">
              <w:rPr>
                <w:rFonts w:ascii="Arial Narrow" w:hAnsi="Arial Narrow"/>
                <w:b/>
                <w:lang w:val="es-ES"/>
              </w:rPr>
              <w:t xml:space="preserve">Artículo 3 bis1.- La administración pública paramunicipal se integra con los organismos públicos descentralizados, empresas públicas y fideicomisos públicos que apruebe el Republicano Ayuntamiento de conformidad con </w:t>
            </w:r>
            <w:r w:rsidRPr="003C5031">
              <w:rPr>
                <w:rFonts w:ascii="Arial Narrow" w:hAnsi="Arial Narrow"/>
                <w:b/>
                <w:lang w:val="es-ES"/>
              </w:rPr>
              <w:lastRenderedPageBreak/>
              <w:t>la Constitución, las leyes y reglamentos aplicables.</w:t>
            </w:r>
          </w:p>
          <w:p w14:paraId="2D45D4FD" w14:textId="77777777" w:rsidR="00566686" w:rsidRPr="003C5031" w:rsidRDefault="00566686" w:rsidP="00724AD7">
            <w:pPr>
              <w:autoSpaceDE w:val="0"/>
              <w:autoSpaceDN w:val="0"/>
              <w:adjustRightInd w:val="0"/>
              <w:jc w:val="both"/>
              <w:rPr>
                <w:rFonts w:ascii="Arial Narrow" w:hAnsi="Arial Narrow"/>
                <w:b/>
              </w:rPr>
            </w:pPr>
          </w:p>
          <w:p w14:paraId="6B08C99F" w14:textId="77777777" w:rsidR="00566686" w:rsidRPr="003C5031" w:rsidRDefault="00566686" w:rsidP="00724AD7">
            <w:pPr>
              <w:autoSpaceDE w:val="0"/>
              <w:autoSpaceDN w:val="0"/>
              <w:adjustRightInd w:val="0"/>
              <w:jc w:val="both"/>
              <w:rPr>
                <w:rFonts w:ascii="Arial Narrow" w:hAnsi="Arial Narrow"/>
                <w:b/>
              </w:rPr>
            </w:pPr>
            <w:r w:rsidRPr="003C5031">
              <w:rPr>
                <w:rFonts w:ascii="Arial Narrow" w:hAnsi="Arial Narrow"/>
                <w:b/>
              </w:rPr>
              <w:t>(……………………………)</w:t>
            </w:r>
          </w:p>
          <w:p w14:paraId="4B2BBF30" w14:textId="77777777" w:rsidR="00566686" w:rsidRPr="003C5031" w:rsidRDefault="00566686" w:rsidP="00724AD7">
            <w:pPr>
              <w:autoSpaceDE w:val="0"/>
              <w:autoSpaceDN w:val="0"/>
              <w:adjustRightInd w:val="0"/>
              <w:jc w:val="both"/>
              <w:rPr>
                <w:rFonts w:ascii="Arial Narrow" w:hAnsi="Arial Narrow"/>
                <w:b/>
              </w:rPr>
            </w:pPr>
          </w:p>
          <w:p w14:paraId="685279F7" w14:textId="77777777" w:rsidR="00474926" w:rsidRPr="003C5031" w:rsidRDefault="00474926" w:rsidP="00724AD7">
            <w:pPr>
              <w:autoSpaceDE w:val="0"/>
              <w:autoSpaceDN w:val="0"/>
              <w:adjustRightInd w:val="0"/>
              <w:jc w:val="both"/>
              <w:rPr>
                <w:rFonts w:ascii="Arial Narrow" w:hAnsi="Arial Narrow"/>
                <w:b/>
              </w:rPr>
            </w:pPr>
            <w:r w:rsidRPr="003C5031">
              <w:rPr>
                <w:rFonts w:ascii="Arial Narrow" w:hAnsi="Arial Narrow"/>
                <w:b/>
              </w:rPr>
              <w:t>Las juntas, co</w:t>
            </w:r>
            <w:r w:rsidR="00566686" w:rsidRPr="003C5031">
              <w:rPr>
                <w:rFonts w:ascii="Arial Narrow" w:hAnsi="Arial Narrow"/>
                <w:b/>
              </w:rPr>
              <w:t xml:space="preserve">mités, jueces auxiliares, y </w:t>
            </w:r>
            <w:r w:rsidR="000E7846" w:rsidRPr="003C5031">
              <w:rPr>
                <w:rFonts w:ascii="Arial Narrow" w:hAnsi="Arial Narrow"/>
                <w:b/>
              </w:rPr>
              <w:t xml:space="preserve"> consejos</w:t>
            </w:r>
            <w:r w:rsidRPr="003C5031">
              <w:rPr>
                <w:rFonts w:ascii="Arial Narrow" w:hAnsi="Arial Narrow"/>
                <w:b/>
              </w:rPr>
              <w:t xml:space="preserve"> que funcionen en el Municipio son órganos auxiliares de la Administración Pública Municipal, deberán coordinarse en sus acciones con las dependencias que señalen la ley, los reglamentos municipales o en su defecto, con el Presidente Municipal.</w:t>
            </w:r>
          </w:p>
        </w:tc>
        <w:tc>
          <w:tcPr>
            <w:tcW w:w="4330" w:type="dxa"/>
          </w:tcPr>
          <w:p w14:paraId="3F1DD74A" w14:textId="7C6DA647" w:rsidR="00BA7284" w:rsidRPr="00F37080" w:rsidRDefault="001C6AB9" w:rsidP="00724AD7">
            <w:pPr>
              <w:rPr>
                <w:rFonts w:ascii="Arial Narrow" w:hAnsi="Arial Narrow"/>
                <w:b/>
              </w:rPr>
            </w:pPr>
            <w:r w:rsidRPr="00F37080">
              <w:rPr>
                <w:rFonts w:ascii="Arial Narrow" w:hAnsi="Arial Narrow"/>
                <w:b/>
              </w:rPr>
              <w:lastRenderedPageBreak/>
              <w:t xml:space="preserve">Del artículo 2, se modifica primer y segundo párrafo, se adiciona un cuarto párrafo. </w:t>
            </w:r>
            <w:r w:rsidR="00BF24C1">
              <w:rPr>
                <w:rFonts w:ascii="Arial Narrow" w:hAnsi="Arial Narrow"/>
                <w:b/>
              </w:rPr>
              <w:t xml:space="preserve">Se adiciona un </w:t>
            </w:r>
            <w:r w:rsidR="007E3649">
              <w:rPr>
                <w:rFonts w:ascii="Arial Narrow" w:hAnsi="Arial Narrow"/>
                <w:b/>
              </w:rPr>
              <w:t>artículo</w:t>
            </w:r>
            <w:r w:rsidR="00BF24C1">
              <w:rPr>
                <w:rFonts w:ascii="Arial Narrow" w:hAnsi="Arial Narrow"/>
                <w:b/>
              </w:rPr>
              <w:t xml:space="preserve"> 2 Bis.</w:t>
            </w:r>
          </w:p>
        </w:tc>
      </w:tr>
      <w:tr w:rsidR="00BA7284" w:rsidRPr="00F37080" w14:paraId="655806A1" w14:textId="77777777" w:rsidTr="00F37080">
        <w:tc>
          <w:tcPr>
            <w:tcW w:w="4332" w:type="dxa"/>
          </w:tcPr>
          <w:p w14:paraId="00F6BA9F" w14:textId="77777777" w:rsidR="00724AD7" w:rsidRPr="00F37080" w:rsidRDefault="00724AD7" w:rsidP="00724AD7">
            <w:pPr>
              <w:pStyle w:val="NormalWeb"/>
              <w:spacing w:before="0" w:beforeAutospacing="0" w:after="0" w:afterAutospacing="0"/>
              <w:jc w:val="both"/>
              <w:rPr>
                <w:rFonts w:ascii="Arial Narrow" w:hAnsi="Arial Narrow" w:cs="Arial"/>
                <w:sz w:val="22"/>
                <w:szCs w:val="22"/>
              </w:rPr>
            </w:pPr>
            <w:r w:rsidRPr="00F37080">
              <w:rPr>
                <w:rFonts w:ascii="Arial Narrow" w:hAnsi="Arial Narrow" w:cs="Arial"/>
                <w:b/>
                <w:bCs/>
                <w:sz w:val="22"/>
                <w:szCs w:val="22"/>
              </w:rPr>
              <w:lastRenderedPageBreak/>
              <w:t>Artículo 3.-</w:t>
            </w:r>
            <w:r w:rsidRPr="00F37080">
              <w:rPr>
                <w:rFonts w:ascii="Arial Narrow" w:hAnsi="Arial Narrow" w:cs="Arial"/>
                <w:b/>
                <w:sz w:val="22"/>
                <w:szCs w:val="22"/>
              </w:rPr>
              <w:t xml:space="preserve"> </w:t>
            </w:r>
            <w:r w:rsidRPr="00F37080">
              <w:rPr>
                <w:rFonts w:ascii="Arial Narrow" w:hAnsi="Arial Narrow" w:cs="Arial"/>
                <w:sz w:val="22"/>
                <w:szCs w:val="22"/>
              </w:rPr>
              <w:t>El Presidente Municipal, es el representante del R. Ayuntamiento y Jefe de la Administración Pública Municipal y como tal, tendrá las atribuciones que le señalen la Constitución Política de los Estados Unidos Mexicanos, la Constitución Política del Estado, la Ley de Gobierno Municipal, el presente Reglamento y las demás disposiciones jurídicas aplicables.</w:t>
            </w:r>
          </w:p>
          <w:p w14:paraId="1462253B" w14:textId="77777777" w:rsidR="00724AD7" w:rsidRPr="00F37080" w:rsidRDefault="00724AD7" w:rsidP="00724AD7">
            <w:pPr>
              <w:pStyle w:val="NormalWeb"/>
              <w:spacing w:before="0" w:beforeAutospacing="0" w:after="0" w:afterAutospacing="0"/>
              <w:jc w:val="both"/>
              <w:rPr>
                <w:rFonts w:ascii="Arial Narrow" w:hAnsi="Arial Narrow" w:cs="Arial"/>
                <w:bCs/>
                <w:sz w:val="22"/>
                <w:szCs w:val="22"/>
              </w:rPr>
            </w:pPr>
          </w:p>
          <w:p w14:paraId="143AF625" w14:textId="77777777" w:rsidR="00BA7284" w:rsidRPr="00F37080" w:rsidRDefault="00BA7284" w:rsidP="00724AD7">
            <w:pPr>
              <w:rPr>
                <w:rFonts w:ascii="Arial Narrow" w:hAnsi="Arial Narrow"/>
              </w:rPr>
            </w:pPr>
          </w:p>
        </w:tc>
        <w:tc>
          <w:tcPr>
            <w:tcW w:w="4332" w:type="dxa"/>
          </w:tcPr>
          <w:p w14:paraId="3501A0C7" w14:textId="77777777" w:rsidR="00724AD7" w:rsidRPr="003C5031" w:rsidRDefault="00724AD7" w:rsidP="00724AD7">
            <w:pPr>
              <w:pStyle w:val="NormalWeb"/>
              <w:spacing w:before="0" w:beforeAutospacing="0" w:after="0" w:afterAutospacing="0"/>
              <w:jc w:val="both"/>
              <w:rPr>
                <w:rFonts w:ascii="Arial Narrow" w:hAnsi="Arial Narrow" w:cs="Arial"/>
                <w:b/>
                <w:sz w:val="22"/>
                <w:szCs w:val="22"/>
              </w:rPr>
            </w:pPr>
            <w:r w:rsidRPr="003C5031">
              <w:rPr>
                <w:rFonts w:ascii="Arial Narrow" w:hAnsi="Arial Narrow" w:cs="Arial"/>
                <w:b/>
                <w:bCs/>
                <w:sz w:val="22"/>
                <w:szCs w:val="22"/>
              </w:rPr>
              <w:t>Artículo 3.-</w:t>
            </w:r>
            <w:r w:rsidRPr="003C5031">
              <w:rPr>
                <w:rFonts w:ascii="Arial Narrow" w:hAnsi="Arial Narrow" w:cs="Arial"/>
                <w:b/>
                <w:sz w:val="22"/>
                <w:szCs w:val="22"/>
              </w:rPr>
              <w:t xml:space="preserve"> El Presidente Municipal, es el representante de la Administración Pública Municipal y como tal, tendrá las atribuciones que le señalen la Constitución Política de los Estados Unidos Mexicanos, la Constitución Política del Estado, la Ley de Gobierno Municipal, el presente Reglamento y las demás disposiciones jurídicas aplicables.</w:t>
            </w:r>
          </w:p>
          <w:p w14:paraId="6AD276A0" w14:textId="77777777" w:rsidR="00BA7284" w:rsidRPr="003C5031" w:rsidRDefault="00BA7284" w:rsidP="00724AD7">
            <w:pPr>
              <w:rPr>
                <w:rFonts w:ascii="Arial Narrow" w:hAnsi="Arial Narrow"/>
                <w:b/>
              </w:rPr>
            </w:pPr>
          </w:p>
          <w:p w14:paraId="20C7D7DA" w14:textId="77777777" w:rsidR="00C80CF3" w:rsidRPr="003C5031" w:rsidRDefault="00C80CF3" w:rsidP="00C80CF3">
            <w:pPr>
              <w:rPr>
                <w:rFonts w:ascii="Arial Narrow" w:hAnsi="Arial Narrow"/>
                <w:b/>
                <w:lang w:val="es-ES"/>
              </w:rPr>
            </w:pPr>
          </w:p>
          <w:p w14:paraId="1A81BE63" w14:textId="3D4713E1" w:rsidR="00C80CF3" w:rsidRPr="003C5031" w:rsidRDefault="00C80CF3" w:rsidP="00724AD7">
            <w:pPr>
              <w:rPr>
                <w:rFonts w:ascii="Arial Narrow" w:hAnsi="Arial Narrow"/>
                <w:b/>
              </w:rPr>
            </w:pPr>
          </w:p>
        </w:tc>
        <w:tc>
          <w:tcPr>
            <w:tcW w:w="4330" w:type="dxa"/>
          </w:tcPr>
          <w:p w14:paraId="7E718DC0" w14:textId="77777777" w:rsidR="00BA7284" w:rsidRPr="00F37080" w:rsidRDefault="00724AD7" w:rsidP="00724AD7">
            <w:pPr>
              <w:rPr>
                <w:rFonts w:ascii="Arial Narrow" w:hAnsi="Arial Narrow"/>
                <w:b/>
              </w:rPr>
            </w:pPr>
            <w:r w:rsidRPr="00F37080">
              <w:rPr>
                <w:rFonts w:ascii="Arial Narrow" w:hAnsi="Arial Narrow"/>
                <w:b/>
              </w:rPr>
              <w:t>Del artículo 3, se modifica el primer párrafo.</w:t>
            </w:r>
          </w:p>
        </w:tc>
      </w:tr>
      <w:tr w:rsidR="00416831" w:rsidRPr="00F37080" w14:paraId="00160DA9" w14:textId="77777777" w:rsidTr="00F37080">
        <w:tc>
          <w:tcPr>
            <w:tcW w:w="4332" w:type="dxa"/>
          </w:tcPr>
          <w:p w14:paraId="7D034B17"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
                <w:bCs/>
              </w:rPr>
              <w:t>Artículo 17.-</w:t>
            </w:r>
            <w:r w:rsidRPr="00F37080">
              <w:rPr>
                <w:rFonts w:ascii="Arial Narrow" w:hAnsi="Arial Narrow" w:cs="Arial"/>
                <w:bCs/>
              </w:rPr>
              <w:t xml:space="preserve"> Para el adecuado despacho de los asuntos de la Administración Pública Municipal, así como para su eficaz desempeño, el C. Presidente Municipal, se auxiliará de las siguientes dependencias municipales.</w:t>
            </w:r>
          </w:p>
          <w:p w14:paraId="0264B42F" w14:textId="77777777" w:rsidR="00416831" w:rsidRPr="00F37080" w:rsidRDefault="00416831" w:rsidP="00416831">
            <w:pPr>
              <w:autoSpaceDE w:val="0"/>
              <w:autoSpaceDN w:val="0"/>
              <w:adjustRightInd w:val="0"/>
              <w:jc w:val="both"/>
              <w:rPr>
                <w:rFonts w:ascii="Arial Narrow" w:hAnsi="Arial Narrow" w:cs="Arial"/>
                <w:b/>
                <w:bCs/>
              </w:rPr>
            </w:pPr>
          </w:p>
          <w:p w14:paraId="6C61283E" w14:textId="77777777" w:rsidR="00416831" w:rsidRPr="00F37080" w:rsidRDefault="00880950" w:rsidP="00416831">
            <w:pPr>
              <w:autoSpaceDE w:val="0"/>
              <w:autoSpaceDN w:val="0"/>
              <w:adjustRightInd w:val="0"/>
              <w:jc w:val="both"/>
              <w:rPr>
                <w:rFonts w:ascii="Arial Narrow" w:hAnsi="Arial Narrow" w:cs="Arial"/>
                <w:bCs/>
              </w:rPr>
            </w:pPr>
            <w:r w:rsidRPr="00F37080">
              <w:rPr>
                <w:rFonts w:ascii="Arial Narrow" w:hAnsi="Arial Narrow" w:cs="Arial"/>
                <w:bCs/>
              </w:rPr>
              <w:t xml:space="preserve">I.-  </w:t>
            </w:r>
            <w:r w:rsidR="00416831" w:rsidRPr="00F37080">
              <w:rPr>
                <w:rFonts w:ascii="Arial Narrow" w:hAnsi="Arial Narrow" w:cs="Arial"/>
                <w:bCs/>
              </w:rPr>
              <w:t>Secretaría del Ayuntamiento;</w:t>
            </w:r>
          </w:p>
          <w:p w14:paraId="6651C311" w14:textId="77777777" w:rsidR="00416831" w:rsidRPr="00F37080" w:rsidRDefault="00416831" w:rsidP="00416831">
            <w:pPr>
              <w:jc w:val="both"/>
              <w:rPr>
                <w:rFonts w:ascii="Arial Narrow" w:hAnsi="Arial Narrow" w:cs="Arial"/>
                <w:bCs/>
              </w:rPr>
            </w:pPr>
            <w:r w:rsidRPr="00F37080">
              <w:rPr>
                <w:rFonts w:ascii="Arial Narrow" w:hAnsi="Arial Narrow" w:cs="Arial"/>
                <w:bCs/>
              </w:rPr>
              <w:t>II.- Secretaria de Administración, Finanzas y Tesorero Municipal;</w:t>
            </w:r>
          </w:p>
          <w:p w14:paraId="69B54D59" w14:textId="77777777" w:rsidR="00416831" w:rsidRPr="00F37080" w:rsidRDefault="00416831" w:rsidP="00416831">
            <w:pPr>
              <w:jc w:val="both"/>
              <w:rPr>
                <w:rFonts w:ascii="Arial Narrow" w:hAnsi="Arial Narrow" w:cs="Arial"/>
                <w:b/>
                <w:bCs/>
              </w:rPr>
            </w:pPr>
            <w:r w:rsidRPr="00F37080">
              <w:rPr>
                <w:rFonts w:ascii="Arial Narrow" w:hAnsi="Arial Narrow" w:cs="Arial"/>
                <w:b/>
                <w:bCs/>
              </w:rPr>
              <w:t>(REFORMA P.O. 30 DE ENERO 2019)</w:t>
            </w:r>
          </w:p>
          <w:p w14:paraId="6B6537EE"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III.- Secretaría de Desarrollo Económico;</w:t>
            </w:r>
          </w:p>
          <w:p w14:paraId="251F952E"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 xml:space="preserve">IV.- Oficina Ejecutiva de la Presidencia Municipal; </w:t>
            </w:r>
          </w:p>
          <w:p w14:paraId="47AAD8F5" w14:textId="77777777" w:rsidR="00416831" w:rsidRPr="00F37080" w:rsidRDefault="00416831" w:rsidP="00416831">
            <w:pPr>
              <w:jc w:val="both"/>
              <w:rPr>
                <w:rFonts w:ascii="Arial Narrow" w:hAnsi="Arial Narrow" w:cs="Arial"/>
                <w:b/>
                <w:bCs/>
              </w:rPr>
            </w:pPr>
            <w:r w:rsidRPr="00F37080">
              <w:rPr>
                <w:rFonts w:ascii="Arial Narrow" w:hAnsi="Arial Narrow" w:cs="Arial"/>
                <w:b/>
                <w:bCs/>
              </w:rPr>
              <w:lastRenderedPageBreak/>
              <w:t>(REFORMA P.O. 30 DE ENERO 2019)</w:t>
            </w:r>
          </w:p>
          <w:p w14:paraId="00520148"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V.- Secretaría de la Contraloría Interna, Transparencia y Anticorrupción</w:t>
            </w:r>
          </w:p>
          <w:p w14:paraId="6507C533"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VI.- Secretaría de Desarrollo Urbano y Ecología;</w:t>
            </w:r>
          </w:p>
          <w:p w14:paraId="76252F82"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VII.- Secretaría de Obras Públicas;</w:t>
            </w:r>
          </w:p>
          <w:p w14:paraId="0B9C91BB"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VIII.- Secretaría de Servicios Públicos;</w:t>
            </w:r>
          </w:p>
          <w:p w14:paraId="108F5E05" w14:textId="77777777" w:rsidR="00416831" w:rsidRPr="00F37080" w:rsidRDefault="00416831" w:rsidP="00416831">
            <w:pPr>
              <w:jc w:val="both"/>
              <w:rPr>
                <w:rFonts w:ascii="Arial Narrow" w:hAnsi="Arial Narrow" w:cs="Arial"/>
                <w:b/>
                <w:bCs/>
              </w:rPr>
            </w:pPr>
            <w:r w:rsidRPr="00F37080">
              <w:rPr>
                <w:rFonts w:ascii="Arial Narrow" w:hAnsi="Arial Narrow" w:cs="Arial"/>
                <w:b/>
                <w:bCs/>
              </w:rPr>
              <w:t>(REFORMA P.O. 30 DE ENERO 2019)</w:t>
            </w:r>
          </w:p>
          <w:p w14:paraId="6716AA4C"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IX.- Secretaría de Desarrollo Social;</w:t>
            </w:r>
          </w:p>
          <w:p w14:paraId="6B90268F" w14:textId="77777777" w:rsidR="00416831" w:rsidRPr="00F37080" w:rsidRDefault="00416831" w:rsidP="00416831">
            <w:pPr>
              <w:jc w:val="both"/>
              <w:rPr>
                <w:rFonts w:ascii="Arial Narrow" w:hAnsi="Arial Narrow" w:cs="Arial"/>
                <w:b/>
                <w:bCs/>
              </w:rPr>
            </w:pPr>
            <w:r w:rsidRPr="00F37080">
              <w:rPr>
                <w:rFonts w:ascii="Arial Narrow" w:hAnsi="Arial Narrow" w:cs="Arial"/>
                <w:b/>
                <w:bCs/>
              </w:rPr>
              <w:t>(REFORMA P.O. 30 DE ENERO 2019)</w:t>
            </w:r>
          </w:p>
          <w:p w14:paraId="14242CF2"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X.- Secretaría de Seguridad Ciudadana y Justicia Cívica;</w:t>
            </w:r>
          </w:p>
          <w:p w14:paraId="4ADCF018"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XI.- Secretaría Particular;</w:t>
            </w:r>
          </w:p>
          <w:p w14:paraId="18F39AB1"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XII.- Dirección del Sistema del Desarrollo Integral de la Familia (DIF);</w:t>
            </w:r>
          </w:p>
          <w:p w14:paraId="54824733" w14:textId="77777777" w:rsidR="00416831" w:rsidRPr="00F37080" w:rsidRDefault="00416831" w:rsidP="00416831">
            <w:pPr>
              <w:jc w:val="both"/>
              <w:rPr>
                <w:rFonts w:ascii="Arial Narrow" w:hAnsi="Arial Narrow" w:cs="Arial"/>
                <w:b/>
                <w:bCs/>
              </w:rPr>
            </w:pPr>
            <w:r w:rsidRPr="00F37080">
              <w:rPr>
                <w:rFonts w:ascii="Arial Narrow" w:hAnsi="Arial Narrow" w:cs="Arial"/>
                <w:b/>
                <w:bCs/>
              </w:rPr>
              <w:t>(REFORMA P.O. 30 DE ENERO 2019)</w:t>
            </w:r>
          </w:p>
          <w:p w14:paraId="24F253A2"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 xml:space="preserve">XIII.- Oficina de Información, Enlace y Difusión; </w:t>
            </w:r>
          </w:p>
          <w:p w14:paraId="7F7F3B19"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 xml:space="preserve">XIV.- Unidad de Protección Animal;  </w:t>
            </w:r>
          </w:p>
          <w:p w14:paraId="4F0B38B3"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 xml:space="preserve">XV.- Dirección </w:t>
            </w:r>
            <w:r w:rsidR="00107B9D" w:rsidRPr="00F37080">
              <w:rPr>
                <w:rFonts w:ascii="Arial Narrow" w:hAnsi="Arial Narrow" w:cs="Arial"/>
                <w:bCs/>
              </w:rPr>
              <w:t>del Instituto</w:t>
            </w:r>
            <w:r w:rsidRPr="00F37080">
              <w:rPr>
                <w:rFonts w:ascii="Arial Narrow" w:hAnsi="Arial Narrow" w:cs="Arial"/>
                <w:bCs/>
              </w:rPr>
              <w:t xml:space="preserve"> Municipal de la Mujer; y</w:t>
            </w:r>
          </w:p>
          <w:p w14:paraId="7C8B065D" w14:textId="77777777" w:rsidR="00416831" w:rsidRPr="00F37080" w:rsidRDefault="00416831" w:rsidP="00416831">
            <w:pPr>
              <w:autoSpaceDE w:val="0"/>
              <w:autoSpaceDN w:val="0"/>
              <w:adjustRightInd w:val="0"/>
              <w:jc w:val="both"/>
              <w:rPr>
                <w:rFonts w:ascii="Arial Narrow" w:hAnsi="Arial Narrow" w:cs="Arial"/>
                <w:b/>
                <w:bCs/>
              </w:rPr>
            </w:pPr>
            <w:r w:rsidRPr="00F37080">
              <w:rPr>
                <w:rFonts w:ascii="Arial Narrow" w:hAnsi="Arial Narrow" w:cs="Arial"/>
                <w:b/>
                <w:bCs/>
              </w:rPr>
              <w:t>(REFORMA P.O. 30 DE ENERO 2019)</w:t>
            </w:r>
          </w:p>
          <w:p w14:paraId="7C8007BB" w14:textId="77777777" w:rsidR="00416831" w:rsidRPr="00F37080" w:rsidRDefault="00416831" w:rsidP="00416831">
            <w:pPr>
              <w:autoSpaceDE w:val="0"/>
              <w:autoSpaceDN w:val="0"/>
              <w:adjustRightInd w:val="0"/>
              <w:jc w:val="both"/>
              <w:rPr>
                <w:rFonts w:ascii="Arial Narrow" w:hAnsi="Arial Narrow" w:cs="Arial"/>
                <w:bCs/>
              </w:rPr>
            </w:pPr>
            <w:r w:rsidRPr="00F37080">
              <w:rPr>
                <w:rFonts w:ascii="Arial Narrow" w:hAnsi="Arial Narrow" w:cs="Arial"/>
                <w:bCs/>
              </w:rPr>
              <w:t>XVI.- Secretaría Técnica de la Junta Ciudadana de Movilidad Sustentable.</w:t>
            </w:r>
          </w:p>
          <w:p w14:paraId="56B58B24" w14:textId="77777777" w:rsidR="00416831" w:rsidRPr="00F37080" w:rsidRDefault="00416831" w:rsidP="00416831">
            <w:pPr>
              <w:jc w:val="both"/>
              <w:rPr>
                <w:rFonts w:ascii="Arial Narrow" w:hAnsi="Arial Narrow"/>
              </w:rPr>
            </w:pPr>
          </w:p>
        </w:tc>
        <w:tc>
          <w:tcPr>
            <w:tcW w:w="4332" w:type="dxa"/>
          </w:tcPr>
          <w:p w14:paraId="0DA7C7D0" w14:textId="76693E28"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lastRenderedPageBreak/>
              <w:t xml:space="preserve">Artículo 17.- Para el adecuado despacho de los asuntos de la Administración Pública Municipal, así como para su eficaz desempeño, </w:t>
            </w:r>
            <w:r w:rsidR="003C67A7" w:rsidRPr="003C5031">
              <w:rPr>
                <w:rFonts w:ascii="Arial Narrow" w:hAnsi="Arial Narrow" w:cs="Arial"/>
                <w:b/>
                <w:bCs/>
              </w:rPr>
              <w:t>el Presidente</w:t>
            </w:r>
            <w:r w:rsidRPr="003C5031">
              <w:rPr>
                <w:rFonts w:ascii="Arial Narrow" w:hAnsi="Arial Narrow" w:cs="Arial"/>
                <w:b/>
                <w:bCs/>
              </w:rPr>
              <w:t xml:space="preserve"> Municipal, se auxiliará de las siguientes dependencias</w:t>
            </w:r>
            <w:r w:rsidR="002D583F" w:rsidRPr="003C5031">
              <w:rPr>
                <w:rFonts w:ascii="Arial Narrow" w:hAnsi="Arial Narrow" w:cs="Arial"/>
                <w:b/>
                <w:bCs/>
              </w:rPr>
              <w:t xml:space="preserve"> y unidades</w:t>
            </w:r>
            <w:r w:rsidRPr="003C5031">
              <w:rPr>
                <w:rFonts w:ascii="Arial Narrow" w:hAnsi="Arial Narrow" w:cs="Arial"/>
                <w:b/>
                <w:bCs/>
              </w:rPr>
              <w:t xml:space="preserve"> municipales</w:t>
            </w:r>
            <w:r w:rsidR="002D583F" w:rsidRPr="003C5031">
              <w:rPr>
                <w:rFonts w:ascii="Arial Narrow" w:hAnsi="Arial Narrow" w:cs="Arial"/>
                <w:b/>
                <w:bCs/>
              </w:rPr>
              <w:t>;</w:t>
            </w:r>
          </w:p>
          <w:p w14:paraId="78A920F8" w14:textId="77777777" w:rsidR="00416831" w:rsidRPr="003C5031" w:rsidRDefault="00416831" w:rsidP="00416831">
            <w:pPr>
              <w:autoSpaceDE w:val="0"/>
              <w:autoSpaceDN w:val="0"/>
              <w:adjustRightInd w:val="0"/>
              <w:jc w:val="both"/>
              <w:rPr>
                <w:rFonts w:ascii="Arial Narrow" w:hAnsi="Arial Narrow" w:cs="Arial"/>
                <w:b/>
                <w:bCs/>
              </w:rPr>
            </w:pPr>
          </w:p>
          <w:p w14:paraId="0B62C2F5"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I.-   Secretaría del Ayuntamiento;</w:t>
            </w:r>
          </w:p>
          <w:p w14:paraId="66DDE407" w14:textId="3E828CD4" w:rsidR="00416831" w:rsidRPr="003C5031" w:rsidRDefault="00416831" w:rsidP="00416831">
            <w:pPr>
              <w:jc w:val="both"/>
              <w:rPr>
                <w:rFonts w:ascii="Arial Narrow" w:hAnsi="Arial Narrow" w:cs="Arial"/>
                <w:b/>
                <w:bCs/>
              </w:rPr>
            </w:pPr>
            <w:r w:rsidRPr="003C5031">
              <w:rPr>
                <w:rFonts w:ascii="Arial Narrow" w:hAnsi="Arial Narrow" w:cs="Arial"/>
                <w:b/>
                <w:bCs/>
              </w:rPr>
              <w:t>II.- Secretara d</w:t>
            </w:r>
            <w:r w:rsidR="00430135" w:rsidRPr="003C5031">
              <w:rPr>
                <w:rFonts w:ascii="Arial Narrow" w:hAnsi="Arial Narrow" w:cs="Arial"/>
                <w:b/>
                <w:bCs/>
              </w:rPr>
              <w:t>e Finanzas y Tesorería</w:t>
            </w:r>
            <w:r w:rsidRPr="003C5031">
              <w:rPr>
                <w:rFonts w:ascii="Arial Narrow" w:hAnsi="Arial Narrow" w:cs="Arial"/>
                <w:b/>
                <w:bCs/>
              </w:rPr>
              <w:t>;</w:t>
            </w:r>
          </w:p>
          <w:p w14:paraId="6981D521"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III.- Secretaría de Desarrollo Económico;</w:t>
            </w:r>
          </w:p>
          <w:p w14:paraId="34DA451B"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IV.- Oficina </w:t>
            </w:r>
            <w:r w:rsidR="00B96A94" w:rsidRPr="003C5031">
              <w:rPr>
                <w:rFonts w:ascii="Arial Narrow" w:hAnsi="Arial Narrow" w:cs="Arial"/>
                <w:b/>
                <w:bCs/>
              </w:rPr>
              <w:t>de la Presidencia</w:t>
            </w:r>
            <w:r w:rsidRPr="003C5031">
              <w:rPr>
                <w:rFonts w:ascii="Arial Narrow" w:hAnsi="Arial Narrow" w:cs="Arial"/>
                <w:b/>
                <w:bCs/>
              </w:rPr>
              <w:t xml:space="preserve">; </w:t>
            </w:r>
          </w:p>
          <w:p w14:paraId="3499E8C9" w14:textId="0EEA355A"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V.- Secretaría de la Contraloría</w:t>
            </w:r>
          </w:p>
          <w:p w14:paraId="0F8447E8" w14:textId="6AC63768"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lastRenderedPageBreak/>
              <w:t>VI.- Secretaría de Desarrollo Urbano</w:t>
            </w:r>
            <w:r w:rsidR="00BA6D1D" w:rsidRPr="003C5031">
              <w:rPr>
                <w:rFonts w:ascii="Arial Narrow" w:hAnsi="Arial Narrow" w:cs="Arial"/>
                <w:b/>
                <w:bCs/>
              </w:rPr>
              <w:t xml:space="preserve"> y Movilidad</w:t>
            </w:r>
            <w:r w:rsidRPr="003C5031">
              <w:rPr>
                <w:rFonts w:ascii="Arial Narrow" w:hAnsi="Arial Narrow" w:cs="Arial"/>
                <w:b/>
                <w:bCs/>
              </w:rPr>
              <w:t>;</w:t>
            </w:r>
          </w:p>
          <w:p w14:paraId="60C73D6F"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VII.- Secretaría de Obras Públicas;</w:t>
            </w:r>
          </w:p>
          <w:p w14:paraId="568CC754"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VIII.- Secretaría de Servicios Públicos;</w:t>
            </w:r>
          </w:p>
          <w:p w14:paraId="71C7D2F4" w14:textId="77777777" w:rsidR="00416831" w:rsidRPr="003C5031" w:rsidRDefault="00416831" w:rsidP="00B96A94">
            <w:pPr>
              <w:autoSpaceDE w:val="0"/>
              <w:autoSpaceDN w:val="0"/>
              <w:adjustRightInd w:val="0"/>
              <w:jc w:val="both"/>
              <w:rPr>
                <w:rFonts w:ascii="Arial Narrow" w:hAnsi="Arial Narrow" w:cs="Arial"/>
                <w:b/>
                <w:bCs/>
              </w:rPr>
            </w:pPr>
            <w:r w:rsidRPr="003C5031">
              <w:rPr>
                <w:rFonts w:ascii="Arial Narrow" w:hAnsi="Arial Narrow" w:cs="Arial"/>
                <w:b/>
                <w:bCs/>
              </w:rPr>
              <w:t xml:space="preserve">IX.- Secretaría de </w:t>
            </w:r>
            <w:r w:rsidR="00430135" w:rsidRPr="003C5031">
              <w:rPr>
                <w:rFonts w:ascii="Arial Narrow" w:hAnsi="Arial Narrow" w:cs="Arial"/>
                <w:b/>
                <w:bCs/>
              </w:rPr>
              <w:t>Bienestar</w:t>
            </w:r>
            <w:r w:rsidRPr="003C5031">
              <w:rPr>
                <w:rFonts w:ascii="Arial Narrow" w:hAnsi="Arial Narrow" w:cs="Arial"/>
                <w:b/>
                <w:bCs/>
              </w:rPr>
              <w:t>;</w:t>
            </w:r>
          </w:p>
          <w:p w14:paraId="19F4DAFF" w14:textId="77777777" w:rsidR="00416831" w:rsidRPr="003C5031" w:rsidRDefault="00430135" w:rsidP="00416831">
            <w:pPr>
              <w:autoSpaceDE w:val="0"/>
              <w:autoSpaceDN w:val="0"/>
              <w:adjustRightInd w:val="0"/>
              <w:jc w:val="both"/>
              <w:rPr>
                <w:rFonts w:ascii="Arial Narrow" w:hAnsi="Arial Narrow" w:cs="Arial"/>
                <w:b/>
                <w:bCs/>
              </w:rPr>
            </w:pPr>
            <w:r w:rsidRPr="003C5031">
              <w:rPr>
                <w:rFonts w:ascii="Arial Narrow" w:hAnsi="Arial Narrow" w:cs="Arial"/>
                <w:b/>
                <w:bCs/>
              </w:rPr>
              <w:t>X.- Comisaría de Seguridad Ciudadana</w:t>
            </w:r>
            <w:r w:rsidR="00416831" w:rsidRPr="003C5031">
              <w:rPr>
                <w:rFonts w:ascii="Arial Narrow" w:hAnsi="Arial Narrow" w:cs="Arial"/>
                <w:b/>
                <w:bCs/>
              </w:rPr>
              <w:t>;</w:t>
            </w:r>
          </w:p>
          <w:p w14:paraId="618221F5" w14:textId="1192062D"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XI.- </w:t>
            </w:r>
            <w:r w:rsidR="00DE5ABD" w:rsidRPr="003C5031">
              <w:rPr>
                <w:rFonts w:ascii="Arial Narrow" w:hAnsi="Arial Narrow" w:cs="Arial"/>
                <w:b/>
                <w:bCs/>
              </w:rPr>
              <w:t xml:space="preserve">Oficina </w:t>
            </w:r>
            <w:r w:rsidRPr="003C5031">
              <w:rPr>
                <w:rFonts w:ascii="Arial Narrow" w:hAnsi="Arial Narrow" w:cs="Arial"/>
                <w:b/>
                <w:bCs/>
              </w:rPr>
              <w:t>Particular</w:t>
            </w:r>
            <w:r w:rsidR="00BF24C1" w:rsidRPr="003C5031">
              <w:rPr>
                <w:rFonts w:ascii="Arial Narrow" w:hAnsi="Arial Narrow" w:cs="Arial"/>
                <w:b/>
                <w:bCs/>
              </w:rPr>
              <w:t xml:space="preserve"> del Alcalde</w:t>
            </w:r>
            <w:r w:rsidRPr="003C5031">
              <w:rPr>
                <w:rFonts w:ascii="Arial Narrow" w:hAnsi="Arial Narrow" w:cs="Arial"/>
                <w:b/>
                <w:bCs/>
              </w:rPr>
              <w:t>;</w:t>
            </w:r>
          </w:p>
          <w:p w14:paraId="585D8C1E" w14:textId="144450D9" w:rsidR="00416831" w:rsidRPr="003C5031" w:rsidRDefault="00B96A94"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XII.- </w:t>
            </w:r>
            <w:r w:rsidR="00416831" w:rsidRPr="003C5031">
              <w:rPr>
                <w:rFonts w:ascii="Arial Narrow" w:hAnsi="Arial Narrow" w:cs="Arial"/>
                <w:b/>
                <w:bCs/>
              </w:rPr>
              <w:t>D</w:t>
            </w:r>
            <w:r w:rsidR="003C67A7" w:rsidRPr="003C5031">
              <w:rPr>
                <w:rFonts w:ascii="Arial Narrow" w:hAnsi="Arial Narrow" w:cs="Arial"/>
                <w:b/>
                <w:bCs/>
              </w:rPr>
              <w:t>IF Municipal.</w:t>
            </w:r>
          </w:p>
          <w:p w14:paraId="17D54C1E" w14:textId="5C03F9DF"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XIII.- Información, Enlace y Difusión; </w:t>
            </w:r>
          </w:p>
          <w:p w14:paraId="6CD5DFFB" w14:textId="58C19B00"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XIV.</w:t>
            </w:r>
            <w:r w:rsidR="00BA6D1D" w:rsidRPr="003C5031">
              <w:rPr>
                <w:rFonts w:ascii="Arial Narrow" w:hAnsi="Arial Narrow" w:cs="Arial"/>
                <w:b/>
                <w:bCs/>
              </w:rPr>
              <w:t>- Protección</w:t>
            </w:r>
            <w:r w:rsidRPr="003C5031">
              <w:rPr>
                <w:rFonts w:ascii="Arial Narrow" w:hAnsi="Arial Narrow" w:cs="Arial"/>
                <w:b/>
                <w:bCs/>
              </w:rPr>
              <w:t xml:space="preserve"> Animal;  </w:t>
            </w:r>
          </w:p>
          <w:p w14:paraId="63FE8C27" w14:textId="77777777" w:rsidR="00416831" w:rsidRPr="003C5031" w:rsidRDefault="00416831"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XV.- </w:t>
            </w:r>
            <w:r w:rsidR="00C86181" w:rsidRPr="003C5031">
              <w:rPr>
                <w:rFonts w:ascii="Arial Narrow" w:hAnsi="Arial Narrow" w:cs="Arial"/>
                <w:b/>
                <w:bCs/>
              </w:rPr>
              <w:t>(DEROGADO)</w:t>
            </w:r>
          </w:p>
          <w:p w14:paraId="3753AAA1" w14:textId="77777777" w:rsidR="00C86181" w:rsidRPr="003C5031" w:rsidRDefault="00C86181" w:rsidP="00416831">
            <w:pPr>
              <w:autoSpaceDE w:val="0"/>
              <w:autoSpaceDN w:val="0"/>
              <w:adjustRightInd w:val="0"/>
              <w:jc w:val="both"/>
              <w:rPr>
                <w:rFonts w:ascii="Arial Narrow" w:hAnsi="Arial Narrow" w:cs="Arial"/>
                <w:b/>
                <w:bCs/>
              </w:rPr>
            </w:pPr>
            <w:r w:rsidRPr="003C5031">
              <w:rPr>
                <w:rFonts w:ascii="Arial Narrow" w:hAnsi="Arial Narrow" w:cs="Arial"/>
                <w:b/>
                <w:bCs/>
              </w:rPr>
              <w:t xml:space="preserve">XVI.- </w:t>
            </w:r>
            <w:r w:rsidR="00B96A94" w:rsidRPr="003C5031">
              <w:rPr>
                <w:rFonts w:ascii="Arial Narrow" w:hAnsi="Arial Narrow" w:cs="Arial"/>
                <w:b/>
                <w:bCs/>
              </w:rPr>
              <w:t>(DEROGADO</w:t>
            </w:r>
          </w:p>
          <w:p w14:paraId="1FC5C300" w14:textId="77777777" w:rsidR="00C86181" w:rsidRPr="003C5031" w:rsidRDefault="00C86181" w:rsidP="00416831">
            <w:pPr>
              <w:autoSpaceDE w:val="0"/>
              <w:autoSpaceDN w:val="0"/>
              <w:adjustRightInd w:val="0"/>
              <w:jc w:val="both"/>
              <w:rPr>
                <w:rFonts w:ascii="Arial Narrow" w:hAnsi="Arial Narrow" w:cs="Arial"/>
                <w:b/>
                <w:bCs/>
              </w:rPr>
            </w:pPr>
            <w:r w:rsidRPr="003C5031">
              <w:rPr>
                <w:rFonts w:ascii="Arial Narrow" w:hAnsi="Arial Narrow" w:cs="Arial"/>
                <w:b/>
                <w:bCs/>
              </w:rPr>
              <w:t>XVII.- Secretaría de la Mujer.</w:t>
            </w:r>
          </w:p>
          <w:p w14:paraId="00D688AF" w14:textId="78725AFA" w:rsidR="00880950" w:rsidRPr="003C5031" w:rsidRDefault="004644A9" w:rsidP="00416831">
            <w:pPr>
              <w:autoSpaceDE w:val="0"/>
              <w:autoSpaceDN w:val="0"/>
              <w:adjustRightInd w:val="0"/>
              <w:jc w:val="both"/>
              <w:rPr>
                <w:rFonts w:ascii="Arial Narrow" w:hAnsi="Arial Narrow" w:cs="Arial"/>
                <w:b/>
                <w:bCs/>
              </w:rPr>
            </w:pPr>
            <w:r w:rsidRPr="003C5031">
              <w:rPr>
                <w:rFonts w:ascii="Arial Narrow" w:hAnsi="Arial Narrow" w:cs="Arial"/>
                <w:b/>
                <w:bCs/>
              </w:rPr>
              <w:t>XVIII.- Secretaría de Administración e Innovación Gubernamental</w:t>
            </w:r>
            <w:r w:rsidR="00C86181" w:rsidRPr="003C5031">
              <w:rPr>
                <w:rFonts w:ascii="Arial Narrow" w:hAnsi="Arial Narrow" w:cs="Arial"/>
                <w:b/>
                <w:bCs/>
              </w:rPr>
              <w:t>; y</w:t>
            </w:r>
          </w:p>
          <w:p w14:paraId="41463F19" w14:textId="77777777" w:rsidR="00880950" w:rsidRPr="003C5031" w:rsidRDefault="00C86181" w:rsidP="00416831">
            <w:pPr>
              <w:autoSpaceDE w:val="0"/>
              <w:autoSpaceDN w:val="0"/>
              <w:adjustRightInd w:val="0"/>
              <w:jc w:val="both"/>
              <w:rPr>
                <w:rFonts w:ascii="Arial Narrow" w:hAnsi="Arial Narrow" w:cs="Arial"/>
                <w:b/>
                <w:bCs/>
              </w:rPr>
            </w:pPr>
            <w:r w:rsidRPr="003C5031">
              <w:rPr>
                <w:rFonts w:ascii="Arial Narrow" w:hAnsi="Arial Narrow" w:cs="Arial"/>
                <w:b/>
                <w:bCs/>
              </w:rPr>
              <w:t>XIX</w:t>
            </w:r>
            <w:r w:rsidR="00880950" w:rsidRPr="003C5031">
              <w:rPr>
                <w:rFonts w:ascii="Arial Narrow" w:hAnsi="Arial Narrow" w:cs="Arial"/>
                <w:b/>
                <w:bCs/>
              </w:rPr>
              <w:t xml:space="preserve">.- </w:t>
            </w:r>
            <w:r w:rsidR="009D5ADC" w:rsidRPr="003C5031">
              <w:rPr>
                <w:rFonts w:ascii="Arial Narrow" w:hAnsi="Arial Narrow" w:cs="Arial"/>
                <w:b/>
                <w:bCs/>
              </w:rPr>
              <w:t>Secretaría Técnica de Gabinete.</w:t>
            </w:r>
          </w:p>
          <w:p w14:paraId="3EEF6B4A" w14:textId="77777777" w:rsidR="00416831" w:rsidRPr="003C5031" w:rsidRDefault="00EA7922" w:rsidP="00EA7922">
            <w:pPr>
              <w:autoSpaceDE w:val="0"/>
              <w:autoSpaceDN w:val="0"/>
              <w:adjustRightInd w:val="0"/>
              <w:jc w:val="both"/>
              <w:rPr>
                <w:rFonts w:ascii="Arial Narrow" w:hAnsi="Arial Narrow" w:cs="Arial"/>
                <w:b/>
                <w:bCs/>
              </w:rPr>
            </w:pPr>
            <w:r w:rsidRPr="003C5031">
              <w:rPr>
                <w:rFonts w:ascii="Arial Narrow" w:hAnsi="Arial Narrow" w:cs="Arial"/>
                <w:b/>
                <w:bCs/>
              </w:rPr>
              <w:t>XX.- Secretaría del Medio Ambiente.</w:t>
            </w:r>
          </w:p>
        </w:tc>
        <w:tc>
          <w:tcPr>
            <w:tcW w:w="4330" w:type="dxa"/>
          </w:tcPr>
          <w:p w14:paraId="01F3C696" w14:textId="69AEB381" w:rsidR="00416831" w:rsidRPr="00F37080" w:rsidRDefault="00880950" w:rsidP="007E3649">
            <w:pPr>
              <w:jc w:val="both"/>
              <w:rPr>
                <w:rFonts w:ascii="Arial Narrow" w:hAnsi="Arial Narrow"/>
                <w:b/>
              </w:rPr>
            </w:pPr>
            <w:r w:rsidRPr="00F37080">
              <w:rPr>
                <w:rFonts w:ascii="Arial Narrow" w:hAnsi="Arial Narrow"/>
                <w:b/>
              </w:rPr>
              <w:lastRenderedPageBreak/>
              <w:t xml:space="preserve">Del </w:t>
            </w:r>
            <w:r w:rsidR="00444A11" w:rsidRPr="00F37080">
              <w:rPr>
                <w:rFonts w:ascii="Arial Narrow" w:hAnsi="Arial Narrow"/>
                <w:b/>
              </w:rPr>
              <w:t>artículo</w:t>
            </w:r>
            <w:r w:rsidRPr="00F37080">
              <w:rPr>
                <w:rFonts w:ascii="Arial Narrow" w:hAnsi="Arial Narrow"/>
                <w:b/>
              </w:rPr>
              <w:t xml:space="preserve"> 17, se modifican las fracciones II, </w:t>
            </w:r>
            <w:r w:rsidR="00BF24C1">
              <w:rPr>
                <w:rFonts w:ascii="Arial Narrow" w:hAnsi="Arial Narrow"/>
                <w:b/>
              </w:rPr>
              <w:t xml:space="preserve">IV, V, VI, IX, </w:t>
            </w:r>
            <w:r w:rsidR="00444A11" w:rsidRPr="00F37080">
              <w:rPr>
                <w:rFonts w:ascii="Arial Narrow" w:hAnsi="Arial Narrow"/>
                <w:b/>
              </w:rPr>
              <w:t>X,</w:t>
            </w:r>
            <w:r w:rsidR="00BF24C1">
              <w:rPr>
                <w:rFonts w:ascii="Arial Narrow" w:hAnsi="Arial Narrow"/>
                <w:b/>
              </w:rPr>
              <w:t xml:space="preserve"> XI, XII, XIII, XIV, </w:t>
            </w:r>
            <w:r w:rsidR="00444A11" w:rsidRPr="00F37080">
              <w:rPr>
                <w:rFonts w:ascii="Arial Narrow" w:hAnsi="Arial Narrow"/>
                <w:b/>
              </w:rPr>
              <w:t xml:space="preserve"> XIV; Se adiciona</w:t>
            </w:r>
            <w:r w:rsidR="00BF24C1">
              <w:rPr>
                <w:rFonts w:ascii="Arial Narrow" w:hAnsi="Arial Narrow"/>
                <w:b/>
              </w:rPr>
              <w:t>n</w:t>
            </w:r>
            <w:r w:rsidR="00444A11" w:rsidRPr="00F37080">
              <w:rPr>
                <w:rFonts w:ascii="Arial Narrow" w:hAnsi="Arial Narrow"/>
                <w:b/>
              </w:rPr>
              <w:t xml:space="preserve"> la</w:t>
            </w:r>
            <w:r w:rsidR="00BF24C1">
              <w:rPr>
                <w:rFonts w:ascii="Arial Narrow" w:hAnsi="Arial Narrow"/>
                <w:b/>
              </w:rPr>
              <w:t>s</w:t>
            </w:r>
            <w:r w:rsidR="00444A11" w:rsidRPr="00F37080">
              <w:rPr>
                <w:rFonts w:ascii="Arial Narrow" w:hAnsi="Arial Narrow"/>
                <w:b/>
              </w:rPr>
              <w:t xml:space="preserve"> </w:t>
            </w:r>
            <w:r w:rsidR="00BF24C1" w:rsidRPr="00F37080">
              <w:rPr>
                <w:rFonts w:ascii="Arial Narrow" w:hAnsi="Arial Narrow"/>
                <w:b/>
              </w:rPr>
              <w:t>fraccion</w:t>
            </w:r>
            <w:r w:rsidR="00BF24C1">
              <w:rPr>
                <w:rFonts w:ascii="Arial Narrow" w:hAnsi="Arial Narrow"/>
                <w:b/>
              </w:rPr>
              <w:t>es</w:t>
            </w:r>
            <w:r w:rsidR="00444A11" w:rsidRPr="00F37080">
              <w:rPr>
                <w:rFonts w:ascii="Arial Narrow" w:hAnsi="Arial Narrow"/>
                <w:b/>
              </w:rPr>
              <w:t xml:space="preserve"> XVII</w:t>
            </w:r>
            <w:r w:rsidR="00BF24C1">
              <w:rPr>
                <w:rFonts w:ascii="Arial Narrow" w:hAnsi="Arial Narrow"/>
                <w:b/>
              </w:rPr>
              <w:t>, XVIII, XIX y XX</w:t>
            </w:r>
            <w:r w:rsidR="00444A11" w:rsidRPr="00F37080">
              <w:rPr>
                <w:rFonts w:ascii="Arial Narrow" w:hAnsi="Arial Narrow"/>
                <w:b/>
              </w:rPr>
              <w:t>; Se deroga</w:t>
            </w:r>
            <w:r w:rsidR="00B96A94">
              <w:rPr>
                <w:rFonts w:ascii="Arial Narrow" w:hAnsi="Arial Narrow"/>
                <w:b/>
              </w:rPr>
              <w:t>n</w:t>
            </w:r>
            <w:r w:rsidR="00444A11" w:rsidRPr="00F37080">
              <w:rPr>
                <w:rFonts w:ascii="Arial Narrow" w:hAnsi="Arial Narrow"/>
                <w:b/>
              </w:rPr>
              <w:t xml:space="preserve"> la</w:t>
            </w:r>
            <w:r w:rsidR="00B96A94">
              <w:rPr>
                <w:rFonts w:ascii="Arial Narrow" w:hAnsi="Arial Narrow"/>
                <w:b/>
              </w:rPr>
              <w:t>s</w:t>
            </w:r>
            <w:r w:rsidR="00444A11" w:rsidRPr="00F37080">
              <w:rPr>
                <w:rFonts w:ascii="Arial Narrow" w:hAnsi="Arial Narrow"/>
                <w:b/>
              </w:rPr>
              <w:t xml:space="preserve"> </w:t>
            </w:r>
            <w:r w:rsidR="00B96A94" w:rsidRPr="00F37080">
              <w:rPr>
                <w:rFonts w:ascii="Arial Narrow" w:hAnsi="Arial Narrow"/>
                <w:b/>
              </w:rPr>
              <w:t>fraccion</w:t>
            </w:r>
            <w:r w:rsidR="00B96A94">
              <w:rPr>
                <w:rFonts w:ascii="Arial Narrow" w:hAnsi="Arial Narrow"/>
                <w:b/>
              </w:rPr>
              <w:t>es</w:t>
            </w:r>
            <w:r w:rsidR="00C86181" w:rsidRPr="00F37080">
              <w:rPr>
                <w:rFonts w:ascii="Arial Narrow" w:hAnsi="Arial Narrow"/>
                <w:b/>
              </w:rPr>
              <w:t xml:space="preserve"> XV</w:t>
            </w:r>
            <w:r w:rsidR="00B96A94">
              <w:rPr>
                <w:rFonts w:ascii="Arial Narrow" w:hAnsi="Arial Narrow"/>
                <w:b/>
              </w:rPr>
              <w:t xml:space="preserve"> y XVI.</w:t>
            </w:r>
          </w:p>
        </w:tc>
      </w:tr>
      <w:tr w:rsidR="00416831" w:rsidRPr="00F37080" w14:paraId="7CD78445" w14:textId="77777777" w:rsidTr="00F37080">
        <w:tc>
          <w:tcPr>
            <w:tcW w:w="4332" w:type="dxa"/>
          </w:tcPr>
          <w:p w14:paraId="6916C378" w14:textId="77777777" w:rsidR="00D01B63" w:rsidRPr="00F37080" w:rsidRDefault="00D01B63" w:rsidP="00387DD7">
            <w:pPr>
              <w:autoSpaceDE w:val="0"/>
              <w:autoSpaceDN w:val="0"/>
              <w:adjustRightInd w:val="0"/>
              <w:jc w:val="both"/>
              <w:rPr>
                <w:rFonts w:ascii="Arial Narrow" w:hAnsi="Arial Narrow" w:cs="Arial"/>
              </w:rPr>
            </w:pPr>
            <w:r w:rsidRPr="00F37080">
              <w:rPr>
                <w:rFonts w:ascii="Arial Narrow" w:hAnsi="Arial Narrow" w:cs="Arial"/>
                <w:b/>
                <w:bCs/>
              </w:rPr>
              <w:lastRenderedPageBreak/>
              <w:t>Artículo 22.-</w:t>
            </w:r>
            <w:r w:rsidRPr="00F37080">
              <w:rPr>
                <w:rFonts w:ascii="Arial Narrow" w:hAnsi="Arial Narrow" w:cs="Arial"/>
              </w:rPr>
              <w:t xml:space="preserve"> La Secretaría del Ayuntamiento es la dependencia para el despacho de los asuntos de carácter administrativo y auxiliar de las funciones del Presidente Municipal, cuya titularidad estará a cargo de un Secretario, quien será nombrado por el Ayuntamiento, a propuesta del Presidente Municipal. </w:t>
            </w:r>
          </w:p>
          <w:p w14:paraId="2955B07A" w14:textId="77777777" w:rsidR="00D01B63" w:rsidRPr="00F37080" w:rsidRDefault="00D01B63" w:rsidP="00387DD7">
            <w:pPr>
              <w:autoSpaceDE w:val="0"/>
              <w:autoSpaceDN w:val="0"/>
              <w:adjustRightInd w:val="0"/>
              <w:jc w:val="both"/>
              <w:rPr>
                <w:rFonts w:ascii="Arial Narrow" w:hAnsi="Arial Narrow" w:cs="Arial"/>
              </w:rPr>
            </w:pPr>
          </w:p>
          <w:p w14:paraId="575FF1B7" w14:textId="77777777" w:rsidR="00D01B63" w:rsidRPr="00F37080" w:rsidRDefault="00D01B63" w:rsidP="00387DD7">
            <w:pPr>
              <w:autoSpaceDE w:val="0"/>
              <w:autoSpaceDN w:val="0"/>
              <w:adjustRightInd w:val="0"/>
              <w:jc w:val="both"/>
              <w:rPr>
                <w:rFonts w:ascii="Arial Narrow" w:hAnsi="Arial Narrow" w:cs="Arial"/>
              </w:rPr>
            </w:pPr>
            <w:r w:rsidRPr="00F37080">
              <w:rPr>
                <w:rFonts w:ascii="Arial Narrow" w:hAnsi="Arial Narrow" w:cs="Arial"/>
              </w:rPr>
              <w:t>Son facultades y obligaciones del Secretario del Ayuntamiento, las siguientes:</w:t>
            </w:r>
          </w:p>
          <w:p w14:paraId="16C8D891" w14:textId="77777777" w:rsidR="00D01B63" w:rsidRPr="00F37080" w:rsidRDefault="00D01B63" w:rsidP="00387DD7">
            <w:pPr>
              <w:autoSpaceDE w:val="0"/>
              <w:autoSpaceDN w:val="0"/>
              <w:adjustRightInd w:val="0"/>
              <w:jc w:val="both"/>
              <w:rPr>
                <w:rFonts w:ascii="Arial Narrow" w:hAnsi="Arial Narrow" w:cs="Arial"/>
              </w:rPr>
            </w:pPr>
            <w:r w:rsidRPr="00F37080">
              <w:rPr>
                <w:rFonts w:ascii="Arial Narrow" w:hAnsi="Arial Narrow" w:cs="Arial"/>
              </w:rPr>
              <w:t xml:space="preserve"> </w:t>
            </w:r>
          </w:p>
          <w:p w14:paraId="3228F969" w14:textId="77777777" w:rsidR="00D01B63" w:rsidRPr="00F37080" w:rsidRDefault="00D01B63" w:rsidP="00387DD7">
            <w:pPr>
              <w:autoSpaceDE w:val="0"/>
              <w:autoSpaceDN w:val="0"/>
              <w:adjustRightInd w:val="0"/>
              <w:jc w:val="both"/>
              <w:rPr>
                <w:rFonts w:ascii="Arial Narrow" w:hAnsi="Arial Narrow" w:cs="Arial"/>
              </w:rPr>
            </w:pPr>
            <w:r w:rsidRPr="00F37080">
              <w:rPr>
                <w:rFonts w:ascii="Arial Narrow" w:hAnsi="Arial Narrow" w:cs="Arial"/>
              </w:rPr>
              <w:t>I a la XXXII</w:t>
            </w:r>
          </w:p>
          <w:p w14:paraId="68F4F69A" w14:textId="77777777" w:rsidR="00D01B63" w:rsidRPr="00F37080" w:rsidRDefault="00D01B63" w:rsidP="00387DD7">
            <w:pPr>
              <w:autoSpaceDE w:val="0"/>
              <w:autoSpaceDN w:val="0"/>
              <w:adjustRightInd w:val="0"/>
              <w:jc w:val="both"/>
              <w:rPr>
                <w:rFonts w:ascii="Arial Narrow" w:hAnsi="Arial Narrow" w:cs="Arial"/>
              </w:rPr>
            </w:pPr>
            <w:r w:rsidRPr="00F37080">
              <w:rPr>
                <w:rFonts w:ascii="Arial Narrow" w:hAnsi="Arial Narrow" w:cs="Arial"/>
              </w:rPr>
              <w:t>(………………..)</w:t>
            </w:r>
          </w:p>
          <w:p w14:paraId="18A55A66" w14:textId="77777777" w:rsidR="00D01B63" w:rsidRPr="00F37080" w:rsidRDefault="00D01B63" w:rsidP="00387DD7">
            <w:pPr>
              <w:autoSpaceDE w:val="0"/>
              <w:autoSpaceDN w:val="0"/>
              <w:adjustRightInd w:val="0"/>
              <w:jc w:val="both"/>
              <w:rPr>
                <w:rFonts w:ascii="Arial Narrow" w:hAnsi="Arial Narrow" w:cs="Arial"/>
              </w:rPr>
            </w:pPr>
          </w:p>
          <w:p w14:paraId="1A89B67A" w14:textId="77777777" w:rsidR="00655D4C" w:rsidRPr="00F37080" w:rsidRDefault="00655D4C" w:rsidP="00387DD7">
            <w:pPr>
              <w:autoSpaceDE w:val="0"/>
              <w:autoSpaceDN w:val="0"/>
              <w:adjustRightInd w:val="0"/>
              <w:jc w:val="both"/>
              <w:rPr>
                <w:rFonts w:ascii="Arial Narrow" w:hAnsi="Arial Narrow" w:cs="Arial"/>
                <w:b/>
                <w:bCs/>
                <w:i/>
              </w:rPr>
            </w:pPr>
          </w:p>
          <w:p w14:paraId="302A1B5F" w14:textId="77777777" w:rsidR="00655D4C" w:rsidRPr="00F37080" w:rsidRDefault="00655D4C" w:rsidP="00387DD7">
            <w:pPr>
              <w:autoSpaceDE w:val="0"/>
              <w:autoSpaceDN w:val="0"/>
              <w:adjustRightInd w:val="0"/>
              <w:jc w:val="both"/>
              <w:rPr>
                <w:rFonts w:ascii="Arial Narrow" w:hAnsi="Arial Narrow" w:cs="Arial"/>
                <w:b/>
                <w:bCs/>
                <w:i/>
              </w:rPr>
            </w:pPr>
          </w:p>
          <w:p w14:paraId="5A68D610" w14:textId="77777777" w:rsidR="00655D4C" w:rsidRPr="00F37080" w:rsidRDefault="00655D4C" w:rsidP="00387DD7">
            <w:pPr>
              <w:autoSpaceDE w:val="0"/>
              <w:autoSpaceDN w:val="0"/>
              <w:adjustRightInd w:val="0"/>
              <w:jc w:val="both"/>
              <w:rPr>
                <w:rFonts w:ascii="Arial Narrow" w:hAnsi="Arial Narrow" w:cs="Arial"/>
                <w:b/>
                <w:bCs/>
                <w:i/>
              </w:rPr>
            </w:pPr>
          </w:p>
          <w:p w14:paraId="02E919C1" w14:textId="77777777" w:rsidR="00655D4C" w:rsidRPr="00F37080" w:rsidRDefault="00655D4C" w:rsidP="00387DD7">
            <w:pPr>
              <w:autoSpaceDE w:val="0"/>
              <w:autoSpaceDN w:val="0"/>
              <w:adjustRightInd w:val="0"/>
              <w:jc w:val="both"/>
              <w:rPr>
                <w:rFonts w:ascii="Arial Narrow" w:hAnsi="Arial Narrow" w:cs="Arial"/>
                <w:b/>
                <w:bCs/>
                <w:i/>
              </w:rPr>
            </w:pPr>
          </w:p>
          <w:p w14:paraId="438DB0D8" w14:textId="77777777" w:rsidR="00655D4C" w:rsidRPr="00F37080" w:rsidRDefault="00655D4C" w:rsidP="00387DD7">
            <w:pPr>
              <w:autoSpaceDE w:val="0"/>
              <w:autoSpaceDN w:val="0"/>
              <w:adjustRightInd w:val="0"/>
              <w:jc w:val="both"/>
              <w:rPr>
                <w:rFonts w:ascii="Arial Narrow" w:hAnsi="Arial Narrow" w:cs="Arial"/>
                <w:b/>
                <w:bCs/>
                <w:i/>
              </w:rPr>
            </w:pPr>
          </w:p>
          <w:p w14:paraId="2DC61CFF" w14:textId="77777777" w:rsidR="00655D4C" w:rsidRPr="00F37080" w:rsidRDefault="00655D4C" w:rsidP="00387DD7">
            <w:pPr>
              <w:autoSpaceDE w:val="0"/>
              <w:autoSpaceDN w:val="0"/>
              <w:adjustRightInd w:val="0"/>
              <w:jc w:val="both"/>
              <w:rPr>
                <w:rFonts w:ascii="Arial Narrow" w:hAnsi="Arial Narrow" w:cs="Arial"/>
                <w:b/>
                <w:bCs/>
                <w:i/>
              </w:rPr>
            </w:pPr>
          </w:p>
          <w:p w14:paraId="24533AE7" w14:textId="77777777" w:rsidR="00655D4C" w:rsidRPr="00F37080" w:rsidRDefault="00655D4C" w:rsidP="00387DD7">
            <w:pPr>
              <w:autoSpaceDE w:val="0"/>
              <w:autoSpaceDN w:val="0"/>
              <w:adjustRightInd w:val="0"/>
              <w:jc w:val="both"/>
              <w:rPr>
                <w:rFonts w:ascii="Arial Narrow" w:hAnsi="Arial Narrow" w:cs="Arial"/>
                <w:b/>
                <w:bCs/>
                <w:i/>
              </w:rPr>
            </w:pPr>
          </w:p>
          <w:p w14:paraId="280788B6" w14:textId="77777777" w:rsidR="00655D4C" w:rsidRPr="00F37080" w:rsidRDefault="00655D4C" w:rsidP="00387DD7">
            <w:pPr>
              <w:autoSpaceDE w:val="0"/>
              <w:autoSpaceDN w:val="0"/>
              <w:adjustRightInd w:val="0"/>
              <w:jc w:val="both"/>
              <w:rPr>
                <w:rFonts w:ascii="Arial Narrow" w:hAnsi="Arial Narrow" w:cs="Arial"/>
                <w:b/>
                <w:bCs/>
                <w:i/>
              </w:rPr>
            </w:pPr>
          </w:p>
          <w:p w14:paraId="44146AF6" w14:textId="77777777" w:rsidR="00655D4C" w:rsidRPr="00F37080" w:rsidRDefault="00655D4C" w:rsidP="00387DD7">
            <w:pPr>
              <w:autoSpaceDE w:val="0"/>
              <w:autoSpaceDN w:val="0"/>
              <w:adjustRightInd w:val="0"/>
              <w:jc w:val="both"/>
              <w:rPr>
                <w:rFonts w:ascii="Arial Narrow" w:hAnsi="Arial Narrow" w:cs="Arial"/>
                <w:b/>
                <w:bCs/>
                <w:i/>
              </w:rPr>
            </w:pPr>
          </w:p>
          <w:p w14:paraId="5E5825B9" w14:textId="77777777" w:rsidR="00655D4C" w:rsidRPr="00F37080" w:rsidRDefault="00655D4C" w:rsidP="00387DD7">
            <w:pPr>
              <w:autoSpaceDE w:val="0"/>
              <w:autoSpaceDN w:val="0"/>
              <w:adjustRightInd w:val="0"/>
              <w:jc w:val="both"/>
              <w:rPr>
                <w:rFonts w:ascii="Arial Narrow" w:hAnsi="Arial Narrow" w:cs="Arial"/>
                <w:b/>
                <w:bCs/>
                <w:i/>
              </w:rPr>
            </w:pPr>
          </w:p>
          <w:p w14:paraId="76AC198C" w14:textId="77777777" w:rsidR="00655D4C" w:rsidRPr="00F37080" w:rsidRDefault="00655D4C" w:rsidP="00387DD7">
            <w:pPr>
              <w:autoSpaceDE w:val="0"/>
              <w:autoSpaceDN w:val="0"/>
              <w:adjustRightInd w:val="0"/>
              <w:jc w:val="both"/>
              <w:rPr>
                <w:rFonts w:ascii="Arial Narrow" w:hAnsi="Arial Narrow" w:cs="Arial"/>
                <w:b/>
                <w:bCs/>
                <w:i/>
              </w:rPr>
            </w:pPr>
          </w:p>
          <w:p w14:paraId="435D0CEA" w14:textId="77777777" w:rsidR="00D01B63" w:rsidRPr="00F37080" w:rsidRDefault="00D01B63" w:rsidP="00387DD7">
            <w:pPr>
              <w:autoSpaceDE w:val="0"/>
              <w:autoSpaceDN w:val="0"/>
              <w:adjustRightInd w:val="0"/>
              <w:jc w:val="both"/>
              <w:rPr>
                <w:rFonts w:ascii="Arial Narrow" w:hAnsi="Arial Narrow" w:cs="Arial"/>
                <w:bCs/>
              </w:rPr>
            </w:pPr>
            <w:r w:rsidRPr="00F37080">
              <w:rPr>
                <w:rFonts w:ascii="Arial Narrow" w:hAnsi="Arial Narrow" w:cs="Arial"/>
                <w:b/>
                <w:bCs/>
                <w:i/>
              </w:rPr>
              <w:t>REFORMA P.O. 21 DE AGOSTO 2019)</w:t>
            </w:r>
          </w:p>
          <w:p w14:paraId="63C54CFD" w14:textId="77777777" w:rsidR="00D01B63" w:rsidRPr="00F37080" w:rsidRDefault="00D01B63" w:rsidP="00387DD7">
            <w:pPr>
              <w:autoSpaceDE w:val="0"/>
              <w:autoSpaceDN w:val="0"/>
              <w:adjustRightInd w:val="0"/>
              <w:jc w:val="both"/>
              <w:rPr>
                <w:rFonts w:ascii="Arial Narrow" w:hAnsi="Arial Narrow" w:cs="Arial"/>
                <w:bCs/>
              </w:rPr>
            </w:pPr>
            <w:r w:rsidRPr="00F37080">
              <w:rPr>
                <w:rFonts w:ascii="Arial Narrow" w:hAnsi="Arial Narrow" w:cs="Arial"/>
                <w:bCs/>
              </w:rPr>
              <w:t>Para el despacho de los asuntos de su competencia, el Secretario del Ayuntamiento se auxiliará con las Direcciones Jurídica, de la Oficina de Enlace con la Secretaría de Relaciones Exteriores, Del Centro de Mediación y Asesoría Jurídica, de Protección Civil, de Atención al Servicio Militar, de Vocalía Ejecutiva para Tenencia de la Tierra, y de Inspección, Control y Vigilancia; así como de las demás unidades administrativas que le adscriba el Presidente Municipal.</w:t>
            </w:r>
          </w:p>
          <w:p w14:paraId="232779E7" w14:textId="77777777" w:rsidR="00D01B63" w:rsidRPr="00F37080" w:rsidRDefault="00D01B63" w:rsidP="00387DD7">
            <w:pPr>
              <w:autoSpaceDE w:val="0"/>
              <w:autoSpaceDN w:val="0"/>
              <w:adjustRightInd w:val="0"/>
              <w:jc w:val="both"/>
              <w:rPr>
                <w:rFonts w:ascii="Arial Narrow" w:hAnsi="Arial Narrow" w:cs="Arial"/>
              </w:rPr>
            </w:pPr>
          </w:p>
          <w:p w14:paraId="3C7C4D4A" w14:textId="77777777" w:rsidR="00416831" w:rsidRPr="00F37080" w:rsidRDefault="00416831" w:rsidP="00387DD7">
            <w:pPr>
              <w:jc w:val="both"/>
              <w:rPr>
                <w:rFonts w:ascii="Arial Narrow" w:hAnsi="Arial Narrow"/>
              </w:rPr>
            </w:pPr>
          </w:p>
        </w:tc>
        <w:tc>
          <w:tcPr>
            <w:tcW w:w="4332" w:type="dxa"/>
          </w:tcPr>
          <w:p w14:paraId="07ADD678" w14:textId="77777777" w:rsidR="00D01B63" w:rsidRPr="003C5031" w:rsidRDefault="00D01B63" w:rsidP="00C86181">
            <w:pPr>
              <w:autoSpaceDE w:val="0"/>
              <w:autoSpaceDN w:val="0"/>
              <w:adjustRightInd w:val="0"/>
              <w:jc w:val="both"/>
              <w:rPr>
                <w:rFonts w:ascii="Arial Narrow" w:hAnsi="Arial Narrow" w:cs="Arial"/>
                <w:b/>
              </w:rPr>
            </w:pPr>
            <w:r w:rsidRPr="003C5031">
              <w:rPr>
                <w:rFonts w:ascii="Arial Narrow" w:hAnsi="Arial Narrow" w:cs="Arial"/>
                <w:b/>
                <w:bCs/>
              </w:rPr>
              <w:lastRenderedPageBreak/>
              <w:t>Artículo 22.-</w:t>
            </w:r>
            <w:r w:rsidRPr="003C5031">
              <w:rPr>
                <w:rFonts w:ascii="Arial Narrow" w:hAnsi="Arial Narrow" w:cs="Arial"/>
                <w:b/>
              </w:rPr>
              <w:t xml:space="preserve"> La Secretaría del Ayuntamiento es la dependencia para el despacho de los asuntos de carácter administrativo y auxiliar de las funciones del Presidente Municipal, cuya titularidad estará a cargo de un Secretario, quien será nombrado por el Ayuntamiento, a propuesta del Presidente Municipal. </w:t>
            </w:r>
          </w:p>
          <w:p w14:paraId="3309711E" w14:textId="77777777" w:rsidR="00D01B63" w:rsidRPr="003C5031" w:rsidRDefault="00D01B63" w:rsidP="00C86181">
            <w:pPr>
              <w:autoSpaceDE w:val="0"/>
              <w:autoSpaceDN w:val="0"/>
              <w:adjustRightInd w:val="0"/>
              <w:jc w:val="both"/>
              <w:rPr>
                <w:rFonts w:ascii="Arial Narrow" w:hAnsi="Arial Narrow" w:cs="Arial"/>
                <w:b/>
              </w:rPr>
            </w:pPr>
          </w:p>
          <w:p w14:paraId="0C45563B" w14:textId="77777777" w:rsidR="00D01B63" w:rsidRPr="003C5031" w:rsidRDefault="00D01B63" w:rsidP="00C86181">
            <w:pPr>
              <w:autoSpaceDE w:val="0"/>
              <w:autoSpaceDN w:val="0"/>
              <w:adjustRightInd w:val="0"/>
              <w:jc w:val="both"/>
              <w:rPr>
                <w:rFonts w:ascii="Arial Narrow" w:hAnsi="Arial Narrow" w:cs="Arial"/>
                <w:b/>
              </w:rPr>
            </w:pPr>
            <w:r w:rsidRPr="003C5031">
              <w:rPr>
                <w:rFonts w:ascii="Arial Narrow" w:hAnsi="Arial Narrow" w:cs="Arial"/>
                <w:b/>
              </w:rPr>
              <w:t>Son facultades y obligaciones del Secretario del Ayuntamiento, las siguientes:</w:t>
            </w:r>
          </w:p>
          <w:p w14:paraId="5B09D01A" w14:textId="77777777" w:rsidR="00D01B63" w:rsidRPr="003C5031" w:rsidRDefault="00D01B63" w:rsidP="00C86181">
            <w:pPr>
              <w:autoSpaceDE w:val="0"/>
              <w:autoSpaceDN w:val="0"/>
              <w:adjustRightInd w:val="0"/>
              <w:jc w:val="both"/>
              <w:rPr>
                <w:rFonts w:ascii="Arial Narrow" w:hAnsi="Arial Narrow" w:cs="Arial"/>
                <w:b/>
              </w:rPr>
            </w:pPr>
            <w:r w:rsidRPr="003C5031">
              <w:rPr>
                <w:rFonts w:ascii="Arial Narrow" w:hAnsi="Arial Narrow" w:cs="Arial"/>
                <w:b/>
              </w:rPr>
              <w:t xml:space="preserve"> </w:t>
            </w:r>
          </w:p>
          <w:p w14:paraId="228157E7" w14:textId="77777777" w:rsidR="00D01B63" w:rsidRPr="003C5031" w:rsidRDefault="00D01B63" w:rsidP="00D01B63">
            <w:pPr>
              <w:autoSpaceDE w:val="0"/>
              <w:autoSpaceDN w:val="0"/>
              <w:adjustRightInd w:val="0"/>
              <w:rPr>
                <w:rFonts w:ascii="Arial Narrow" w:hAnsi="Arial Narrow" w:cs="Arial"/>
                <w:b/>
              </w:rPr>
            </w:pPr>
            <w:r w:rsidRPr="003C5031">
              <w:rPr>
                <w:rFonts w:ascii="Arial Narrow" w:hAnsi="Arial Narrow" w:cs="Arial"/>
                <w:b/>
              </w:rPr>
              <w:t xml:space="preserve">I a la </w:t>
            </w:r>
            <w:r w:rsidR="00655D4C" w:rsidRPr="003C5031">
              <w:rPr>
                <w:rFonts w:ascii="Arial Narrow" w:hAnsi="Arial Narrow" w:cs="Arial"/>
                <w:b/>
              </w:rPr>
              <w:t xml:space="preserve">XIV </w:t>
            </w:r>
            <w:r w:rsidRPr="003C5031">
              <w:rPr>
                <w:rFonts w:ascii="Arial Narrow" w:hAnsi="Arial Narrow" w:cs="Arial"/>
                <w:b/>
              </w:rPr>
              <w:t>………………</w:t>
            </w:r>
            <w:r w:rsidR="00655D4C" w:rsidRPr="003C5031">
              <w:rPr>
                <w:rFonts w:ascii="Arial Narrow" w:hAnsi="Arial Narrow" w:cs="Arial"/>
                <w:b/>
              </w:rPr>
              <w:t>………………………</w:t>
            </w:r>
            <w:r w:rsidR="00430135" w:rsidRPr="003C5031">
              <w:rPr>
                <w:rFonts w:ascii="Arial Narrow" w:hAnsi="Arial Narrow" w:cs="Arial"/>
                <w:b/>
              </w:rPr>
              <w:t>……</w:t>
            </w:r>
            <w:r w:rsidR="00655D4C" w:rsidRPr="003C5031">
              <w:rPr>
                <w:rFonts w:ascii="Arial Narrow" w:hAnsi="Arial Narrow" w:cs="Arial"/>
                <w:b/>
              </w:rPr>
              <w:t>.</w:t>
            </w:r>
          </w:p>
          <w:p w14:paraId="57160651" w14:textId="77777777" w:rsidR="00655D4C" w:rsidRPr="003C5031" w:rsidRDefault="00655D4C" w:rsidP="00D01B63">
            <w:pPr>
              <w:autoSpaceDE w:val="0"/>
              <w:autoSpaceDN w:val="0"/>
              <w:adjustRightInd w:val="0"/>
              <w:rPr>
                <w:rFonts w:ascii="Arial Narrow" w:hAnsi="Arial Narrow" w:cs="Arial"/>
                <w:b/>
              </w:rPr>
            </w:pPr>
          </w:p>
          <w:p w14:paraId="02FD439F" w14:textId="77777777" w:rsidR="00655D4C" w:rsidRPr="003C5031" w:rsidRDefault="00655D4C" w:rsidP="00BA6D1D">
            <w:pPr>
              <w:autoSpaceDE w:val="0"/>
              <w:autoSpaceDN w:val="0"/>
              <w:adjustRightInd w:val="0"/>
              <w:jc w:val="both"/>
              <w:rPr>
                <w:rFonts w:ascii="Arial Narrow" w:hAnsi="Arial Narrow" w:cs="Arial"/>
                <w:b/>
                <w:lang w:val="es-ES"/>
              </w:rPr>
            </w:pPr>
            <w:r w:rsidRPr="003C5031">
              <w:rPr>
                <w:rFonts w:ascii="Arial Narrow" w:hAnsi="Arial Narrow" w:cs="Arial"/>
                <w:b/>
                <w:lang w:val="es-ES"/>
              </w:rPr>
              <w:lastRenderedPageBreak/>
              <w:t>XIV bis 1.- Coordinar la implementación del sistema institucional para la administración de archivos, así como de los procesos de gestión documental;</w:t>
            </w:r>
          </w:p>
          <w:p w14:paraId="4917D758" w14:textId="77777777" w:rsidR="00655D4C" w:rsidRPr="003C5031" w:rsidRDefault="00655D4C" w:rsidP="00655D4C">
            <w:pPr>
              <w:autoSpaceDE w:val="0"/>
              <w:autoSpaceDN w:val="0"/>
              <w:adjustRightInd w:val="0"/>
              <w:rPr>
                <w:rFonts w:ascii="Arial Narrow" w:hAnsi="Arial Narrow" w:cs="Arial"/>
                <w:b/>
                <w:lang w:val="es-ES"/>
              </w:rPr>
            </w:pPr>
          </w:p>
          <w:p w14:paraId="32AD27BC" w14:textId="77777777" w:rsidR="00655D4C" w:rsidRPr="003C5031" w:rsidRDefault="00655D4C" w:rsidP="00655D4C">
            <w:pPr>
              <w:autoSpaceDE w:val="0"/>
              <w:autoSpaceDN w:val="0"/>
              <w:adjustRightInd w:val="0"/>
              <w:jc w:val="both"/>
              <w:rPr>
                <w:rFonts w:ascii="Arial Narrow" w:hAnsi="Arial Narrow" w:cs="Arial"/>
                <w:b/>
                <w:lang w:val="es-ES"/>
              </w:rPr>
            </w:pPr>
            <w:r w:rsidRPr="003C5031">
              <w:rPr>
                <w:rFonts w:ascii="Arial Narrow" w:hAnsi="Arial Narrow" w:cs="Arial"/>
                <w:b/>
                <w:lang w:val="es-ES_tradnl"/>
              </w:rPr>
              <w:t>XIV bis 2.-</w:t>
            </w:r>
            <w:r w:rsidRPr="003C5031">
              <w:rPr>
                <w:rFonts w:ascii="Arial Narrow" w:hAnsi="Arial Narrow" w:cs="Arial"/>
                <w:b/>
                <w:i/>
                <w:lang w:val="es-ES_tradnl"/>
              </w:rPr>
              <w:t xml:space="preserve"> </w:t>
            </w:r>
            <w:r w:rsidRPr="003C5031">
              <w:rPr>
                <w:rFonts w:ascii="Arial Narrow" w:hAnsi="Arial Narrow" w:cs="Arial"/>
                <w:b/>
                <w:lang w:val="es-ES"/>
              </w:rPr>
              <w:t>Crear las políticas, métodos y técnicas de trabajo que deberán aplicarse en el Archivo Municipal, incluyendo las que se deberán observar en los archivos de trámite y concentración, así como para la conservación, salvaguarda y correcto manejo del archivo;</w:t>
            </w:r>
          </w:p>
          <w:p w14:paraId="37DA1CD5" w14:textId="77777777" w:rsidR="00655D4C" w:rsidRPr="003C5031" w:rsidRDefault="00655D4C" w:rsidP="00D01B63">
            <w:pPr>
              <w:autoSpaceDE w:val="0"/>
              <w:autoSpaceDN w:val="0"/>
              <w:adjustRightInd w:val="0"/>
              <w:rPr>
                <w:rFonts w:ascii="Arial Narrow" w:hAnsi="Arial Narrow" w:cs="Arial"/>
                <w:b/>
              </w:rPr>
            </w:pPr>
          </w:p>
          <w:p w14:paraId="4590E06F" w14:textId="77777777" w:rsidR="00D01B63" w:rsidRPr="003C5031" w:rsidRDefault="00D01B63" w:rsidP="00D01B63">
            <w:pPr>
              <w:autoSpaceDE w:val="0"/>
              <w:autoSpaceDN w:val="0"/>
              <w:adjustRightInd w:val="0"/>
              <w:rPr>
                <w:rFonts w:ascii="Arial Narrow" w:hAnsi="Arial Narrow" w:cs="Arial"/>
                <w:b/>
                <w:bCs/>
              </w:rPr>
            </w:pPr>
          </w:p>
          <w:p w14:paraId="61FEDFFC" w14:textId="70A5FB34" w:rsidR="00416831" w:rsidRPr="003C5031" w:rsidRDefault="00D01B63" w:rsidP="004644A9">
            <w:pPr>
              <w:autoSpaceDE w:val="0"/>
              <w:autoSpaceDN w:val="0"/>
              <w:adjustRightInd w:val="0"/>
              <w:jc w:val="both"/>
              <w:rPr>
                <w:rFonts w:ascii="Arial Narrow" w:hAnsi="Arial Narrow"/>
                <w:b/>
              </w:rPr>
            </w:pPr>
            <w:r w:rsidRPr="003C5031">
              <w:rPr>
                <w:rFonts w:ascii="Arial Narrow" w:hAnsi="Arial Narrow" w:cs="Arial"/>
                <w:b/>
                <w:bCs/>
              </w:rPr>
              <w:t>Para el despacho de los asuntos de su competencia, el Secretario del Ayuntamien</w:t>
            </w:r>
            <w:r w:rsidR="00387DD7" w:rsidRPr="003C5031">
              <w:rPr>
                <w:rFonts w:ascii="Arial Narrow" w:hAnsi="Arial Narrow" w:cs="Arial"/>
                <w:b/>
                <w:bCs/>
              </w:rPr>
              <w:t>to se auxiliará con la</w:t>
            </w:r>
            <w:r w:rsidRPr="003C5031">
              <w:rPr>
                <w:rFonts w:ascii="Arial Narrow" w:hAnsi="Arial Narrow" w:cs="Arial"/>
                <w:b/>
                <w:bCs/>
              </w:rPr>
              <w:t xml:space="preserve"> Consejería Jurídica Municipal, </w:t>
            </w:r>
            <w:r w:rsidR="00430135" w:rsidRPr="003C5031">
              <w:rPr>
                <w:rFonts w:ascii="Arial Narrow" w:hAnsi="Arial Narrow" w:cs="Arial"/>
                <w:b/>
                <w:bCs/>
              </w:rPr>
              <w:t xml:space="preserve">Dirección de Gobierno, Dirección de Justicia Cívica, </w:t>
            </w:r>
            <w:r w:rsidR="00BA6D1D" w:rsidRPr="003C5031">
              <w:rPr>
                <w:rFonts w:ascii="Arial Narrow" w:hAnsi="Arial Narrow" w:cs="Arial"/>
                <w:b/>
                <w:bCs/>
              </w:rPr>
              <w:t>Dirección de Mediación</w:t>
            </w:r>
            <w:r w:rsidR="00430135" w:rsidRPr="003C5031">
              <w:rPr>
                <w:rFonts w:ascii="Arial Narrow" w:hAnsi="Arial Narrow" w:cs="Arial"/>
                <w:b/>
                <w:bCs/>
              </w:rPr>
              <w:t xml:space="preserve">, </w:t>
            </w:r>
            <w:r w:rsidR="00B33E97" w:rsidRPr="003C5031">
              <w:rPr>
                <w:rFonts w:ascii="Arial Narrow" w:hAnsi="Arial Narrow" w:cs="Arial"/>
                <w:b/>
                <w:bCs/>
              </w:rPr>
              <w:t>Dirección</w:t>
            </w:r>
            <w:r w:rsidR="00430135" w:rsidRPr="003C5031">
              <w:rPr>
                <w:rFonts w:ascii="Arial Narrow" w:hAnsi="Arial Narrow" w:cs="Arial"/>
                <w:b/>
                <w:bCs/>
              </w:rPr>
              <w:t xml:space="preserve"> de Comercio, </w:t>
            </w:r>
            <w:r w:rsidR="00B33E97" w:rsidRPr="003C5031">
              <w:rPr>
                <w:rFonts w:ascii="Arial Narrow" w:hAnsi="Arial Narrow" w:cs="Arial"/>
                <w:b/>
                <w:bCs/>
              </w:rPr>
              <w:t>Dirección</w:t>
            </w:r>
            <w:r w:rsidR="00430135" w:rsidRPr="003C5031">
              <w:rPr>
                <w:rFonts w:ascii="Arial Narrow" w:hAnsi="Arial Narrow" w:cs="Arial"/>
                <w:b/>
                <w:bCs/>
              </w:rPr>
              <w:t xml:space="preserve"> de </w:t>
            </w:r>
            <w:r w:rsidR="00B33E97" w:rsidRPr="003C5031">
              <w:rPr>
                <w:rFonts w:ascii="Arial Narrow" w:hAnsi="Arial Narrow" w:cs="Arial"/>
                <w:b/>
                <w:bCs/>
              </w:rPr>
              <w:t>Inspección</w:t>
            </w:r>
            <w:r w:rsidR="00430135" w:rsidRPr="003C5031">
              <w:rPr>
                <w:rFonts w:ascii="Arial Narrow" w:hAnsi="Arial Narrow" w:cs="Arial"/>
                <w:b/>
                <w:bCs/>
              </w:rPr>
              <w:t xml:space="preserve"> y Vigilancia, </w:t>
            </w:r>
            <w:r w:rsidR="00B33E97" w:rsidRPr="003C5031">
              <w:rPr>
                <w:rFonts w:ascii="Arial Narrow" w:hAnsi="Arial Narrow" w:cs="Arial"/>
                <w:b/>
                <w:bCs/>
              </w:rPr>
              <w:t>Dirección</w:t>
            </w:r>
            <w:r w:rsidR="00430135" w:rsidRPr="003C5031">
              <w:rPr>
                <w:rFonts w:ascii="Arial Narrow" w:hAnsi="Arial Narrow" w:cs="Arial"/>
                <w:b/>
                <w:bCs/>
              </w:rPr>
              <w:t xml:space="preserve"> de </w:t>
            </w:r>
            <w:r w:rsidR="00B33E97" w:rsidRPr="003C5031">
              <w:rPr>
                <w:rFonts w:ascii="Arial Narrow" w:hAnsi="Arial Narrow" w:cs="Arial"/>
                <w:b/>
                <w:bCs/>
              </w:rPr>
              <w:t>Protección</w:t>
            </w:r>
            <w:r w:rsidR="004644A9" w:rsidRPr="003C5031">
              <w:rPr>
                <w:rFonts w:ascii="Arial Narrow" w:hAnsi="Arial Narrow" w:cs="Arial"/>
                <w:b/>
                <w:bCs/>
              </w:rPr>
              <w:t xml:space="preserve"> Civil, </w:t>
            </w:r>
            <w:r w:rsidR="00BA6D1D" w:rsidRPr="003C5031">
              <w:rPr>
                <w:rFonts w:ascii="Arial Narrow" w:hAnsi="Arial Narrow" w:cs="Arial"/>
                <w:b/>
                <w:bCs/>
              </w:rPr>
              <w:t>Dirección del Servicio Militar Nacional,</w:t>
            </w:r>
            <w:r w:rsidRPr="003C5031">
              <w:rPr>
                <w:rFonts w:ascii="Arial Narrow" w:hAnsi="Arial Narrow" w:cs="Arial"/>
                <w:b/>
                <w:bCs/>
              </w:rPr>
              <w:t xml:space="preserve"> </w:t>
            </w:r>
            <w:r w:rsidR="00B33E97" w:rsidRPr="003C5031">
              <w:rPr>
                <w:rFonts w:ascii="Arial Narrow" w:hAnsi="Arial Narrow" w:cs="Arial"/>
                <w:b/>
                <w:bCs/>
              </w:rPr>
              <w:t>Dirección de Justicia Cívica</w:t>
            </w:r>
            <w:r w:rsidRPr="003C5031">
              <w:rPr>
                <w:rFonts w:ascii="Arial Narrow" w:hAnsi="Arial Narrow" w:cs="Arial"/>
                <w:b/>
                <w:bCs/>
              </w:rPr>
              <w:t>; así como de las demás unidades administrativas que le adscriba el Presidente Municipal.</w:t>
            </w:r>
          </w:p>
        </w:tc>
        <w:tc>
          <w:tcPr>
            <w:tcW w:w="4330" w:type="dxa"/>
          </w:tcPr>
          <w:p w14:paraId="09E3A256" w14:textId="77777777" w:rsidR="00416831" w:rsidRPr="00F37080" w:rsidRDefault="00387DD7" w:rsidP="00724AD7">
            <w:pPr>
              <w:rPr>
                <w:rFonts w:ascii="Arial Narrow" w:hAnsi="Arial Narrow"/>
                <w:b/>
              </w:rPr>
            </w:pPr>
            <w:r w:rsidRPr="00F37080">
              <w:rPr>
                <w:rFonts w:ascii="Arial Narrow" w:hAnsi="Arial Narrow"/>
                <w:b/>
              </w:rPr>
              <w:lastRenderedPageBreak/>
              <w:t xml:space="preserve">Del artículo 22 se modifica el </w:t>
            </w:r>
            <w:r w:rsidR="00107B9D" w:rsidRPr="00F37080">
              <w:rPr>
                <w:rFonts w:ascii="Arial Narrow" w:hAnsi="Arial Narrow"/>
                <w:b/>
              </w:rPr>
              <w:t>último</w:t>
            </w:r>
            <w:r w:rsidRPr="00F37080">
              <w:rPr>
                <w:rFonts w:ascii="Arial Narrow" w:hAnsi="Arial Narrow"/>
                <w:b/>
              </w:rPr>
              <w:t xml:space="preserve"> párrafo</w:t>
            </w:r>
            <w:r w:rsidR="00B96A94">
              <w:rPr>
                <w:rFonts w:ascii="Arial Narrow" w:hAnsi="Arial Narrow"/>
                <w:b/>
              </w:rPr>
              <w:t>. Se adicionan las fracciones XIV bis 1 y XIV bis 2.</w:t>
            </w:r>
          </w:p>
        </w:tc>
      </w:tr>
      <w:tr w:rsidR="00C86181" w:rsidRPr="00F37080" w14:paraId="6C3CC141" w14:textId="77777777" w:rsidTr="00F37080">
        <w:tc>
          <w:tcPr>
            <w:tcW w:w="4332" w:type="dxa"/>
          </w:tcPr>
          <w:p w14:paraId="72FA52C2" w14:textId="77777777" w:rsidR="00C86181" w:rsidRPr="00F37080" w:rsidRDefault="00C86181" w:rsidP="00C86181">
            <w:pPr>
              <w:autoSpaceDE w:val="0"/>
              <w:autoSpaceDN w:val="0"/>
              <w:adjustRightInd w:val="0"/>
              <w:ind w:left="306" w:firstLine="283"/>
              <w:jc w:val="both"/>
              <w:rPr>
                <w:rFonts w:ascii="Arial Narrow" w:hAnsi="Arial Narrow" w:cs="Arial"/>
                <w:b/>
                <w:bCs/>
              </w:rPr>
            </w:pPr>
          </w:p>
        </w:tc>
        <w:tc>
          <w:tcPr>
            <w:tcW w:w="4332" w:type="dxa"/>
          </w:tcPr>
          <w:p w14:paraId="0845DAE2" w14:textId="384B46FB" w:rsidR="00C86181" w:rsidRPr="003C5031" w:rsidRDefault="00555202" w:rsidP="00024ADF">
            <w:pPr>
              <w:autoSpaceDE w:val="0"/>
              <w:autoSpaceDN w:val="0"/>
              <w:adjustRightInd w:val="0"/>
              <w:ind w:left="239" w:hanging="217"/>
              <w:jc w:val="both"/>
              <w:rPr>
                <w:rFonts w:ascii="Arial Narrow" w:hAnsi="Arial Narrow" w:cs="Arial"/>
                <w:b/>
                <w:bCs/>
              </w:rPr>
            </w:pPr>
            <w:r w:rsidRPr="003C5031">
              <w:rPr>
                <w:rFonts w:ascii="Arial Narrow" w:hAnsi="Arial Narrow" w:cs="Arial"/>
                <w:b/>
                <w:bCs/>
              </w:rPr>
              <w:t xml:space="preserve">    </w:t>
            </w:r>
            <w:r w:rsidR="00C86181" w:rsidRPr="003C5031">
              <w:rPr>
                <w:rFonts w:ascii="Arial Narrow" w:hAnsi="Arial Narrow" w:cs="Arial"/>
                <w:b/>
                <w:bCs/>
              </w:rPr>
              <w:t>Artículo 22 bis 1.- La Consejería Jurídica Municipal, es el área dependiente del Secretaría del Ayuntamiento encargada de los asuntos jurídicos del Municipio, y cuenta con las siguientes atribuciones;</w:t>
            </w:r>
          </w:p>
          <w:p w14:paraId="071974AC" w14:textId="769D8DFF" w:rsidR="00F73BEA" w:rsidRPr="003C5031" w:rsidRDefault="00F73BEA" w:rsidP="00024ADF">
            <w:pPr>
              <w:autoSpaceDE w:val="0"/>
              <w:autoSpaceDN w:val="0"/>
              <w:adjustRightInd w:val="0"/>
              <w:ind w:left="239" w:hanging="217"/>
              <w:jc w:val="both"/>
              <w:rPr>
                <w:rFonts w:ascii="Arial Narrow" w:hAnsi="Arial Narrow" w:cs="Arial"/>
                <w:b/>
                <w:bCs/>
              </w:rPr>
            </w:pPr>
          </w:p>
          <w:p w14:paraId="341012BE" w14:textId="22898E2C" w:rsidR="00F73BEA" w:rsidRPr="003C5031" w:rsidRDefault="001E1C06" w:rsidP="00897B20">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Brindar apoyo y asesoría jurídica</w:t>
            </w:r>
            <w:r w:rsidR="00F73BEA" w:rsidRPr="003C5031">
              <w:rPr>
                <w:rFonts w:ascii="Arial Narrow" w:hAnsi="Arial Narrow" w:cs="Arial"/>
                <w:b/>
                <w:bCs/>
              </w:rPr>
              <w:t xml:space="preserve"> al Republicano Ayuntamiento, al Presidente Municipal, a las dependencias, órganos y unidades de </w:t>
            </w:r>
            <w:r w:rsidR="00F73BEA" w:rsidRPr="003C5031">
              <w:rPr>
                <w:rFonts w:ascii="Arial Narrow" w:hAnsi="Arial Narrow" w:cs="Arial"/>
                <w:b/>
                <w:bCs/>
              </w:rPr>
              <w:lastRenderedPageBreak/>
              <w:t>la administración pública municipal centralizada y a sus Titulares, en la debida atención a los procedimientos jurídicos que se sigan ante</w:t>
            </w:r>
            <w:r w:rsidRPr="003C5031">
              <w:rPr>
                <w:rFonts w:ascii="Arial Narrow" w:hAnsi="Arial Narrow" w:cs="Arial"/>
                <w:b/>
                <w:bCs/>
              </w:rPr>
              <w:t xml:space="preserve"> los Tribunales locales y</w:t>
            </w:r>
            <w:r w:rsidR="00FE29DD" w:rsidRPr="003C5031">
              <w:rPr>
                <w:rFonts w:ascii="Arial Narrow" w:hAnsi="Arial Narrow" w:cs="Arial"/>
                <w:b/>
                <w:bCs/>
              </w:rPr>
              <w:t>/o</w:t>
            </w:r>
            <w:r w:rsidRPr="003C5031">
              <w:rPr>
                <w:rFonts w:ascii="Arial Narrow" w:hAnsi="Arial Narrow" w:cs="Arial"/>
                <w:b/>
                <w:bCs/>
              </w:rPr>
              <w:t xml:space="preserve"> federales, </w:t>
            </w:r>
            <w:r w:rsidR="00F73BEA" w:rsidRPr="003C5031">
              <w:rPr>
                <w:rFonts w:ascii="Arial Narrow" w:hAnsi="Arial Narrow" w:cs="Arial"/>
                <w:b/>
                <w:bCs/>
              </w:rPr>
              <w:t>derivados de</w:t>
            </w:r>
            <w:r w:rsidRPr="003C5031">
              <w:rPr>
                <w:rFonts w:ascii="Arial Narrow" w:hAnsi="Arial Narrow" w:cs="Arial"/>
                <w:b/>
                <w:bCs/>
              </w:rPr>
              <w:t xml:space="preserve"> cualquier tipo de controversia en las </w:t>
            </w:r>
            <w:r w:rsidR="00FE29DD" w:rsidRPr="003C5031">
              <w:rPr>
                <w:rFonts w:ascii="Arial Narrow" w:hAnsi="Arial Narrow" w:cs="Arial"/>
                <w:b/>
                <w:bCs/>
              </w:rPr>
              <w:t>que sean parte.</w:t>
            </w:r>
          </w:p>
          <w:p w14:paraId="19A96345" w14:textId="77777777" w:rsidR="00FE29DD" w:rsidRPr="003C5031" w:rsidRDefault="00FE29DD" w:rsidP="00FE29DD">
            <w:pPr>
              <w:pStyle w:val="Cuadrculamedia1-nfasis21"/>
              <w:spacing w:line="240" w:lineRule="auto"/>
              <w:ind w:left="720"/>
              <w:contextualSpacing/>
              <w:jc w:val="both"/>
              <w:rPr>
                <w:rFonts w:ascii="Arial Narrow" w:hAnsi="Arial Narrow" w:cs="Arial"/>
                <w:b/>
                <w:bCs/>
              </w:rPr>
            </w:pPr>
          </w:p>
          <w:p w14:paraId="45EFA616" w14:textId="67ABD43E"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iCs/>
              </w:rPr>
            </w:pPr>
            <w:r w:rsidRPr="003C5031">
              <w:rPr>
                <w:rFonts w:ascii="Arial Narrow" w:hAnsi="Arial Narrow" w:cs="Arial"/>
                <w:b/>
                <w:bCs/>
                <w:iCs/>
              </w:rPr>
              <w:t>Atender las solicitudes de asesoría jurídica gratuita de los ciudadanos de escasos recursos con domicilio en el Municipio, de acuerdo con las capacidades de atención y gestión con que disponga;</w:t>
            </w:r>
          </w:p>
          <w:p w14:paraId="2E158DF8" w14:textId="77777777" w:rsidR="00F73BEA" w:rsidRPr="003C5031" w:rsidRDefault="00F73BEA" w:rsidP="00F73BEA">
            <w:pPr>
              <w:pStyle w:val="Prrafodelista"/>
              <w:rPr>
                <w:rFonts w:ascii="Arial Narrow" w:hAnsi="Arial Narrow" w:cs="Arial"/>
                <w:b/>
                <w:bCs/>
                <w:iCs/>
              </w:rPr>
            </w:pPr>
          </w:p>
          <w:p w14:paraId="45FA4AD4" w14:textId="77777777" w:rsidR="00F73BEA" w:rsidRPr="003C5031" w:rsidRDefault="00F73BEA" w:rsidP="00F73BEA">
            <w:pPr>
              <w:pStyle w:val="Cuadrculamedia1-nfasis21"/>
              <w:spacing w:line="240" w:lineRule="auto"/>
              <w:ind w:left="720"/>
              <w:contextualSpacing/>
              <w:jc w:val="both"/>
              <w:rPr>
                <w:rFonts w:ascii="Arial Narrow" w:hAnsi="Arial Narrow" w:cs="Arial"/>
                <w:b/>
                <w:bCs/>
                <w:iCs/>
              </w:rPr>
            </w:pPr>
          </w:p>
          <w:p w14:paraId="15C376D5" w14:textId="15076675" w:rsidR="00F73BEA" w:rsidRPr="003C5031" w:rsidRDefault="00FE29DD" w:rsidP="00F73BEA">
            <w:pPr>
              <w:pStyle w:val="Cuadrculamedia1-nfasis21"/>
              <w:numPr>
                <w:ilvl w:val="0"/>
                <w:numId w:val="5"/>
              </w:numPr>
              <w:spacing w:line="240" w:lineRule="auto"/>
              <w:ind w:left="720"/>
              <w:contextualSpacing/>
              <w:jc w:val="both"/>
              <w:rPr>
                <w:rFonts w:ascii="Arial Narrow" w:hAnsi="Arial Narrow" w:cs="Arial"/>
                <w:b/>
                <w:bCs/>
                <w:iCs/>
              </w:rPr>
            </w:pPr>
            <w:r w:rsidRPr="003C5031">
              <w:rPr>
                <w:rFonts w:ascii="Arial Narrow" w:hAnsi="Arial Narrow" w:cs="Arial"/>
                <w:b/>
                <w:bCs/>
              </w:rPr>
              <w:t xml:space="preserve">Substanciar </w:t>
            </w:r>
            <w:r w:rsidR="00A92ED9" w:rsidRPr="003C5031">
              <w:rPr>
                <w:rFonts w:ascii="Arial Narrow" w:hAnsi="Arial Narrow" w:cs="Arial"/>
                <w:b/>
                <w:bCs/>
              </w:rPr>
              <w:t>en todas sus etapas</w:t>
            </w:r>
            <w:r w:rsidR="00F73BEA" w:rsidRPr="003C5031">
              <w:rPr>
                <w:rFonts w:ascii="Arial Narrow" w:hAnsi="Arial Narrow" w:cs="Arial"/>
                <w:b/>
                <w:bCs/>
              </w:rPr>
              <w:t xml:space="preserve">, los diversos recursos administrativos que </w:t>
            </w:r>
            <w:r w:rsidR="00A92ED9" w:rsidRPr="003C5031">
              <w:rPr>
                <w:rFonts w:ascii="Arial Narrow" w:hAnsi="Arial Narrow" w:cs="Arial"/>
                <w:b/>
                <w:bCs/>
              </w:rPr>
              <w:t>sean presentados contra cualquier actuación de</w:t>
            </w:r>
            <w:r w:rsidR="00F73BEA" w:rsidRPr="003C5031">
              <w:rPr>
                <w:rFonts w:ascii="Arial Narrow" w:hAnsi="Arial Narrow" w:cs="Arial"/>
                <w:b/>
                <w:bCs/>
              </w:rPr>
              <w:t xml:space="preserve"> las distintas dependencias, órganos y unidades de la administración pública municipal centralizada, de conformidad con la reglamentación aplicable; así como las denuncias ciudadanas que sean competencia del Republicano Ayuntamiento.</w:t>
            </w:r>
          </w:p>
          <w:p w14:paraId="315FCAB1" w14:textId="77777777" w:rsidR="00F73BEA" w:rsidRPr="003C5031" w:rsidRDefault="00F73BEA" w:rsidP="00F73BEA">
            <w:pPr>
              <w:pStyle w:val="Cuadrculamedia1-nfasis21"/>
              <w:spacing w:line="240" w:lineRule="auto"/>
              <w:ind w:left="720"/>
              <w:contextualSpacing/>
              <w:jc w:val="both"/>
              <w:rPr>
                <w:rFonts w:ascii="Arial Narrow" w:hAnsi="Arial Narrow" w:cs="Arial"/>
                <w:b/>
                <w:bCs/>
                <w:iCs/>
              </w:rPr>
            </w:pPr>
          </w:p>
          <w:p w14:paraId="08BA4BBE" w14:textId="77777777"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Auxiliar a las Comisiones del Republicano Ayuntamiento en la elaboración de dictámenes y demás asuntos jurídicos que le requieran;</w:t>
            </w:r>
          </w:p>
          <w:p w14:paraId="6DF86EDE" w14:textId="42EFAB5D"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Auxiliar al Republicano Ayuntamiento en la atención de las acciones de inconstitucionalidad;</w:t>
            </w:r>
          </w:p>
          <w:p w14:paraId="7F8DD810" w14:textId="77777777" w:rsidR="00F73BEA" w:rsidRPr="003C5031" w:rsidRDefault="00F73BEA" w:rsidP="00F73BEA">
            <w:pPr>
              <w:pStyle w:val="Cuadrculamedia1-nfasis21"/>
              <w:spacing w:line="240" w:lineRule="auto"/>
              <w:ind w:left="720"/>
              <w:contextualSpacing/>
              <w:jc w:val="both"/>
              <w:rPr>
                <w:rFonts w:ascii="Arial Narrow" w:hAnsi="Arial Narrow" w:cs="Arial"/>
                <w:b/>
                <w:bCs/>
              </w:rPr>
            </w:pPr>
          </w:p>
          <w:p w14:paraId="6EC2395A" w14:textId="7FA6D060"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lang w:val="es-ES_tradnl"/>
              </w:rPr>
            </w:pPr>
            <w:r w:rsidRPr="003C5031">
              <w:rPr>
                <w:rFonts w:ascii="Arial Narrow" w:hAnsi="Arial Narrow" w:cs="Arial"/>
                <w:b/>
                <w:bCs/>
                <w:lang w:val="es-ES_tradnl"/>
              </w:rPr>
              <w:t>Auxiliar al Republicano Ayuntamiento en la atención de los conflictos que se presenten con uno o varios municipios y con el Gobierno del Estado en términos del artículo 131 de la Constitución Política del Estado Libre y Soberano de Nuevo León;</w:t>
            </w:r>
          </w:p>
          <w:p w14:paraId="3D94E8BD" w14:textId="77777777" w:rsidR="00F73BEA" w:rsidRPr="003C5031" w:rsidRDefault="00F73BEA" w:rsidP="00F73BEA">
            <w:pPr>
              <w:pStyle w:val="Cuadrculamedia1-nfasis21"/>
              <w:spacing w:line="240" w:lineRule="auto"/>
              <w:ind w:left="0"/>
              <w:contextualSpacing/>
              <w:jc w:val="both"/>
              <w:rPr>
                <w:rFonts w:ascii="Arial Narrow" w:hAnsi="Arial Narrow" w:cs="Arial"/>
                <w:b/>
                <w:bCs/>
                <w:lang w:val="es-ES_tradnl"/>
              </w:rPr>
            </w:pPr>
          </w:p>
          <w:p w14:paraId="2C1F1188" w14:textId="7536F688"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iCs/>
              </w:rPr>
            </w:pPr>
            <w:r w:rsidRPr="003C5031">
              <w:rPr>
                <w:rFonts w:ascii="Arial Narrow" w:hAnsi="Arial Narrow" w:cs="Arial"/>
                <w:b/>
                <w:bCs/>
                <w:iCs/>
              </w:rPr>
              <w:t>Auxiliar al Republicano Ayuntamiento en los procedimientos de otorgamiento o terminación de concesiones de servicios públicos municipales;</w:t>
            </w:r>
          </w:p>
          <w:p w14:paraId="589CC8E6" w14:textId="77777777" w:rsidR="00F73BEA" w:rsidRPr="003C5031" w:rsidRDefault="00F73BEA" w:rsidP="00F73BEA">
            <w:pPr>
              <w:pStyle w:val="Cuadrculamedia1-nfasis21"/>
              <w:spacing w:line="240" w:lineRule="auto"/>
              <w:ind w:left="0"/>
              <w:contextualSpacing/>
              <w:jc w:val="both"/>
              <w:rPr>
                <w:rFonts w:ascii="Arial Narrow" w:hAnsi="Arial Narrow" w:cs="Arial"/>
                <w:b/>
                <w:bCs/>
                <w:iCs/>
              </w:rPr>
            </w:pPr>
          </w:p>
          <w:p w14:paraId="3EF04E2C" w14:textId="0553AF2C"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Auxiliar en la elaboración de</w:t>
            </w:r>
            <w:r w:rsidR="00A92ED9" w:rsidRPr="003C5031">
              <w:rPr>
                <w:rFonts w:ascii="Arial Narrow" w:hAnsi="Arial Narrow" w:cs="Arial"/>
                <w:b/>
                <w:bCs/>
              </w:rPr>
              <w:t xml:space="preserve"> cualquier promoción</w:t>
            </w:r>
            <w:r w:rsidRPr="003C5031">
              <w:rPr>
                <w:rFonts w:ascii="Arial Narrow" w:hAnsi="Arial Narrow" w:cs="Arial"/>
                <w:b/>
                <w:bCs/>
              </w:rPr>
              <w:t xml:space="preserve"> que deban </w:t>
            </w:r>
            <w:r w:rsidR="00A92ED9" w:rsidRPr="003C5031">
              <w:rPr>
                <w:rFonts w:ascii="Arial Narrow" w:hAnsi="Arial Narrow" w:cs="Arial"/>
                <w:b/>
                <w:bCs/>
              </w:rPr>
              <w:t xml:space="preserve">presentar </w:t>
            </w:r>
            <w:r w:rsidRPr="003C5031">
              <w:rPr>
                <w:rFonts w:ascii="Arial Narrow" w:hAnsi="Arial Narrow" w:cs="Arial"/>
                <w:b/>
                <w:bCs/>
              </w:rPr>
              <w:t xml:space="preserve">el Republicano Ayuntamiento, las distintas dependencias, y unidades de la administración pública municipal centralizada, ante cualquier autoridad sea ejecutiva, legislativa, judicial u organismo constitucionalmente autónomo, respecto a controversias constitucionales, acciones de inconstitucionalidad, demandas, </w:t>
            </w:r>
            <w:r w:rsidR="00A92ED9" w:rsidRPr="003C5031">
              <w:rPr>
                <w:rFonts w:ascii="Arial Narrow" w:hAnsi="Arial Narrow" w:cs="Arial"/>
                <w:b/>
                <w:bCs/>
              </w:rPr>
              <w:t xml:space="preserve">contestaciones, </w:t>
            </w:r>
            <w:r w:rsidRPr="003C5031">
              <w:rPr>
                <w:rFonts w:ascii="Arial Narrow" w:hAnsi="Arial Narrow" w:cs="Arial"/>
                <w:b/>
                <w:bCs/>
              </w:rPr>
              <w:t xml:space="preserve">denuncias o querellas que deban presentarse </w:t>
            </w:r>
            <w:r w:rsidR="00A92ED9" w:rsidRPr="003C5031">
              <w:rPr>
                <w:rFonts w:ascii="Arial Narrow" w:hAnsi="Arial Narrow" w:cs="Arial"/>
                <w:b/>
                <w:bCs/>
              </w:rPr>
              <w:t>cualquier autoridad, ya sea administrativa, legislativa o judicial</w:t>
            </w:r>
            <w:r w:rsidRPr="003C5031">
              <w:rPr>
                <w:rFonts w:ascii="Arial Narrow" w:hAnsi="Arial Narrow" w:cs="Arial"/>
                <w:b/>
                <w:bCs/>
              </w:rPr>
              <w:t>,</w:t>
            </w:r>
            <w:r w:rsidR="00A92ED9" w:rsidRPr="003C5031">
              <w:rPr>
                <w:rFonts w:ascii="Arial Narrow" w:hAnsi="Arial Narrow" w:cs="Arial"/>
                <w:b/>
                <w:bCs/>
              </w:rPr>
              <w:t xml:space="preserve"> en el ámbito local o federal, así mismo como</w:t>
            </w:r>
            <w:r w:rsidRPr="003C5031">
              <w:rPr>
                <w:rFonts w:ascii="Arial Narrow" w:hAnsi="Arial Narrow" w:cs="Arial"/>
                <w:b/>
                <w:bCs/>
              </w:rPr>
              <w:t xml:space="preserve">  intervenir en las procedimientos respectivos;</w:t>
            </w:r>
          </w:p>
          <w:p w14:paraId="0419E7F2"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23F3B791" w14:textId="5BEFD382"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 xml:space="preserve">Auxiliar, </w:t>
            </w:r>
            <w:r w:rsidR="00A92ED9" w:rsidRPr="003C5031">
              <w:rPr>
                <w:rFonts w:ascii="Arial Narrow" w:hAnsi="Arial Narrow" w:cs="Arial"/>
                <w:b/>
                <w:bCs/>
              </w:rPr>
              <w:t>a los miembros del Ayuntamiento, y al</w:t>
            </w:r>
            <w:r w:rsidRPr="003C5031">
              <w:rPr>
                <w:rFonts w:ascii="Arial Narrow" w:hAnsi="Arial Narrow" w:cs="Arial"/>
                <w:b/>
                <w:bCs/>
              </w:rPr>
              <w:t xml:space="preserve"> Presidente Municipal </w:t>
            </w:r>
            <w:r w:rsidR="00D658E6" w:rsidRPr="003C5031">
              <w:rPr>
                <w:rFonts w:ascii="Arial Narrow" w:hAnsi="Arial Narrow" w:cs="Arial"/>
                <w:b/>
                <w:bCs/>
              </w:rPr>
              <w:t>en el caso de</w:t>
            </w:r>
            <w:r w:rsidR="00A92ED9" w:rsidRPr="003C5031">
              <w:rPr>
                <w:rFonts w:ascii="Arial Narrow" w:hAnsi="Arial Narrow" w:cs="Arial"/>
                <w:b/>
                <w:bCs/>
              </w:rPr>
              <w:t xml:space="preserve"> procesos</w:t>
            </w:r>
            <w:r w:rsidRPr="003C5031">
              <w:rPr>
                <w:rFonts w:ascii="Arial Narrow" w:hAnsi="Arial Narrow" w:cs="Arial"/>
                <w:b/>
                <w:bCs/>
              </w:rPr>
              <w:t xml:space="preserve"> de </w:t>
            </w:r>
            <w:r w:rsidRPr="003C5031">
              <w:rPr>
                <w:rFonts w:ascii="Arial Narrow" w:hAnsi="Arial Narrow" w:cs="Arial"/>
                <w:b/>
                <w:bCs/>
              </w:rPr>
              <w:lastRenderedPageBreak/>
              <w:t>Juicio Político</w:t>
            </w:r>
            <w:r w:rsidR="00D658E6" w:rsidRPr="003C5031">
              <w:rPr>
                <w:rFonts w:ascii="Arial Narrow" w:hAnsi="Arial Narrow" w:cs="Arial"/>
                <w:b/>
                <w:bCs/>
              </w:rPr>
              <w:t>,</w:t>
            </w:r>
            <w:r w:rsidRPr="003C5031">
              <w:rPr>
                <w:rFonts w:ascii="Arial Narrow" w:hAnsi="Arial Narrow" w:cs="Arial"/>
                <w:b/>
                <w:bCs/>
              </w:rPr>
              <w:t xml:space="preserve"> </w:t>
            </w:r>
            <w:r w:rsidR="00D658E6" w:rsidRPr="003C5031">
              <w:rPr>
                <w:rFonts w:ascii="Arial Narrow" w:hAnsi="Arial Narrow" w:cs="Arial"/>
                <w:b/>
                <w:bCs/>
              </w:rPr>
              <w:t>llevados por el</w:t>
            </w:r>
            <w:r w:rsidRPr="003C5031">
              <w:rPr>
                <w:rFonts w:ascii="Arial Narrow" w:hAnsi="Arial Narrow" w:cs="Arial"/>
                <w:b/>
                <w:bCs/>
              </w:rPr>
              <w:t xml:space="preserve"> Congreso del Estado de Nuevo León;</w:t>
            </w:r>
          </w:p>
          <w:p w14:paraId="17F79834"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57D5F763" w14:textId="2A6BF09A" w:rsidR="00F73BEA" w:rsidRPr="003C5031" w:rsidRDefault="00F73BEA" w:rsidP="00F73BEA">
            <w:pPr>
              <w:pStyle w:val="Cuadrculamedia1-nfasis21"/>
              <w:numPr>
                <w:ilvl w:val="0"/>
                <w:numId w:val="5"/>
              </w:numPr>
              <w:spacing w:line="240" w:lineRule="auto"/>
              <w:ind w:left="720"/>
              <w:jc w:val="both"/>
              <w:rPr>
                <w:rFonts w:ascii="Arial Narrow" w:hAnsi="Arial Narrow" w:cs="Arial"/>
                <w:b/>
                <w:bCs/>
                <w:iCs/>
                <w:lang w:val="es-ES_tradnl"/>
              </w:rPr>
            </w:pPr>
            <w:r w:rsidRPr="003C5031">
              <w:rPr>
                <w:rFonts w:ascii="Arial Narrow" w:hAnsi="Arial Narrow" w:cs="Arial"/>
                <w:b/>
                <w:bCs/>
                <w:lang w:val="es-ES_tradnl"/>
              </w:rPr>
              <w:t xml:space="preserve">Auxiliar, </w:t>
            </w:r>
            <w:r w:rsidR="00D658E6" w:rsidRPr="003C5031">
              <w:rPr>
                <w:rFonts w:ascii="Arial Narrow" w:hAnsi="Arial Narrow" w:cs="Arial"/>
                <w:b/>
                <w:bCs/>
                <w:lang w:val="es-ES_tradnl"/>
              </w:rPr>
              <w:t>al</w:t>
            </w:r>
            <w:r w:rsidRPr="003C5031">
              <w:rPr>
                <w:rFonts w:ascii="Arial Narrow" w:hAnsi="Arial Narrow" w:cs="Arial"/>
                <w:b/>
                <w:bCs/>
                <w:lang w:val="es-ES_tradnl"/>
              </w:rPr>
              <w:t xml:space="preserve"> Republicano Ayuntamiento, en los casos en que se pretenda </w:t>
            </w:r>
            <w:r w:rsidRPr="003C5031">
              <w:rPr>
                <w:rFonts w:ascii="Arial Narrow" w:hAnsi="Arial Narrow" w:cs="Arial"/>
                <w:b/>
                <w:bCs/>
                <w:iCs/>
                <w:lang w:val="es-ES_tradnl"/>
              </w:rPr>
              <w:t xml:space="preserve">declarar la desaparición o la suspensión del </w:t>
            </w:r>
            <w:r w:rsidRPr="003C5031">
              <w:rPr>
                <w:rFonts w:ascii="Arial Narrow" w:hAnsi="Arial Narrow" w:cs="Arial"/>
                <w:b/>
                <w:bCs/>
                <w:lang w:val="es-MX"/>
              </w:rPr>
              <w:t xml:space="preserve">Republicano </w:t>
            </w:r>
            <w:r w:rsidRPr="003C5031">
              <w:rPr>
                <w:rFonts w:ascii="Arial Narrow" w:hAnsi="Arial Narrow" w:cs="Arial"/>
                <w:b/>
                <w:bCs/>
                <w:iCs/>
                <w:lang w:val="es-ES_tradnl"/>
              </w:rPr>
              <w:t>Ayuntamiento, o la suspensión o revocación del mandato de alguno de sus miembros;</w:t>
            </w:r>
          </w:p>
          <w:p w14:paraId="608BC990" w14:textId="77777777" w:rsidR="00EE7349" w:rsidRPr="003C5031" w:rsidRDefault="00EE7349" w:rsidP="00EE7349">
            <w:pPr>
              <w:pStyle w:val="Cuadrculamedia1-nfasis21"/>
              <w:spacing w:line="240" w:lineRule="auto"/>
              <w:ind w:left="720"/>
              <w:jc w:val="both"/>
              <w:rPr>
                <w:rFonts w:ascii="Arial Narrow" w:hAnsi="Arial Narrow" w:cs="Arial"/>
                <w:b/>
                <w:bCs/>
                <w:iCs/>
                <w:lang w:val="es-ES_tradnl"/>
              </w:rPr>
            </w:pPr>
          </w:p>
          <w:p w14:paraId="46807645" w14:textId="0B9F698C" w:rsidR="00F73BEA" w:rsidRPr="003C5031" w:rsidRDefault="00F73BEA" w:rsidP="00F73BEA">
            <w:pPr>
              <w:pStyle w:val="Cuadrculamedia1-nfasis21"/>
              <w:numPr>
                <w:ilvl w:val="0"/>
                <w:numId w:val="5"/>
              </w:numPr>
              <w:spacing w:line="240" w:lineRule="auto"/>
              <w:ind w:left="720"/>
              <w:jc w:val="both"/>
              <w:rPr>
                <w:rFonts w:ascii="Arial Narrow" w:hAnsi="Arial Narrow" w:cs="Arial"/>
                <w:b/>
                <w:bCs/>
              </w:rPr>
            </w:pPr>
            <w:r w:rsidRPr="003C5031">
              <w:rPr>
                <w:rFonts w:ascii="Arial Narrow" w:hAnsi="Arial Narrow" w:cs="Arial"/>
                <w:b/>
                <w:bCs/>
              </w:rPr>
              <w:t>Brindar atención y asesoría jurídica a las diversas dependencias, órganos y unidades de la administración pública municipal centralizada;</w:t>
            </w:r>
          </w:p>
          <w:p w14:paraId="7DA0C6E5" w14:textId="77777777" w:rsidR="00EE7349" w:rsidRPr="003C5031" w:rsidRDefault="00EE7349" w:rsidP="00EE7349">
            <w:pPr>
              <w:pStyle w:val="Cuadrculamedia1-nfasis21"/>
              <w:spacing w:line="240" w:lineRule="auto"/>
              <w:ind w:left="720"/>
              <w:jc w:val="both"/>
              <w:rPr>
                <w:rFonts w:ascii="Arial Narrow" w:hAnsi="Arial Narrow" w:cs="Arial"/>
                <w:b/>
                <w:bCs/>
              </w:rPr>
            </w:pPr>
          </w:p>
          <w:p w14:paraId="4945FEB8" w14:textId="77777777"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iCs/>
              </w:rPr>
            </w:pPr>
            <w:r w:rsidRPr="003C5031">
              <w:rPr>
                <w:rFonts w:ascii="Arial Narrow" w:hAnsi="Arial Narrow" w:cs="Arial"/>
                <w:b/>
                <w:bCs/>
                <w:iCs/>
              </w:rPr>
              <w:t>Compilar y difundir las leyes, reglamentos y disposiciones generales de aplicación en el Municipio; así como participar en la elaboración de proyectos de reglamentos, en coordinación con las Secretarías y entidades de la Administración Pública Municipal;</w:t>
            </w:r>
          </w:p>
          <w:p w14:paraId="328630A6" w14:textId="208D508A" w:rsidR="00F73BEA" w:rsidRPr="003C5031" w:rsidRDefault="00F73BEA" w:rsidP="00F73BEA">
            <w:pPr>
              <w:pStyle w:val="Cuadrculamedia1-nfasis21"/>
              <w:numPr>
                <w:ilvl w:val="0"/>
                <w:numId w:val="5"/>
              </w:numPr>
              <w:spacing w:line="240" w:lineRule="auto"/>
              <w:ind w:left="720"/>
              <w:jc w:val="both"/>
              <w:rPr>
                <w:rFonts w:ascii="Arial Narrow" w:hAnsi="Arial Narrow" w:cs="Arial"/>
                <w:b/>
                <w:bCs/>
                <w:iCs/>
              </w:rPr>
            </w:pPr>
            <w:r w:rsidRPr="003C5031">
              <w:rPr>
                <w:rFonts w:ascii="Arial Narrow" w:hAnsi="Arial Narrow" w:cs="Arial"/>
                <w:b/>
                <w:bCs/>
                <w:iCs/>
              </w:rPr>
              <w:t>Elaborar y dar seguimiento a las solicitudes de expropiación de bienes por causas de utilidad pública;</w:t>
            </w:r>
          </w:p>
          <w:p w14:paraId="68577341" w14:textId="77777777" w:rsidR="00EE7349" w:rsidRPr="003C5031" w:rsidRDefault="00EE7349" w:rsidP="00EE7349">
            <w:pPr>
              <w:pStyle w:val="Cuadrculamedia1-nfasis21"/>
              <w:spacing w:line="240" w:lineRule="auto"/>
              <w:ind w:left="720"/>
              <w:jc w:val="both"/>
              <w:rPr>
                <w:rFonts w:ascii="Arial Narrow" w:hAnsi="Arial Narrow" w:cs="Arial"/>
                <w:b/>
                <w:bCs/>
                <w:iCs/>
              </w:rPr>
            </w:pPr>
          </w:p>
          <w:p w14:paraId="61051A55" w14:textId="6C515C01"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Elaborar y revisar los acuerdos, convenios y contratos que celebre el Municipio;</w:t>
            </w:r>
          </w:p>
          <w:p w14:paraId="08438C0D"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1BD01A67" w14:textId="558D2E79"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iCs/>
              </w:rPr>
            </w:pPr>
            <w:r w:rsidRPr="003C5031">
              <w:rPr>
                <w:rFonts w:ascii="Arial Narrow" w:hAnsi="Arial Narrow" w:cs="Arial"/>
                <w:b/>
                <w:bCs/>
                <w:iCs/>
              </w:rPr>
              <w:t xml:space="preserve">Establecer criterios y fijar las directrices, </w:t>
            </w:r>
            <w:r w:rsidR="00D658E6" w:rsidRPr="003C5031">
              <w:rPr>
                <w:rFonts w:ascii="Arial Narrow" w:hAnsi="Arial Narrow" w:cs="Arial"/>
                <w:b/>
                <w:bCs/>
                <w:iCs/>
              </w:rPr>
              <w:t>que,</w:t>
            </w:r>
            <w:r w:rsidRPr="003C5031">
              <w:rPr>
                <w:rFonts w:ascii="Arial Narrow" w:hAnsi="Arial Narrow" w:cs="Arial"/>
                <w:b/>
                <w:bCs/>
                <w:iCs/>
              </w:rPr>
              <w:t xml:space="preserve"> en materia jurídica y normativa, deben observar las </w:t>
            </w:r>
            <w:r w:rsidRPr="003C5031">
              <w:rPr>
                <w:rFonts w:ascii="Arial Narrow" w:hAnsi="Arial Narrow" w:cs="Arial"/>
                <w:b/>
                <w:bCs/>
                <w:iCs/>
              </w:rPr>
              <w:lastRenderedPageBreak/>
              <w:t>dependencias, órganos, unidades y los servidores públicos municipales;</w:t>
            </w:r>
          </w:p>
          <w:p w14:paraId="1384A4A6" w14:textId="77777777" w:rsidR="00EE7349" w:rsidRPr="003C5031" w:rsidRDefault="00EE7349" w:rsidP="00EE7349">
            <w:pPr>
              <w:pStyle w:val="Cuadrculamedia1-nfasis21"/>
              <w:spacing w:line="240" w:lineRule="auto"/>
              <w:ind w:left="720"/>
              <w:contextualSpacing/>
              <w:jc w:val="both"/>
              <w:rPr>
                <w:rFonts w:ascii="Arial Narrow" w:hAnsi="Arial Narrow" w:cs="Arial"/>
                <w:b/>
                <w:bCs/>
                <w:iCs/>
              </w:rPr>
            </w:pPr>
          </w:p>
          <w:p w14:paraId="1991ADFF" w14:textId="03D0DB92"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Firmar los convenios y contratos en los que intervenga el Municipio, así como los acuerdos y actos que expida el Presidente Municipal;</w:t>
            </w:r>
          </w:p>
          <w:p w14:paraId="7E842B14"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04CCDB8B" w14:textId="31251C74" w:rsidR="00F73BEA" w:rsidRPr="003C5031" w:rsidRDefault="00F73BEA" w:rsidP="00897B20">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Sustituir a las autoridades de la administración pública m</w:t>
            </w:r>
            <w:r w:rsidR="00D658E6" w:rsidRPr="003C5031">
              <w:rPr>
                <w:rFonts w:ascii="Arial Narrow" w:hAnsi="Arial Narrow" w:cs="Arial"/>
                <w:b/>
                <w:bCs/>
              </w:rPr>
              <w:t xml:space="preserve">unicipal que intervengan en cualquier procedimiento jurisdiccional, ya sea en materia de amparo, administrativo, fiscal, civil, mercantil, laboral, </w:t>
            </w:r>
            <w:r w:rsidR="001621D9" w:rsidRPr="003C5031">
              <w:rPr>
                <w:rFonts w:ascii="Arial Narrow" w:hAnsi="Arial Narrow" w:cs="Arial"/>
                <w:b/>
                <w:bCs/>
              </w:rPr>
              <w:t>penal</w:t>
            </w:r>
            <w:r w:rsidR="0027690C" w:rsidRPr="003C5031">
              <w:rPr>
                <w:rFonts w:ascii="Arial Narrow" w:hAnsi="Arial Narrow" w:cs="Arial"/>
                <w:b/>
                <w:bCs/>
              </w:rPr>
              <w:t>, agrario, con todas las facultades del Poder General para Pleitos y Cobranzas, previa aprobación del Ayuntamiento en los términos de la Ley de Gobierno Municipal</w:t>
            </w:r>
            <w:r w:rsidRPr="003C5031">
              <w:rPr>
                <w:rFonts w:ascii="Arial Narrow" w:hAnsi="Arial Narrow" w:cs="Arial"/>
                <w:b/>
                <w:bCs/>
              </w:rPr>
              <w:t>;</w:t>
            </w:r>
          </w:p>
          <w:p w14:paraId="44BF23C4" w14:textId="77777777" w:rsidR="00EE7349" w:rsidRPr="003C5031" w:rsidRDefault="00EE7349" w:rsidP="00EE7349">
            <w:pPr>
              <w:pStyle w:val="Cuadrculamedia1-nfasis21"/>
              <w:spacing w:line="240" w:lineRule="auto"/>
              <w:ind w:left="720"/>
              <w:jc w:val="both"/>
              <w:rPr>
                <w:rFonts w:ascii="Arial Narrow" w:hAnsi="Arial Narrow" w:cs="Arial"/>
                <w:b/>
                <w:bCs/>
                <w:lang w:val="es-ES_tradnl"/>
              </w:rPr>
            </w:pPr>
          </w:p>
          <w:p w14:paraId="57F40000" w14:textId="5833AA3D" w:rsidR="00F73BEA" w:rsidRPr="003C5031" w:rsidRDefault="00F73BEA" w:rsidP="00F73BEA">
            <w:pPr>
              <w:pStyle w:val="Cuadrculamedia1-nfasis21"/>
              <w:numPr>
                <w:ilvl w:val="0"/>
                <w:numId w:val="5"/>
              </w:numPr>
              <w:spacing w:line="240" w:lineRule="auto"/>
              <w:ind w:left="720"/>
              <w:jc w:val="both"/>
              <w:rPr>
                <w:rFonts w:ascii="Arial Narrow" w:hAnsi="Arial Narrow" w:cs="Arial"/>
                <w:b/>
                <w:bCs/>
                <w:lang w:val="es-ES_tradnl"/>
              </w:rPr>
            </w:pPr>
            <w:r w:rsidRPr="003C5031">
              <w:rPr>
                <w:rFonts w:ascii="Arial Narrow" w:hAnsi="Arial Narrow" w:cs="Arial"/>
                <w:b/>
                <w:bCs/>
                <w:lang w:val="es-ES_tradnl"/>
              </w:rPr>
              <w:t>Formular los proyectos de expedición, abrogación o reforma por adición, modificación o derogación de reglamentos, circulares y disposiciones administrativas d</w:t>
            </w:r>
            <w:r w:rsidR="0027690C" w:rsidRPr="003C5031">
              <w:rPr>
                <w:rFonts w:ascii="Arial Narrow" w:hAnsi="Arial Narrow" w:cs="Arial"/>
                <w:b/>
                <w:bCs/>
                <w:lang w:val="es-ES_tradnl"/>
              </w:rPr>
              <w:t>e observancia general que cuando así le sea solicitado por el Ayuntamiento o Presidente Municipal</w:t>
            </w:r>
            <w:r w:rsidRPr="003C5031">
              <w:rPr>
                <w:rFonts w:ascii="Arial Narrow" w:hAnsi="Arial Narrow" w:cs="Arial"/>
                <w:b/>
                <w:bCs/>
                <w:lang w:val="es-ES_tradnl"/>
              </w:rPr>
              <w:t>;</w:t>
            </w:r>
          </w:p>
          <w:p w14:paraId="08F286AB" w14:textId="1D4480A8" w:rsidR="00F73BEA" w:rsidRPr="003C5031" w:rsidRDefault="00F73BEA" w:rsidP="00F73BEA">
            <w:pPr>
              <w:pStyle w:val="Cuadrculamedia1-nfasis21"/>
              <w:numPr>
                <w:ilvl w:val="0"/>
                <w:numId w:val="5"/>
              </w:numPr>
              <w:spacing w:line="240" w:lineRule="auto"/>
              <w:ind w:left="720"/>
              <w:jc w:val="both"/>
              <w:rPr>
                <w:rFonts w:ascii="Arial Narrow" w:hAnsi="Arial Narrow" w:cs="Arial"/>
                <w:b/>
                <w:bCs/>
                <w:lang w:val="es-ES_tradnl"/>
              </w:rPr>
            </w:pPr>
            <w:r w:rsidRPr="003C5031">
              <w:rPr>
                <w:rFonts w:ascii="Arial Narrow" w:hAnsi="Arial Narrow" w:cs="Arial"/>
                <w:b/>
                <w:bCs/>
                <w:lang w:val="es-ES_tradnl"/>
              </w:rPr>
              <w:t xml:space="preserve">Formular los proyectos de Iniciativa de ley </w:t>
            </w:r>
            <w:r w:rsidR="0027690C" w:rsidRPr="003C5031">
              <w:rPr>
                <w:rFonts w:ascii="Arial Narrow" w:hAnsi="Arial Narrow" w:cs="Arial"/>
                <w:b/>
                <w:bCs/>
                <w:lang w:val="es-ES_tradnl"/>
              </w:rPr>
              <w:t>a</w:t>
            </w:r>
            <w:r w:rsidRPr="003C5031">
              <w:rPr>
                <w:rFonts w:ascii="Arial Narrow" w:hAnsi="Arial Narrow" w:cs="Arial"/>
                <w:b/>
                <w:bCs/>
                <w:lang w:val="es-ES_tradnl"/>
              </w:rPr>
              <w:t xml:space="preserve"> presentar ante el Congreso del Estado de Nuevo León, que le encomiende </w:t>
            </w:r>
            <w:proofErr w:type="gramStart"/>
            <w:r w:rsidRPr="003C5031">
              <w:rPr>
                <w:rFonts w:ascii="Arial Narrow" w:hAnsi="Arial Narrow" w:cs="Arial"/>
                <w:b/>
                <w:bCs/>
                <w:lang w:val="es-ES_tradnl"/>
              </w:rPr>
              <w:t xml:space="preserve">el </w:t>
            </w:r>
            <w:r w:rsidR="0027690C" w:rsidRPr="003C5031">
              <w:rPr>
                <w:rFonts w:ascii="Arial Narrow" w:hAnsi="Arial Narrow" w:cs="Arial"/>
                <w:b/>
                <w:bCs/>
                <w:lang w:val="es-ES_tradnl"/>
              </w:rPr>
              <w:t xml:space="preserve"> Ayuntamiento</w:t>
            </w:r>
            <w:proofErr w:type="gramEnd"/>
            <w:r w:rsidR="0027690C" w:rsidRPr="003C5031">
              <w:rPr>
                <w:rFonts w:ascii="Arial Narrow" w:hAnsi="Arial Narrow" w:cs="Arial"/>
                <w:b/>
                <w:bCs/>
                <w:lang w:val="es-ES_tradnl"/>
              </w:rPr>
              <w:t xml:space="preserve"> o Presidente Municipal</w:t>
            </w:r>
            <w:r w:rsidRPr="003C5031">
              <w:rPr>
                <w:rFonts w:ascii="Arial Narrow" w:hAnsi="Arial Narrow" w:cs="Arial"/>
                <w:b/>
                <w:bCs/>
                <w:lang w:val="es-ES_tradnl"/>
              </w:rPr>
              <w:t>;</w:t>
            </w:r>
          </w:p>
          <w:p w14:paraId="3DC3ADBF" w14:textId="77777777" w:rsidR="00EE7349" w:rsidRPr="003C5031" w:rsidRDefault="00EE7349" w:rsidP="00EE7349">
            <w:pPr>
              <w:pStyle w:val="Cuadrculamedia1-nfasis21"/>
              <w:spacing w:line="240" w:lineRule="auto"/>
              <w:ind w:left="720"/>
              <w:jc w:val="both"/>
              <w:rPr>
                <w:rFonts w:ascii="Arial Narrow" w:hAnsi="Arial Narrow" w:cs="Arial"/>
                <w:b/>
                <w:bCs/>
                <w:lang w:val="es-ES_tradnl"/>
              </w:rPr>
            </w:pPr>
          </w:p>
          <w:p w14:paraId="5B25165A" w14:textId="5CF2A649"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 xml:space="preserve">Formular y dar seguimiento a las controversias constitucionales que </w:t>
            </w:r>
            <w:r w:rsidRPr="003C5031">
              <w:rPr>
                <w:rFonts w:ascii="Arial Narrow" w:hAnsi="Arial Narrow" w:cs="Arial"/>
                <w:b/>
                <w:bCs/>
              </w:rPr>
              <w:lastRenderedPageBreak/>
              <w:t>interponga el Municipio o de las que sea parte;</w:t>
            </w:r>
          </w:p>
          <w:p w14:paraId="63E23787"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38D7586E" w14:textId="061CD6BC"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Formular y dar seguimiento a las controversias de inconstitucionalidad que interponga el Municipio o de las que sea parte;</w:t>
            </w:r>
          </w:p>
          <w:p w14:paraId="1B668CEB"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386856B8" w14:textId="7237C7F4" w:rsidR="00F73BEA" w:rsidRPr="003C5031" w:rsidRDefault="00F73BEA" w:rsidP="00F73BEA">
            <w:pPr>
              <w:pStyle w:val="Cuadrculamedia1-nfasis21"/>
              <w:numPr>
                <w:ilvl w:val="0"/>
                <w:numId w:val="5"/>
              </w:numPr>
              <w:spacing w:line="240" w:lineRule="auto"/>
              <w:ind w:left="720"/>
              <w:jc w:val="both"/>
              <w:rPr>
                <w:rFonts w:ascii="Arial Narrow" w:hAnsi="Arial Narrow" w:cs="Arial"/>
                <w:b/>
                <w:bCs/>
                <w:lang w:val="es-ES_tradnl"/>
              </w:rPr>
            </w:pPr>
            <w:r w:rsidRPr="003C5031">
              <w:rPr>
                <w:rFonts w:ascii="Arial Narrow" w:hAnsi="Arial Narrow" w:cs="Arial"/>
                <w:b/>
                <w:bCs/>
              </w:rPr>
              <w:t>Mantener informadas a las dependencias, y unidades de la administración pública municipal centralizada respecto a las leyes, decretos, reglamentos, circulares y disposiciones administrativas que regulen sus funciones;</w:t>
            </w:r>
          </w:p>
          <w:p w14:paraId="5C642B3C" w14:textId="77777777" w:rsidR="00EE7349" w:rsidRPr="003C5031" w:rsidRDefault="00EE7349" w:rsidP="00EE7349">
            <w:pPr>
              <w:pStyle w:val="Cuadrculamedia1-nfasis21"/>
              <w:spacing w:line="240" w:lineRule="auto"/>
              <w:ind w:left="720"/>
              <w:jc w:val="both"/>
              <w:rPr>
                <w:rFonts w:ascii="Arial Narrow" w:hAnsi="Arial Narrow" w:cs="Arial"/>
                <w:b/>
                <w:bCs/>
                <w:lang w:val="es-ES_tradnl"/>
              </w:rPr>
            </w:pPr>
          </w:p>
          <w:p w14:paraId="15D393C2" w14:textId="146A209A"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lang w:val="es-ES_tradnl"/>
              </w:rPr>
              <w:t>Promover y coordinar las acciones tendientes a estandarizar los procesos y criterios legales que deberá seguir el personal jurídico de las dependencias, órganos, unidades, organismos, empresas y fideicomisos de la administración pública municipal;</w:t>
            </w:r>
          </w:p>
          <w:p w14:paraId="467176C8"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70D834D1" w14:textId="0AB9FC0E"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 xml:space="preserve">Realizar estudios que sirvan de base para mejorar el marco jurídico municipal; </w:t>
            </w:r>
          </w:p>
          <w:p w14:paraId="1C076D78"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11AD6B0D" w14:textId="4DF3F7DE"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Vigilar que los actos de la administración pública municipal se realicen con estricto apego a la normatividad jurídica aplicable;</w:t>
            </w:r>
          </w:p>
          <w:p w14:paraId="44F08187" w14:textId="1A3D0A49" w:rsidR="00F73BEA" w:rsidRPr="003C5031" w:rsidRDefault="00F73BEA" w:rsidP="00EE7349">
            <w:pPr>
              <w:pStyle w:val="NormalWeb"/>
              <w:shd w:val="clear" w:color="auto" w:fill="FFFFFF"/>
              <w:spacing w:before="0" w:beforeAutospacing="0" w:after="0" w:afterAutospacing="0"/>
              <w:jc w:val="both"/>
              <w:textAlignment w:val="baseline"/>
              <w:rPr>
                <w:rFonts w:ascii="Arial Narrow" w:hAnsi="Arial Narrow" w:cs="Arial"/>
                <w:b/>
                <w:bCs/>
                <w:spacing w:val="-1"/>
                <w:sz w:val="22"/>
                <w:szCs w:val="22"/>
              </w:rPr>
            </w:pPr>
          </w:p>
          <w:p w14:paraId="59A5ED89" w14:textId="4DA4EDC2"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 xml:space="preserve">Brindar la atención y asesoría jurídica, mediante el servicio de defensoría de </w:t>
            </w:r>
            <w:r w:rsidRPr="003C5031">
              <w:rPr>
                <w:rFonts w:ascii="Arial Narrow" w:hAnsi="Arial Narrow" w:cs="Arial"/>
                <w:b/>
                <w:bCs/>
              </w:rPr>
              <w:lastRenderedPageBreak/>
              <w:t xml:space="preserve">oficio a los presuntos responsable que se encuentren sujetos a un procedimiento </w:t>
            </w:r>
            <w:r w:rsidR="00EE7349" w:rsidRPr="003C5031">
              <w:rPr>
                <w:rFonts w:ascii="Arial Narrow" w:hAnsi="Arial Narrow" w:cs="Arial"/>
                <w:b/>
                <w:bCs/>
              </w:rPr>
              <w:t>de responsabilidad</w:t>
            </w:r>
            <w:r w:rsidRPr="003C5031">
              <w:rPr>
                <w:rFonts w:ascii="Arial Narrow" w:hAnsi="Arial Narrow" w:cs="Arial"/>
                <w:b/>
                <w:bCs/>
              </w:rPr>
              <w:t xml:space="preserve"> administrativa, que no cuenten con un defensor y que así lo soliciten ante la Secretaría de la Contraloría y Transparencia de este Municipio; lo anterior en términos de lo previsto en la Ley General de Responsabilidades Administrativas;</w:t>
            </w:r>
          </w:p>
          <w:p w14:paraId="77D10E86" w14:textId="77777777" w:rsidR="00EE7349" w:rsidRPr="003C5031" w:rsidRDefault="00EE7349" w:rsidP="00EE7349">
            <w:pPr>
              <w:pStyle w:val="Cuadrculamedia1-nfasis21"/>
              <w:spacing w:line="240" w:lineRule="auto"/>
              <w:ind w:left="720"/>
              <w:contextualSpacing/>
              <w:jc w:val="both"/>
              <w:rPr>
                <w:rFonts w:ascii="Arial Narrow" w:hAnsi="Arial Narrow" w:cs="Arial"/>
                <w:b/>
                <w:bCs/>
              </w:rPr>
            </w:pPr>
          </w:p>
          <w:p w14:paraId="225D53AA" w14:textId="77777777"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Expedir certificaciones de los documentos y hechos que le consten;</w:t>
            </w:r>
          </w:p>
          <w:p w14:paraId="715F5940" w14:textId="2D613803" w:rsidR="00F73BEA" w:rsidRPr="003C5031" w:rsidRDefault="00F73BEA" w:rsidP="00F73BEA">
            <w:pPr>
              <w:pStyle w:val="Cuadrculamedia1-nfasis21"/>
              <w:spacing w:line="240" w:lineRule="auto"/>
              <w:ind w:left="720"/>
              <w:contextualSpacing/>
              <w:jc w:val="both"/>
              <w:rPr>
                <w:rFonts w:ascii="Arial Narrow" w:hAnsi="Arial Narrow" w:cs="Arial"/>
                <w:b/>
                <w:bCs/>
                <w:i/>
              </w:rPr>
            </w:pPr>
          </w:p>
          <w:p w14:paraId="71EFEACD" w14:textId="1DB78566" w:rsidR="00F73BEA" w:rsidRPr="003C5031" w:rsidRDefault="00F73BEA" w:rsidP="00F73BEA">
            <w:pPr>
              <w:pStyle w:val="Cuadrculamedia1-nfasis21"/>
              <w:numPr>
                <w:ilvl w:val="0"/>
                <w:numId w:val="5"/>
              </w:numPr>
              <w:spacing w:line="240" w:lineRule="auto"/>
              <w:ind w:left="720"/>
              <w:contextualSpacing/>
              <w:jc w:val="both"/>
              <w:rPr>
                <w:rFonts w:ascii="Arial Narrow" w:hAnsi="Arial Narrow" w:cs="Arial"/>
                <w:b/>
                <w:bCs/>
              </w:rPr>
            </w:pPr>
            <w:r w:rsidRPr="003C5031">
              <w:rPr>
                <w:rFonts w:ascii="Arial Narrow" w:hAnsi="Arial Narrow" w:cs="Arial"/>
                <w:b/>
                <w:bCs/>
              </w:rPr>
              <w:t xml:space="preserve">Coordinar a </w:t>
            </w:r>
            <w:r w:rsidR="00EE7349" w:rsidRPr="003C5031">
              <w:rPr>
                <w:rFonts w:ascii="Arial Narrow" w:hAnsi="Arial Narrow" w:cs="Arial"/>
                <w:b/>
                <w:bCs/>
              </w:rPr>
              <w:t>las áreas jurídicas</w:t>
            </w:r>
            <w:r w:rsidRPr="003C5031">
              <w:rPr>
                <w:rFonts w:ascii="Arial Narrow" w:hAnsi="Arial Narrow" w:cs="Arial"/>
                <w:b/>
                <w:bCs/>
              </w:rPr>
              <w:t xml:space="preserve"> de la Administración Pública, para:</w:t>
            </w:r>
            <w:r w:rsidRPr="003C5031">
              <w:rPr>
                <w:rFonts w:ascii="Arial Narrow" w:hAnsi="Arial Narrow" w:cs="Arial"/>
                <w:b/>
                <w:bCs/>
                <w:spacing w:val="-1"/>
              </w:rPr>
              <w:t xml:space="preserve"> </w:t>
            </w:r>
          </w:p>
          <w:p w14:paraId="21489E4E" w14:textId="77777777" w:rsidR="00F73BEA" w:rsidRPr="003C5031" w:rsidRDefault="00F73BEA" w:rsidP="00F73BEA">
            <w:pPr>
              <w:pStyle w:val="Cuadrculamedia1-nfasis21"/>
              <w:spacing w:line="240" w:lineRule="auto"/>
              <w:ind w:left="1440"/>
              <w:contextualSpacing/>
              <w:jc w:val="both"/>
              <w:rPr>
                <w:rFonts w:ascii="Arial Narrow" w:hAnsi="Arial Narrow" w:cs="Arial"/>
                <w:b/>
                <w:bCs/>
              </w:rPr>
            </w:pPr>
          </w:p>
          <w:p w14:paraId="79EDDF2A"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Realizar el análisis, diagnóstico y proposición de acciones tendientes a estandarizar y a la mejora de los procesos y opiniones de carácter legal y normativo;</w:t>
            </w:r>
          </w:p>
          <w:p w14:paraId="35973D61" w14:textId="7B67D6C9" w:rsidR="00F73BEA" w:rsidRPr="003C5031" w:rsidRDefault="00F73BEA" w:rsidP="00F73BEA">
            <w:pPr>
              <w:pStyle w:val="NormalWeb"/>
              <w:shd w:val="clear" w:color="auto" w:fill="FFFFFF"/>
              <w:spacing w:before="0" w:beforeAutospacing="0" w:after="0" w:afterAutospacing="0"/>
              <w:ind w:left="1440"/>
              <w:jc w:val="both"/>
              <w:textAlignment w:val="baseline"/>
              <w:rPr>
                <w:rFonts w:ascii="Arial Narrow" w:hAnsi="Arial Narrow" w:cs="Arial"/>
                <w:b/>
                <w:bCs/>
                <w:i/>
                <w:spacing w:val="-1"/>
                <w:sz w:val="22"/>
                <w:szCs w:val="22"/>
              </w:rPr>
            </w:pPr>
          </w:p>
          <w:p w14:paraId="061A741B"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Implementar criterios jurídicos que se establezcan para la Administración Pública Municipal, así como supervisar su cumplimiento;</w:t>
            </w:r>
          </w:p>
          <w:p w14:paraId="3FE4D652" w14:textId="07E6674C" w:rsidR="00F73BEA" w:rsidRPr="003C5031" w:rsidRDefault="00F73BEA" w:rsidP="00F73BEA">
            <w:pPr>
              <w:pStyle w:val="NormalWeb"/>
              <w:shd w:val="clear" w:color="auto" w:fill="FFFFFF"/>
              <w:spacing w:before="0" w:beforeAutospacing="0" w:after="0" w:afterAutospacing="0"/>
              <w:ind w:left="1440"/>
              <w:jc w:val="both"/>
              <w:textAlignment w:val="baseline"/>
              <w:rPr>
                <w:rFonts w:ascii="Arial Narrow" w:hAnsi="Arial Narrow" w:cs="Arial"/>
                <w:b/>
                <w:bCs/>
                <w:i/>
                <w:spacing w:val="-1"/>
                <w:sz w:val="22"/>
                <w:szCs w:val="22"/>
              </w:rPr>
            </w:pPr>
          </w:p>
          <w:p w14:paraId="48FEEF91" w14:textId="75D4E45F" w:rsidR="00F73BEA" w:rsidRPr="003C5031" w:rsidRDefault="001E1C06"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Solicitar de manera a las dependencia y unidades informes o reportes</w:t>
            </w:r>
            <w:r w:rsidR="00F73BEA" w:rsidRPr="003C5031">
              <w:rPr>
                <w:rFonts w:ascii="Arial Narrow" w:hAnsi="Arial Narrow" w:cs="Arial"/>
                <w:b/>
                <w:bCs/>
              </w:rPr>
              <w:t xml:space="preserve">, de </w:t>
            </w:r>
            <w:r w:rsidRPr="003C5031">
              <w:rPr>
                <w:rFonts w:ascii="Arial Narrow" w:hAnsi="Arial Narrow" w:cs="Arial"/>
                <w:b/>
                <w:bCs/>
              </w:rPr>
              <w:t>respecto de los asuntos de índole legal</w:t>
            </w:r>
            <w:r w:rsidR="00F73BEA" w:rsidRPr="003C5031">
              <w:rPr>
                <w:rFonts w:ascii="Arial Narrow" w:hAnsi="Arial Narrow" w:cs="Arial"/>
                <w:b/>
                <w:bCs/>
              </w:rPr>
              <w:t>;</w:t>
            </w:r>
          </w:p>
          <w:p w14:paraId="6DCF80F2"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lastRenderedPageBreak/>
              <w:t>Enviar para revisión los anteproyectos de modificaciones a reglamentos o disposiciones administrativas, convenios, contratos y circulares, formatos, lineamientos, instructivos, manuales y disposiciones relativas a la operación de la Administración Pública Municipal;</w:t>
            </w:r>
          </w:p>
          <w:p w14:paraId="32B1A4B8"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Proponer la capacitación de áreas jurídicas;</w:t>
            </w:r>
          </w:p>
          <w:p w14:paraId="475537CA"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Analizar asuntos jurídicos estratégicos del municipio;</w:t>
            </w:r>
          </w:p>
          <w:p w14:paraId="57359359" w14:textId="2444B8F8"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Elaborar dictámenes jurídicos; y</w:t>
            </w:r>
            <w:r w:rsidR="001E1C06" w:rsidRPr="003C5031">
              <w:rPr>
                <w:rFonts w:ascii="Arial Narrow" w:hAnsi="Arial Narrow" w:cs="Arial"/>
                <w:b/>
                <w:bCs/>
              </w:rPr>
              <w:t>;</w:t>
            </w:r>
          </w:p>
          <w:p w14:paraId="0D64C118" w14:textId="77777777" w:rsidR="00F73BEA" w:rsidRPr="003C5031" w:rsidRDefault="00F73BEA" w:rsidP="00F73BEA">
            <w:pPr>
              <w:pStyle w:val="Cuadrculamedia1-nfasis21"/>
              <w:numPr>
                <w:ilvl w:val="0"/>
                <w:numId w:val="6"/>
              </w:numPr>
              <w:spacing w:line="240" w:lineRule="auto"/>
              <w:contextualSpacing/>
              <w:jc w:val="both"/>
              <w:rPr>
                <w:rFonts w:ascii="Arial Narrow" w:hAnsi="Arial Narrow" w:cs="Arial"/>
                <w:b/>
                <w:bCs/>
              </w:rPr>
            </w:pPr>
            <w:r w:rsidRPr="003C5031">
              <w:rPr>
                <w:rFonts w:ascii="Arial Narrow" w:hAnsi="Arial Narrow" w:cs="Arial"/>
                <w:b/>
                <w:bCs/>
              </w:rPr>
              <w:t>Elaborar y revisar acuerdos administrativos.</w:t>
            </w:r>
          </w:p>
          <w:p w14:paraId="070BF882" w14:textId="4CB0E45C" w:rsidR="00F73BEA" w:rsidRPr="003C5031" w:rsidRDefault="00F73BEA" w:rsidP="0027690C">
            <w:pPr>
              <w:autoSpaceDE w:val="0"/>
              <w:autoSpaceDN w:val="0"/>
              <w:adjustRightInd w:val="0"/>
              <w:jc w:val="both"/>
              <w:rPr>
                <w:rFonts w:ascii="Arial Narrow" w:hAnsi="Arial Narrow" w:cs="Arial"/>
                <w:b/>
                <w:bCs/>
              </w:rPr>
            </w:pPr>
          </w:p>
          <w:p w14:paraId="1D1C8708" w14:textId="4E3C6671" w:rsidR="00C86181" w:rsidRPr="003C5031" w:rsidRDefault="00C86181" w:rsidP="001E1C06">
            <w:pPr>
              <w:autoSpaceDE w:val="0"/>
              <w:autoSpaceDN w:val="0"/>
              <w:adjustRightInd w:val="0"/>
              <w:jc w:val="both"/>
              <w:rPr>
                <w:rFonts w:ascii="Arial Narrow" w:hAnsi="Arial Narrow" w:cs="Arial"/>
                <w:b/>
                <w:bCs/>
              </w:rPr>
            </w:pPr>
          </w:p>
          <w:p w14:paraId="6A74F9C6" w14:textId="339720F8" w:rsidR="00C86181" w:rsidRPr="003C5031" w:rsidRDefault="000C4BB7" w:rsidP="00024ADF">
            <w:pPr>
              <w:ind w:left="523" w:hanging="217"/>
              <w:jc w:val="both"/>
              <w:rPr>
                <w:rFonts w:ascii="Arial Narrow" w:hAnsi="Arial Narrow" w:cs="Arial"/>
                <w:b/>
                <w:bCs/>
              </w:rPr>
            </w:pPr>
            <w:r w:rsidRPr="003C5031">
              <w:rPr>
                <w:rFonts w:ascii="Arial Narrow" w:hAnsi="Arial Narrow" w:cs="Arial"/>
                <w:b/>
                <w:bCs/>
              </w:rPr>
              <w:t xml:space="preserve">     </w:t>
            </w:r>
            <w:r w:rsidR="00C86181" w:rsidRPr="003C5031">
              <w:rPr>
                <w:rFonts w:ascii="Arial Narrow" w:hAnsi="Arial Narrow" w:cs="Arial"/>
                <w:b/>
                <w:bCs/>
              </w:rPr>
              <w:t>El o la Titular de la Consejería Jurídica Municipal, contará</w:t>
            </w:r>
            <w:r w:rsidR="007605A1" w:rsidRPr="003C5031">
              <w:rPr>
                <w:rFonts w:ascii="Arial Narrow" w:hAnsi="Arial Narrow" w:cs="Arial"/>
                <w:b/>
                <w:bCs/>
              </w:rPr>
              <w:t xml:space="preserve"> </w:t>
            </w:r>
            <w:r w:rsidR="0027690C" w:rsidRPr="003C5031">
              <w:rPr>
                <w:rFonts w:ascii="Arial Narrow" w:hAnsi="Arial Narrow" w:cs="Arial"/>
                <w:b/>
                <w:bCs/>
              </w:rPr>
              <w:t xml:space="preserve">con </w:t>
            </w:r>
            <w:r w:rsidR="00C86181" w:rsidRPr="003C5031">
              <w:rPr>
                <w:rFonts w:ascii="Arial Narrow" w:hAnsi="Arial Narrow" w:cs="Arial"/>
                <w:b/>
                <w:bCs/>
              </w:rPr>
              <w:t>los recursos humanos, materiales, tecnológicos y económicos necesarios para el debido cumplimiento de sus atribuciones, responsabilidades y funciones, conforme lo determine el Presidente Municipal en base al presupuesto de egresos y a los ingresos disponibles.</w:t>
            </w:r>
          </w:p>
          <w:p w14:paraId="249EFFCA" w14:textId="77777777" w:rsidR="00C86181" w:rsidRPr="003C5031" w:rsidRDefault="00C86181" w:rsidP="00024ADF">
            <w:pPr>
              <w:autoSpaceDE w:val="0"/>
              <w:autoSpaceDN w:val="0"/>
              <w:adjustRightInd w:val="0"/>
              <w:ind w:left="523" w:hanging="217"/>
              <w:jc w:val="both"/>
              <w:rPr>
                <w:rFonts w:ascii="Arial Narrow" w:hAnsi="Arial Narrow" w:cs="Arial"/>
                <w:b/>
                <w:bCs/>
              </w:rPr>
            </w:pPr>
          </w:p>
          <w:p w14:paraId="02C7C094" w14:textId="77777777" w:rsidR="00C86181" w:rsidRPr="003C5031" w:rsidRDefault="00C86181" w:rsidP="00024ADF">
            <w:pPr>
              <w:autoSpaceDE w:val="0"/>
              <w:autoSpaceDN w:val="0"/>
              <w:adjustRightInd w:val="0"/>
              <w:ind w:left="523" w:hanging="217"/>
              <w:jc w:val="both"/>
              <w:rPr>
                <w:rFonts w:ascii="Arial Narrow" w:hAnsi="Arial Narrow" w:cs="Arial"/>
                <w:b/>
                <w:bCs/>
              </w:rPr>
            </w:pPr>
          </w:p>
          <w:p w14:paraId="44339939" w14:textId="77777777" w:rsidR="00C86181" w:rsidRPr="003C5031" w:rsidRDefault="00C86181" w:rsidP="00024ADF">
            <w:pPr>
              <w:autoSpaceDE w:val="0"/>
              <w:autoSpaceDN w:val="0"/>
              <w:adjustRightInd w:val="0"/>
              <w:ind w:left="523" w:hanging="217"/>
              <w:jc w:val="both"/>
              <w:rPr>
                <w:rFonts w:ascii="Arial Narrow" w:hAnsi="Arial Narrow" w:cs="Arial"/>
                <w:b/>
                <w:bCs/>
              </w:rPr>
            </w:pPr>
          </w:p>
        </w:tc>
        <w:tc>
          <w:tcPr>
            <w:tcW w:w="4330" w:type="dxa"/>
          </w:tcPr>
          <w:p w14:paraId="0A8A070A" w14:textId="77777777" w:rsidR="00C86181" w:rsidRPr="00F37080" w:rsidRDefault="00C86181" w:rsidP="00C86181">
            <w:pPr>
              <w:rPr>
                <w:rFonts w:ascii="Arial Narrow" w:hAnsi="Arial Narrow"/>
                <w:b/>
              </w:rPr>
            </w:pPr>
            <w:r w:rsidRPr="00F37080">
              <w:rPr>
                <w:rFonts w:ascii="Arial Narrow" w:hAnsi="Arial Narrow"/>
                <w:b/>
              </w:rPr>
              <w:lastRenderedPageBreak/>
              <w:t>Se adiciona un artículo 22 bis 1.</w:t>
            </w:r>
          </w:p>
        </w:tc>
      </w:tr>
      <w:tr w:rsidR="00C86181" w:rsidRPr="00F37080" w14:paraId="437ADCED" w14:textId="77777777" w:rsidTr="00F37080">
        <w:tc>
          <w:tcPr>
            <w:tcW w:w="4332" w:type="dxa"/>
          </w:tcPr>
          <w:p w14:paraId="71CEC469" w14:textId="77777777" w:rsidR="00C86181" w:rsidRPr="00F37080" w:rsidRDefault="00C86181" w:rsidP="00C86181">
            <w:pPr>
              <w:jc w:val="both"/>
              <w:rPr>
                <w:rFonts w:ascii="Arial Narrow" w:hAnsi="Arial Narrow" w:cs="Arial"/>
                <w:b/>
                <w:bCs/>
              </w:rPr>
            </w:pPr>
          </w:p>
        </w:tc>
        <w:tc>
          <w:tcPr>
            <w:tcW w:w="4332" w:type="dxa"/>
          </w:tcPr>
          <w:p w14:paraId="2451DC45" w14:textId="77777777" w:rsidR="00C86181" w:rsidRPr="003C5031" w:rsidRDefault="00C86181" w:rsidP="00C86181">
            <w:pPr>
              <w:autoSpaceDE w:val="0"/>
              <w:autoSpaceDN w:val="0"/>
              <w:adjustRightInd w:val="0"/>
              <w:jc w:val="both"/>
              <w:rPr>
                <w:rFonts w:ascii="Arial Narrow" w:hAnsi="Arial Narrow" w:cs="Arial"/>
                <w:b/>
                <w:bCs/>
              </w:rPr>
            </w:pPr>
            <w:r w:rsidRPr="003C5031">
              <w:rPr>
                <w:rFonts w:ascii="Arial Narrow" w:hAnsi="Arial Narrow" w:cs="Arial"/>
                <w:b/>
                <w:bCs/>
              </w:rPr>
              <w:t xml:space="preserve">Artículo 22 bis 2.- La Secretaría técnica de gabinete, es la dependencia encargada de </w:t>
            </w:r>
            <w:r w:rsidRPr="003C5031">
              <w:rPr>
                <w:rFonts w:ascii="Arial Narrow" w:hAnsi="Arial Narrow" w:cs="Arial"/>
                <w:b/>
                <w:bCs/>
              </w:rPr>
              <w:lastRenderedPageBreak/>
              <w:t>seguimiento para resultados de las acciones de gobierno que ejecuten las diversas dependencias</w:t>
            </w:r>
            <w:r w:rsidR="00D06C32" w:rsidRPr="003C5031">
              <w:rPr>
                <w:rFonts w:ascii="Arial Narrow" w:hAnsi="Arial Narrow" w:cs="Arial"/>
                <w:b/>
                <w:lang w:val="es-ES_tradnl"/>
              </w:rPr>
              <w:t xml:space="preserve"> </w:t>
            </w:r>
            <w:r w:rsidR="00D06C32" w:rsidRPr="003C5031">
              <w:rPr>
                <w:rFonts w:ascii="Arial Narrow" w:hAnsi="Arial Narrow" w:cs="Arial"/>
                <w:b/>
                <w:bCs/>
              </w:rPr>
              <w:t xml:space="preserve"> que integran la Administración Pública Municipal </w:t>
            </w:r>
            <w:r w:rsidR="00D06C32" w:rsidRPr="003C5031">
              <w:rPr>
                <w:rFonts w:ascii="Arial Narrow" w:hAnsi="Arial Narrow" w:cs="Arial"/>
                <w:b/>
                <w:lang w:val="es-ES_tradnl"/>
              </w:rPr>
              <w:t>en materia de Planeación y Evaluación de Políticas Públicas,</w:t>
            </w:r>
            <w:r w:rsidR="00D06C32" w:rsidRPr="003C5031">
              <w:rPr>
                <w:rFonts w:ascii="Arial Narrow" w:hAnsi="Arial Narrow" w:cs="Arial"/>
                <w:b/>
                <w:bCs/>
              </w:rPr>
              <w:t xml:space="preserve">  </w:t>
            </w:r>
            <w:r w:rsidRPr="003C5031">
              <w:rPr>
                <w:rFonts w:ascii="Arial Narrow" w:hAnsi="Arial Narrow" w:cs="Arial"/>
                <w:b/>
                <w:bCs/>
              </w:rPr>
              <w:t xml:space="preserve"> y </w:t>
            </w:r>
            <w:r w:rsidRPr="003C5031">
              <w:rPr>
                <w:rFonts w:ascii="Arial Narrow" w:hAnsi="Arial Narrow"/>
                <w:b/>
              </w:rPr>
              <w:t>como</w:t>
            </w:r>
            <w:r w:rsidRPr="003C5031">
              <w:rPr>
                <w:rFonts w:ascii="Arial Narrow" w:hAnsi="Arial Narrow" w:cs="Arial"/>
                <w:b/>
                <w:bCs/>
              </w:rPr>
              <w:t xml:space="preserve"> atribuciones, responsabilidades y funciones, tendrá las que le otorguen las leyes, reglamentos y demás disposiciones legales aplicables en la materia, así como las que a continuación se establecen: </w:t>
            </w:r>
          </w:p>
          <w:p w14:paraId="737BFABC" w14:textId="77777777" w:rsidR="00C86181" w:rsidRPr="003C5031" w:rsidRDefault="00C86181" w:rsidP="00D06C32">
            <w:pPr>
              <w:pStyle w:val="Cuadrculamedia1-nfasis21"/>
              <w:spacing w:line="240" w:lineRule="auto"/>
              <w:ind w:left="0"/>
              <w:jc w:val="both"/>
              <w:rPr>
                <w:rFonts w:ascii="Arial Narrow" w:hAnsi="Arial Narrow" w:cs="Arial"/>
                <w:b/>
                <w:lang w:val="es-ES_tradnl"/>
              </w:rPr>
            </w:pPr>
            <w:r w:rsidRPr="003C5031">
              <w:rPr>
                <w:rFonts w:ascii="Arial Narrow" w:hAnsi="Arial Narrow" w:cs="Arial"/>
                <w:b/>
                <w:lang w:val="es-ES_tradnl"/>
              </w:rPr>
              <w:t xml:space="preserve"> </w:t>
            </w:r>
          </w:p>
          <w:p w14:paraId="764EFCEC" w14:textId="77777777" w:rsidR="00C86181" w:rsidRPr="003C5031" w:rsidRDefault="00C86181" w:rsidP="00C86181">
            <w:pPr>
              <w:pStyle w:val="NormalWeb"/>
              <w:shd w:val="clear" w:color="auto" w:fill="FFFFFF"/>
              <w:spacing w:before="0" w:beforeAutospacing="0" w:after="0" w:afterAutospacing="0"/>
              <w:jc w:val="both"/>
              <w:textAlignment w:val="baseline"/>
              <w:rPr>
                <w:rFonts w:ascii="Arial Narrow" w:hAnsi="Arial Narrow" w:cs="Arial"/>
                <w:b/>
                <w:spacing w:val="-1"/>
                <w:sz w:val="22"/>
                <w:szCs w:val="22"/>
                <w:lang w:val="es-MX"/>
              </w:rPr>
            </w:pPr>
          </w:p>
          <w:p w14:paraId="4F49E909" w14:textId="77777777" w:rsidR="00C86181" w:rsidRPr="003C5031" w:rsidRDefault="00C86181" w:rsidP="00C86181">
            <w:pPr>
              <w:pStyle w:val="NormalWeb"/>
              <w:numPr>
                <w:ilvl w:val="0"/>
                <w:numId w:val="1"/>
              </w:numPr>
              <w:shd w:val="clear" w:color="auto" w:fill="FFFFFF"/>
              <w:spacing w:before="0" w:beforeAutospacing="0" w:after="0" w:afterAutospacing="0"/>
              <w:jc w:val="both"/>
              <w:textAlignment w:val="baseline"/>
              <w:rPr>
                <w:rFonts w:ascii="Arial Narrow" w:hAnsi="Arial Narrow" w:cs="Arial"/>
                <w:b/>
                <w:spacing w:val="-1"/>
                <w:sz w:val="22"/>
                <w:szCs w:val="22"/>
                <w:lang w:val="es-MX"/>
              </w:rPr>
            </w:pPr>
            <w:r w:rsidRPr="003C5031">
              <w:rPr>
                <w:rFonts w:ascii="Arial Narrow" w:hAnsi="Arial Narrow" w:cs="Arial"/>
                <w:b/>
                <w:spacing w:val="-1"/>
                <w:sz w:val="22"/>
                <w:szCs w:val="22"/>
                <w:lang w:val="es-MX"/>
              </w:rPr>
              <w:t xml:space="preserve">Asesorar y capacitar, directamente o a través de terceros, a las dependencias, y entidades de la administración pública municipal, sobre la elaboración, administración, implementación y control de planes, programas, acciones y proyectos estratégicos según la materia de competencia de las mismas; </w:t>
            </w:r>
          </w:p>
          <w:p w14:paraId="617DEF7C" w14:textId="77777777" w:rsidR="00C86181" w:rsidRPr="003C5031" w:rsidRDefault="00C86181" w:rsidP="00C86181">
            <w:pPr>
              <w:pStyle w:val="NormalWeb"/>
              <w:numPr>
                <w:ilvl w:val="0"/>
                <w:numId w:val="1"/>
              </w:numPr>
              <w:shd w:val="clear" w:color="auto" w:fill="FFFFFF"/>
              <w:spacing w:before="0" w:beforeAutospacing="0" w:after="0" w:afterAutospacing="0"/>
              <w:jc w:val="both"/>
              <w:textAlignment w:val="baseline"/>
              <w:rPr>
                <w:rFonts w:ascii="Arial Narrow" w:hAnsi="Arial Narrow" w:cs="Arial"/>
                <w:b/>
                <w:spacing w:val="-1"/>
                <w:sz w:val="22"/>
                <w:szCs w:val="22"/>
                <w:lang w:val="es-MX"/>
              </w:rPr>
            </w:pPr>
            <w:r w:rsidRPr="003C5031">
              <w:rPr>
                <w:rFonts w:ascii="Arial Narrow" w:hAnsi="Arial Narrow" w:cs="Arial"/>
                <w:b/>
                <w:spacing w:val="-1"/>
                <w:sz w:val="22"/>
                <w:szCs w:val="22"/>
                <w:lang w:val="es-MX"/>
              </w:rPr>
              <w:t>Coordinar el proceso de elaboración, aprobación, publicación, seguimiento, evaluación y actualización del Plan Municipal de Desarrollo y sus programas;</w:t>
            </w:r>
          </w:p>
          <w:p w14:paraId="3759537F" w14:textId="77777777" w:rsidR="00C86181" w:rsidRPr="003C5031" w:rsidRDefault="00C86181" w:rsidP="00C86181">
            <w:pPr>
              <w:pStyle w:val="NormalWeb"/>
              <w:numPr>
                <w:ilvl w:val="0"/>
                <w:numId w:val="1"/>
              </w:numPr>
              <w:shd w:val="clear" w:color="auto" w:fill="FFFFFF"/>
              <w:spacing w:before="0" w:beforeAutospacing="0" w:after="0" w:afterAutospacing="0"/>
              <w:jc w:val="both"/>
              <w:textAlignment w:val="baseline"/>
              <w:rPr>
                <w:rFonts w:ascii="Arial Narrow" w:hAnsi="Arial Narrow" w:cs="Arial"/>
                <w:b/>
                <w:spacing w:val="-1"/>
                <w:sz w:val="22"/>
                <w:szCs w:val="22"/>
                <w:lang w:val="es-MX"/>
              </w:rPr>
            </w:pPr>
            <w:r w:rsidRPr="003C5031">
              <w:rPr>
                <w:rFonts w:ascii="Arial Narrow" w:hAnsi="Arial Narrow" w:cs="Arial"/>
                <w:b/>
                <w:spacing w:val="-1"/>
                <w:sz w:val="22"/>
                <w:szCs w:val="22"/>
                <w:lang w:val="es-MX"/>
              </w:rPr>
              <w:t>Compilar la información estratégica para el Informe anual del estado que guarda el Gobierno y la Administración Pública Municipal, que rinde el Ayuntamiento por medio del Presidente Municipal;</w:t>
            </w:r>
          </w:p>
          <w:p w14:paraId="78E4F4BE" w14:textId="77777777" w:rsidR="00C86181" w:rsidRPr="003C5031" w:rsidRDefault="00C86181" w:rsidP="00C86181">
            <w:pPr>
              <w:pStyle w:val="NormalWeb"/>
              <w:numPr>
                <w:ilvl w:val="0"/>
                <w:numId w:val="1"/>
              </w:numPr>
              <w:shd w:val="clear" w:color="auto" w:fill="FFFFFF"/>
              <w:spacing w:before="0" w:beforeAutospacing="0" w:after="0" w:afterAutospacing="0"/>
              <w:jc w:val="both"/>
              <w:textAlignment w:val="baseline"/>
              <w:rPr>
                <w:rFonts w:ascii="Arial Narrow" w:hAnsi="Arial Narrow" w:cs="Arial"/>
                <w:b/>
                <w:spacing w:val="-1"/>
                <w:sz w:val="22"/>
                <w:szCs w:val="22"/>
                <w:lang w:val="es-MX"/>
              </w:rPr>
            </w:pPr>
            <w:r w:rsidRPr="003C5031">
              <w:rPr>
                <w:rFonts w:ascii="Arial Narrow" w:hAnsi="Arial Narrow" w:cs="Arial"/>
                <w:b/>
                <w:spacing w:val="-1"/>
                <w:sz w:val="22"/>
                <w:szCs w:val="22"/>
                <w:lang w:val="es-MX"/>
              </w:rPr>
              <w:t>Diseñar, elaborar y proponer políticas públicas para la atención de los asuntos municipales; y</w:t>
            </w:r>
          </w:p>
          <w:p w14:paraId="028E136A" w14:textId="77777777" w:rsidR="00C86181" w:rsidRPr="003C5031" w:rsidRDefault="00C86181" w:rsidP="00C86181">
            <w:pPr>
              <w:pStyle w:val="NormalWeb"/>
              <w:numPr>
                <w:ilvl w:val="0"/>
                <w:numId w:val="1"/>
              </w:numPr>
              <w:shd w:val="clear" w:color="auto" w:fill="FFFFFF"/>
              <w:spacing w:before="0" w:beforeAutospacing="0" w:after="0" w:afterAutospacing="0"/>
              <w:jc w:val="both"/>
              <w:textAlignment w:val="baseline"/>
              <w:rPr>
                <w:rFonts w:ascii="Arial Narrow" w:hAnsi="Arial Narrow" w:cs="Arial"/>
                <w:b/>
                <w:spacing w:val="-1"/>
                <w:sz w:val="22"/>
                <w:szCs w:val="22"/>
                <w:lang w:val="es-MX"/>
              </w:rPr>
            </w:pPr>
            <w:r w:rsidRPr="003C5031">
              <w:rPr>
                <w:rFonts w:ascii="Arial Narrow" w:hAnsi="Arial Narrow" w:cs="Arial"/>
                <w:b/>
                <w:spacing w:val="-1"/>
                <w:sz w:val="22"/>
                <w:szCs w:val="22"/>
                <w:lang w:val="es-MX"/>
              </w:rPr>
              <w:lastRenderedPageBreak/>
              <w:t>Elaborar directamente o a través de terceros, estudios, procedimientos, metodologías, sistemas o instrumentos para la planeación, seguimiento y evaluación de los planes, programas, acciones y proyectos estratégicos de la Administración Pública Municipal Centralizada.</w:t>
            </w:r>
          </w:p>
          <w:p w14:paraId="1F8B7CB0" w14:textId="77777777" w:rsidR="00C86181" w:rsidRPr="003C5031" w:rsidRDefault="00C86181" w:rsidP="00C86181">
            <w:pPr>
              <w:pStyle w:val="NormalWeb"/>
              <w:shd w:val="clear" w:color="auto" w:fill="FFFFFF"/>
              <w:spacing w:before="0" w:beforeAutospacing="0" w:after="0" w:afterAutospacing="0"/>
              <w:jc w:val="both"/>
              <w:textAlignment w:val="baseline"/>
              <w:rPr>
                <w:rFonts w:ascii="Arial Narrow" w:hAnsi="Arial Narrow" w:cs="Arial"/>
                <w:b/>
                <w:spacing w:val="-1"/>
                <w:sz w:val="22"/>
                <w:szCs w:val="22"/>
                <w:lang w:val="es-MX"/>
              </w:rPr>
            </w:pPr>
          </w:p>
          <w:p w14:paraId="453B21BD" w14:textId="77777777" w:rsidR="00C86181" w:rsidRPr="003C5031" w:rsidRDefault="00C86181" w:rsidP="00C86181">
            <w:pPr>
              <w:autoSpaceDE w:val="0"/>
              <w:autoSpaceDN w:val="0"/>
              <w:adjustRightInd w:val="0"/>
              <w:jc w:val="both"/>
              <w:rPr>
                <w:rFonts w:ascii="Arial Narrow" w:hAnsi="Arial Narrow" w:cs="Arial"/>
                <w:b/>
                <w:bCs/>
              </w:rPr>
            </w:pPr>
          </w:p>
          <w:p w14:paraId="3780C402" w14:textId="5395C84C" w:rsidR="00C86181" w:rsidRPr="003C5031" w:rsidRDefault="00C86181" w:rsidP="004644A9">
            <w:pPr>
              <w:pStyle w:val="NormalWeb"/>
              <w:shd w:val="clear" w:color="auto" w:fill="FFFFFF"/>
              <w:spacing w:before="0" w:beforeAutospacing="0" w:after="0" w:afterAutospacing="0"/>
              <w:jc w:val="both"/>
              <w:textAlignment w:val="baseline"/>
              <w:rPr>
                <w:rFonts w:ascii="Arial Narrow" w:hAnsi="Arial Narrow" w:cs="Arial"/>
                <w:b/>
                <w:bCs/>
              </w:rPr>
            </w:pPr>
            <w:r w:rsidRPr="003C5031">
              <w:rPr>
                <w:rFonts w:ascii="Arial Narrow" w:hAnsi="Arial Narrow" w:cs="Arial"/>
                <w:b/>
                <w:spacing w:val="-1"/>
                <w:sz w:val="22"/>
                <w:szCs w:val="22"/>
                <w:lang w:val="es-MX"/>
              </w:rPr>
              <w:t>Para el despacho de los asuntos de competencia de la Secretaría Técnica de Gabinete</w:t>
            </w:r>
            <w:r w:rsidR="00C80CF3" w:rsidRPr="003C5031">
              <w:rPr>
                <w:rFonts w:ascii="Arial Narrow" w:hAnsi="Arial Narrow" w:cs="Arial"/>
                <w:b/>
                <w:sz w:val="22"/>
                <w:szCs w:val="22"/>
              </w:rPr>
              <w:t>,</w:t>
            </w:r>
            <w:r w:rsidR="007605A1" w:rsidRPr="003C5031">
              <w:rPr>
                <w:rFonts w:ascii="Arial Narrow" w:hAnsi="Arial Narrow" w:cs="Arial"/>
                <w:b/>
                <w:sz w:val="22"/>
                <w:szCs w:val="22"/>
              </w:rPr>
              <w:t xml:space="preserve"> </w:t>
            </w:r>
            <w:r w:rsidR="000C4BB7" w:rsidRPr="003C5031">
              <w:rPr>
                <w:rFonts w:ascii="Arial Narrow" w:hAnsi="Arial Narrow" w:cs="Arial"/>
                <w:b/>
                <w:sz w:val="22"/>
                <w:szCs w:val="22"/>
              </w:rPr>
              <w:t>contará</w:t>
            </w:r>
            <w:r w:rsidRPr="003C5031">
              <w:rPr>
                <w:rFonts w:ascii="Arial Narrow" w:hAnsi="Arial Narrow" w:cs="Arial"/>
                <w:b/>
                <w:sz w:val="22"/>
                <w:szCs w:val="22"/>
              </w:rPr>
              <w:t xml:space="preserve"> con la organización y los recursos humanos, materiales, tecnológicos y económicos necesarios para el debido cumplimiento de sus atribuciones, responsabilidades y funciones, conforme lo determine el Presidente Municipal en base al presupuesto de egresos</w:t>
            </w:r>
            <w:r w:rsidR="00C80CF3" w:rsidRPr="003C5031">
              <w:rPr>
                <w:rFonts w:ascii="Arial Narrow" w:hAnsi="Arial Narrow" w:cs="Arial"/>
                <w:b/>
                <w:sz w:val="22"/>
                <w:szCs w:val="22"/>
              </w:rPr>
              <w:t>.</w:t>
            </w:r>
          </w:p>
        </w:tc>
        <w:tc>
          <w:tcPr>
            <w:tcW w:w="4330" w:type="dxa"/>
          </w:tcPr>
          <w:p w14:paraId="61EC5B63" w14:textId="77777777" w:rsidR="00C86181" w:rsidRPr="00F37080" w:rsidRDefault="00C86181" w:rsidP="00C86181">
            <w:pPr>
              <w:rPr>
                <w:rFonts w:ascii="Arial Narrow" w:hAnsi="Arial Narrow"/>
                <w:b/>
              </w:rPr>
            </w:pPr>
            <w:r w:rsidRPr="00F37080">
              <w:rPr>
                <w:rFonts w:ascii="Arial Narrow" w:hAnsi="Arial Narrow"/>
                <w:b/>
              </w:rPr>
              <w:lastRenderedPageBreak/>
              <w:t>Se adiciona un artículo 22 bis 2.</w:t>
            </w:r>
          </w:p>
        </w:tc>
      </w:tr>
      <w:tr w:rsidR="00C86181" w:rsidRPr="00F37080" w14:paraId="5E50537D" w14:textId="77777777" w:rsidTr="00F37080">
        <w:trPr>
          <w:trHeight w:val="1972"/>
        </w:trPr>
        <w:tc>
          <w:tcPr>
            <w:tcW w:w="4332" w:type="dxa"/>
          </w:tcPr>
          <w:p w14:paraId="5B7A4284" w14:textId="77777777" w:rsidR="00C86181" w:rsidRPr="00F37080" w:rsidRDefault="00C86181" w:rsidP="00C86181">
            <w:pPr>
              <w:autoSpaceDE w:val="0"/>
              <w:autoSpaceDN w:val="0"/>
              <w:adjustRightInd w:val="0"/>
              <w:jc w:val="both"/>
              <w:rPr>
                <w:rFonts w:ascii="Arial Narrow" w:hAnsi="Arial Narrow" w:cs="Arial"/>
                <w:bCs/>
              </w:rPr>
            </w:pPr>
            <w:r w:rsidRPr="00F37080">
              <w:rPr>
                <w:rFonts w:ascii="Arial Narrow" w:hAnsi="Arial Narrow" w:cs="Arial"/>
                <w:b/>
                <w:bCs/>
                <w:i/>
              </w:rPr>
              <w:lastRenderedPageBreak/>
              <w:t>(REFORMA P.O. 30 DE ENERO 2019)</w:t>
            </w:r>
          </w:p>
          <w:p w14:paraId="7C56BAA9" w14:textId="77777777" w:rsidR="00C86181" w:rsidRPr="00F37080" w:rsidRDefault="00C86181" w:rsidP="00C86181">
            <w:pPr>
              <w:jc w:val="both"/>
              <w:rPr>
                <w:rFonts w:ascii="Arial Narrow" w:hAnsi="Arial Narrow" w:cs="Arial"/>
                <w:bCs/>
              </w:rPr>
            </w:pPr>
            <w:r w:rsidRPr="00F37080">
              <w:rPr>
                <w:rFonts w:ascii="Arial Narrow" w:hAnsi="Arial Narrow" w:cs="Arial"/>
                <w:b/>
                <w:bCs/>
              </w:rPr>
              <w:t>Artículo 23</w:t>
            </w:r>
            <w:r w:rsidRPr="00F37080">
              <w:rPr>
                <w:rFonts w:ascii="Arial Narrow" w:hAnsi="Arial Narrow" w:cs="Arial"/>
                <w:b/>
              </w:rPr>
              <w:t>.-</w:t>
            </w:r>
            <w:r w:rsidRPr="00F37080">
              <w:rPr>
                <w:rFonts w:ascii="Arial Narrow" w:hAnsi="Arial Narrow" w:cs="Arial"/>
              </w:rPr>
              <w:t xml:space="preserve"> </w:t>
            </w:r>
            <w:r w:rsidRPr="00F37080">
              <w:rPr>
                <w:rFonts w:ascii="Arial Narrow" w:hAnsi="Arial Narrow" w:cs="Arial"/>
                <w:bCs/>
              </w:rPr>
              <w:t>La Secretaría de Finanzas y Tesorería Municipal es la dependencia responsable de recaudar, administrar y controlar las finanzas públicas municipales, el patrimonio y la hacienda pública municipal; así como de tomar medidas técnicas y administrativas que permitan el eficaz y eficiente funcionamiento de la administración municipal.</w:t>
            </w:r>
          </w:p>
          <w:p w14:paraId="2643D723" w14:textId="77777777" w:rsidR="00C86181" w:rsidRPr="00F37080" w:rsidRDefault="00C86181" w:rsidP="00C86181">
            <w:pPr>
              <w:jc w:val="both"/>
              <w:rPr>
                <w:rFonts w:ascii="Arial Narrow" w:hAnsi="Arial Narrow" w:cs="Arial"/>
                <w:bCs/>
              </w:rPr>
            </w:pPr>
          </w:p>
          <w:p w14:paraId="13A1295E" w14:textId="77777777" w:rsidR="00C86181" w:rsidRPr="00F37080" w:rsidRDefault="00C86181" w:rsidP="00C86181">
            <w:pPr>
              <w:jc w:val="both"/>
              <w:rPr>
                <w:rFonts w:ascii="Arial Narrow" w:hAnsi="Arial Narrow" w:cs="Arial"/>
                <w:bCs/>
              </w:rPr>
            </w:pPr>
            <w:r w:rsidRPr="00F37080">
              <w:rPr>
                <w:rFonts w:ascii="Arial Narrow" w:hAnsi="Arial Narrow" w:cs="Arial"/>
                <w:bCs/>
              </w:rPr>
              <w:t>Además de las atribuciones que le conceden las leyes, reglamentos, lineamientos y los ordenamientos aplicables, contará con las siguientes atribuciones:</w:t>
            </w:r>
          </w:p>
          <w:p w14:paraId="28BCB1D9" w14:textId="77777777" w:rsidR="00C86181" w:rsidRPr="00F37080" w:rsidRDefault="00C86181" w:rsidP="00C86181">
            <w:pPr>
              <w:jc w:val="both"/>
              <w:rPr>
                <w:rFonts w:ascii="Arial Narrow" w:hAnsi="Arial Narrow" w:cs="Arial"/>
                <w:bCs/>
              </w:rPr>
            </w:pPr>
          </w:p>
          <w:p w14:paraId="69FF9C3C" w14:textId="77777777" w:rsidR="00C86181" w:rsidRPr="00F37080" w:rsidRDefault="00C86181" w:rsidP="00C86181">
            <w:pPr>
              <w:jc w:val="both"/>
              <w:rPr>
                <w:rFonts w:ascii="Arial Narrow" w:hAnsi="Arial Narrow" w:cs="Arial"/>
                <w:bCs/>
              </w:rPr>
            </w:pPr>
            <w:r w:rsidRPr="00F37080">
              <w:rPr>
                <w:rFonts w:ascii="Arial Narrow" w:hAnsi="Arial Narrow" w:cs="Arial"/>
                <w:b/>
                <w:bCs/>
                <w:i/>
              </w:rPr>
              <w:t>(REFORMA P.O. 30 DE ENERO 2019)</w:t>
            </w:r>
          </w:p>
          <w:p w14:paraId="0E1991CD" w14:textId="77777777" w:rsidR="00C86181" w:rsidRPr="00F37080" w:rsidRDefault="00C86181" w:rsidP="00C86181">
            <w:pPr>
              <w:jc w:val="both"/>
              <w:rPr>
                <w:rFonts w:ascii="Arial Narrow" w:hAnsi="Arial Narrow" w:cs="Arial"/>
                <w:bCs/>
              </w:rPr>
            </w:pPr>
            <w:r w:rsidRPr="00F37080">
              <w:rPr>
                <w:rFonts w:ascii="Arial Narrow" w:hAnsi="Arial Narrow" w:cs="Arial"/>
                <w:bCs/>
              </w:rPr>
              <w:t>A. En materia de Ingresos.</w:t>
            </w:r>
          </w:p>
          <w:p w14:paraId="05FB1D73" w14:textId="77777777" w:rsidR="00C86181" w:rsidRPr="00F37080" w:rsidRDefault="00C86181" w:rsidP="00C86181">
            <w:pPr>
              <w:jc w:val="both"/>
              <w:rPr>
                <w:rFonts w:ascii="Arial Narrow" w:hAnsi="Arial Narrow" w:cs="Arial"/>
                <w:bCs/>
              </w:rPr>
            </w:pPr>
            <w:r w:rsidRPr="00F37080">
              <w:rPr>
                <w:rFonts w:ascii="Arial Narrow" w:hAnsi="Arial Narrow" w:cs="Arial"/>
                <w:bCs/>
              </w:rPr>
              <w:lastRenderedPageBreak/>
              <w:t>I a IXX………………………………………………….</w:t>
            </w:r>
          </w:p>
          <w:p w14:paraId="0DA56C31" w14:textId="77777777" w:rsidR="00C86181" w:rsidRPr="00F37080" w:rsidRDefault="00C86181" w:rsidP="00C86181">
            <w:pPr>
              <w:jc w:val="both"/>
              <w:rPr>
                <w:rFonts w:ascii="Arial Narrow" w:hAnsi="Arial Narrow" w:cs="Arial"/>
                <w:bCs/>
              </w:rPr>
            </w:pPr>
          </w:p>
          <w:p w14:paraId="1E345C1C" w14:textId="77777777" w:rsidR="004F15A2" w:rsidRDefault="004F15A2" w:rsidP="00C86181">
            <w:pPr>
              <w:jc w:val="both"/>
              <w:rPr>
                <w:rFonts w:ascii="Arial Narrow" w:hAnsi="Arial Narrow" w:cs="Arial"/>
                <w:b/>
                <w:bCs/>
                <w:i/>
              </w:rPr>
            </w:pPr>
          </w:p>
          <w:p w14:paraId="59BE5C83" w14:textId="77777777" w:rsidR="004F15A2" w:rsidRDefault="004F15A2" w:rsidP="00C86181">
            <w:pPr>
              <w:jc w:val="both"/>
              <w:rPr>
                <w:rFonts w:ascii="Arial Narrow" w:hAnsi="Arial Narrow" w:cs="Arial"/>
                <w:b/>
                <w:bCs/>
                <w:i/>
              </w:rPr>
            </w:pPr>
          </w:p>
          <w:p w14:paraId="76EFEC39" w14:textId="77777777" w:rsidR="00C86181" w:rsidRPr="00F37080" w:rsidRDefault="00C86181" w:rsidP="00C86181">
            <w:pPr>
              <w:jc w:val="both"/>
              <w:rPr>
                <w:rFonts w:ascii="Arial Narrow" w:hAnsi="Arial Narrow" w:cs="Arial"/>
                <w:bCs/>
              </w:rPr>
            </w:pPr>
            <w:r w:rsidRPr="00F37080">
              <w:rPr>
                <w:rFonts w:ascii="Arial Narrow" w:hAnsi="Arial Narrow" w:cs="Arial"/>
                <w:b/>
                <w:bCs/>
                <w:i/>
              </w:rPr>
              <w:t>(REFORMA P.O. 06 DE NOVIEMBRE 2019)</w:t>
            </w:r>
          </w:p>
          <w:p w14:paraId="6D46305A" w14:textId="77777777" w:rsidR="00C86181" w:rsidRPr="00F37080" w:rsidRDefault="00C86181" w:rsidP="00C86181">
            <w:pPr>
              <w:jc w:val="both"/>
              <w:rPr>
                <w:rFonts w:ascii="Arial Narrow" w:hAnsi="Arial Narrow" w:cs="Arial"/>
                <w:bCs/>
              </w:rPr>
            </w:pPr>
            <w:r w:rsidRPr="00F37080">
              <w:rPr>
                <w:rFonts w:ascii="Arial Narrow" w:hAnsi="Arial Narrow" w:cs="Arial"/>
                <w:bCs/>
              </w:rPr>
              <w:t>La Secretaría de Administración, Finanzas y Tesorero Municipal emitirá y propondrá para su aprobación al  R. Ayuntamiento  los lineamientos que regirán las bases de datos para su aplicación por las Dependencias y Secretarías del municipio, para la captura de información sobre trámites y servicios que les correspondan y las que generen información sobre el cumplimiento de obligaciones fiscales en materia de impuestos, derechos, productos, aprovechamientos y contribuciones de mejora para el municipio.</w:t>
            </w:r>
          </w:p>
          <w:p w14:paraId="38B9F165" w14:textId="77777777" w:rsidR="00C86181" w:rsidRPr="00F37080" w:rsidRDefault="00C86181" w:rsidP="00C86181">
            <w:pPr>
              <w:jc w:val="both"/>
              <w:rPr>
                <w:rFonts w:ascii="Arial Narrow" w:hAnsi="Arial Narrow" w:cs="Arial"/>
                <w:bCs/>
              </w:rPr>
            </w:pPr>
          </w:p>
          <w:p w14:paraId="506E7D8B" w14:textId="77777777" w:rsidR="00C86181" w:rsidRPr="00F37080" w:rsidRDefault="00C86181" w:rsidP="00C86181">
            <w:pPr>
              <w:rPr>
                <w:rFonts w:ascii="Arial Narrow" w:hAnsi="Arial Narrow" w:cs="Arial"/>
                <w:bCs/>
              </w:rPr>
            </w:pPr>
            <w:r w:rsidRPr="00F37080">
              <w:rPr>
                <w:rFonts w:ascii="Arial Narrow" w:hAnsi="Arial Narrow" w:cs="Arial"/>
                <w:bCs/>
              </w:rPr>
              <w:t>C. En materia de Recursos Humanos:</w:t>
            </w:r>
          </w:p>
          <w:p w14:paraId="39D30CC5" w14:textId="77777777" w:rsidR="00C86181" w:rsidRPr="00F37080" w:rsidRDefault="00C86181" w:rsidP="00C86181">
            <w:pPr>
              <w:rPr>
                <w:rFonts w:ascii="Arial Narrow" w:hAnsi="Arial Narrow" w:cs="Arial"/>
                <w:bCs/>
              </w:rPr>
            </w:pPr>
            <w:r w:rsidRPr="00F37080">
              <w:rPr>
                <w:rFonts w:ascii="Arial Narrow" w:hAnsi="Arial Narrow" w:cs="Arial"/>
                <w:b/>
                <w:bCs/>
                <w:i/>
              </w:rPr>
              <w:t>(REFORMA P.O. 30 DE ENERO 2019)</w:t>
            </w:r>
          </w:p>
          <w:p w14:paraId="709DC225" w14:textId="77777777" w:rsidR="00C86181" w:rsidRPr="00F37080" w:rsidRDefault="00C86181" w:rsidP="00C86181">
            <w:pPr>
              <w:rPr>
                <w:rFonts w:ascii="Arial Narrow" w:hAnsi="Arial Narrow" w:cs="Arial"/>
                <w:bCs/>
              </w:rPr>
            </w:pPr>
          </w:p>
          <w:p w14:paraId="6F2E0AD0" w14:textId="77777777" w:rsidR="00C86181" w:rsidRPr="00F37080" w:rsidRDefault="00C86181" w:rsidP="00C86181">
            <w:pPr>
              <w:rPr>
                <w:rFonts w:ascii="Arial Narrow" w:hAnsi="Arial Narrow" w:cs="Arial"/>
                <w:bCs/>
              </w:rPr>
            </w:pPr>
            <w:r w:rsidRPr="00F37080">
              <w:rPr>
                <w:rFonts w:ascii="Arial Narrow" w:hAnsi="Arial Narrow" w:cs="Arial"/>
                <w:bCs/>
              </w:rPr>
              <w:t>I a la XV…………………………………………………</w:t>
            </w:r>
          </w:p>
          <w:p w14:paraId="5461B3B0" w14:textId="77777777" w:rsidR="00C86181" w:rsidRPr="00F37080" w:rsidRDefault="00C86181" w:rsidP="00C86181">
            <w:pPr>
              <w:jc w:val="both"/>
              <w:rPr>
                <w:rFonts w:ascii="Arial Narrow" w:hAnsi="Arial Narrow" w:cs="Arial"/>
                <w:bCs/>
              </w:rPr>
            </w:pPr>
          </w:p>
          <w:p w14:paraId="433756F5" w14:textId="131364B6" w:rsidR="00FC28F5" w:rsidRPr="00897B20" w:rsidRDefault="00897B20" w:rsidP="00C86181">
            <w:pPr>
              <w:rPr>
                <w:rFonts w:ascii="Arial Narrow" w:hAnsi="Arial Narrow" w:cs="Arial"/>
                <w:bCs/>
              </w:rPr>
            </w:pPr>
            <w:r>
              <w:rPr>
                <w:rFonts w:ascii="Arial Narrow" w:hAnsi="Arial Narrow" w:cs="Arial"/>
                <w:bCs/>
              </w:rPr>
              <w:t xml:space="preserve">D. </w:t>
            </w:r>
            <w:r w:rsidR="002A6A54">
              <w:rPr>
                <w:rFonts w:ascii="Arial Narrow" w:hAnsi="Arial Narrow" w:cs="Arial"/>
                <w:bCs/>
              </w:rPr>
              <w:t xml:space="preserve">En materia de </w:t>
            </w:r>
            <w:r>
              <w:rPr>
                <w:rFonts w:ascii="Arial Narrow" w:hAnsi="Arial Narrow" w:cs="Arial"/>
                <w:bCs/>
              </w:rPr>
              <w:t xml:space="preserve">Patrimonio </w:t>
            </w:r>
          </w:p>
          <w:p w14:paraId="227E571C" w14:textId="77777777" w:rsidR="00897B20" w:rsidRDefault="00897B20" w:rsidP="00C86181">
            <w:pPr>
              <w:rPr>
                <w:rFonts w:ascii="Arial Narrow" w:hAnsi="Arial Narrow" w:cs="Arial"/>
                <w:b/>
                <w:bCs/>
                <w:i/>
              </w:rPr>
            </w:pPr>
          </w:p>
          <w:p w14:paraId="3D0FBDAF" w14:textId="27FFFC49" w:rsidR="00C86181" w:rsidRPr="00F37080" w:rsidRDefault="00C86181" w:rsidP="00C86181">
            <w:pPr>
              <w:rPr>
                <w:rFonts w:ascii="Arial Narrow" w:hAnsi="Arial Narrow" w:cs="Arial"/>
                <w:bCs/>
              </w:rPr>
            </w:pPr>
            <w:r w:rsidRPr="00F37080">
              <w:rPr>
                <w:rFonts w:ascii="Arial Narrow" w:hAnsi="Arial Narrow" w:cs="Arial"/>
                <w:b/>
                <w:bCs/>
                <w:i/>
              </w:rPr>
              <w:t>REFORMA P.O. 30 DE ENERO 2019)</w:t>
            </w:r>
          </w:p>
          <w:p w14:paraId="1FECC3C2" w14:textId="77777777" w:rsidR="00C86181" w:rsidRPr="00F37080" w:rsidRDefault="00C86181" w:rsidP="00C86181">
            <w:pPr>
              <w:rPr>
                <w:rFonts w:ascii="Arial Narrow" w:hAnsi="Arial Narrow" w:cs="Arial"/>
                <w:bCs/>
              </w:rPr>
            </w:pPr>
            <w:r w:rsidRPr="00F37080">
              <w:rPr>
                <w:rFonts w:ascii="Arial Narrow" w:hAnsi="Arial Narrow" w:cs="Arial"/>
                <w:bCs/>
              </w:rPr>
              <w:t>F. En materia de Adquisiciones:</w:t>
            </w:r>
          </w:p>
          <w:p w14:paraId="591EB381" w14:textId="77777777" w:rsidR="00C86181" w:rsidRPr="00F37080" w:rsidRDefault="00C86181" w:rsidP="00C86181">
            <w:pPr>
              <w:jc w:val="both"/>
              <w:rPr>
                <w:rFonts w:ascii="Arial Narrow" w:hAnsi="Arial Narrow"/>
              </w:rPr>
            </w:pPr>
            <w:r w:rsidRPr="00F37080">
              <w:rPr>
                <w:rFonts w:ascii="Arial Narrow" w:hAnsi="Arial Narrow"/>
              </w:rPr>
              <w:t xml:space="preserve"> I a VII ………………………………………………….</w:t>
            </w:r>
          </w:p>
          <w:p w14:paraId="09D94764" w14:textId="77777777" w:rsidR="00C86181" w:rsidRPr="00F37080" w:rsidRDefault="00C86181" w:rsidP="00C86181">
            <w:pPr>
              <w:jc w:val="both"/>
              <w:rPr>
                <w:rFonts w:ascii="Arial Narrow" w:hAnsi="Arial Narrow"/>
              </w:rPr>
            </w:pPr>
          </w:p>
          <w:p w14:paraId="6F946D8A" w14:textId="77777777" w:rsidR="00C86181" w:rsidRPr="00F37080" w:rsidRDefault="00C86181" w:rsidP="00C86181">
            <w:pPr>
              <w:rPr>
                <w:rFonts w:ascii="Arial Narrow" w:hAnsi="Arial Narrow" w:cs="Arial"/>
                <w:bCs/>
              </w:rPr>
            </w:pPr>
            <w:r w:rsidRPr="00F37080">
              <w:rPr>
                <w:rFonts w:ascii="Arial Narrow" w:hAnsi="Arial Narrow" w:cs="Arial"/>
                <w:b/>
                <w:bCs/>
                <w:i/>
              </w:rPr>
              <w:t>(REFORMA P.O. 30 DE ENERO 2019)</w:t>
            </w:r>
          </w:p>
          <w:p w14:paraId="2C3B3966" w14:textId="77777777" w:rsidR="00C86181" w:rsidRPr="00F37080" w:rsidRDefault="00C86181" w:rsidP="00C86181">
            <w:pPr>
              <w:rPr>
                <w:rFonts w:ascii="Arial Narrow" w:hAnsi="Arial Narrow" w:cs="Arial"/>
                <w:bCs/>
              </w:rPr>
            </w:pPr>
            <w:r w:rsidRPr="00F37080">
              <w:rPr>
                <w:rFonts w:ascii="Arial Narrow" w:hAnsi="Arial Narrow" w:cs="Arial"/>
                <w:bCs/>
              </w:rPr>
              <w:t>G.</w:t>
            </w:r>
            <w:r w:rsidRPr="00F37080">
              <w:rPr>
                <w:rFonts w:ascii="Arial Narrow" w:hAnsi="Arial Narrow" w:cs="Arial"/>
                <w:bCs/>
              </w:rPr>
              <w:tab/>
              <w:t>En materia de Planeación.</w:t>
            </w:r>
          </w:p>
          <w:p w14:paraId="7715D80A" w14:textId="77777777" w:rsidR="00C86181" w:rsidRPr="00F37080" w:rsidRDefault="00C86181" w:rsidP="00C86181">
            <w:pPr>
              <w:jc w:val="both"/>
              <w:rPr>
                <w:rFonts w:ascii="Arial Narrow" w:hAnsi="Arial Narrow"/>
              </w:rPr>
            </w:pPr>
            <w:r w:rsidRPr="00F37080">
              <w:rPr>
                <w:rFonts w:ascii="Arial Narrow" w:hAnsi="Arial Narrow"/>
              </w:rPr>
              <w:t>I a III…………………………………………………….</w:t>
            </w:r>
          </w:p>
          <w:p w14:paraId="1C0DFD9B" w14:textId="77777777" w:rsidR="00C86181" w:rsidRPr="00F37080" w:rsidRDefault="00C86181" w:rsidP="00C86181">
            <w:pPr>
              <w:jc w:val="both"/>
              <w:rPr>
                <w:rFonts w:ascii="Arial Narrow" w:hAnsi="Arial Narrow"/>
              </w:rPr>
            </w:pPr>
          </w:p>
          <w:p w14:paraId="5FC6F474" w14:textId="77777777" w:rsidR="00C86181" w:rsidRPr="00F37080" w:rsidRDefault="00C86181" w:rsidP="00C86181">
            <w:pPr>
              <w:jc w:val="both"/>
              <w:rPr>
                <w:rFonts w:ascii="Arial Narrow" w:hAnsi="Arial Narrow" w:cs="Arial"/>
                <w:bCs/>
              </w:rPr>
            </w:pPr>
            <w:r w:rsidRPr="00F37080">
              <w:rPr>
                <w:rFonts w:ascii="Arial Narrow" w:hAnsi="Arial Narrow" w:cs="Arial"/>
                <w:b/>
                <w:bCs/>
                <w:i/>
              </w:rPr>
              <w:t>(REFORMA P.O. 06 DE NOVIEMBRE 2019)</w:t>
            </w:r>
          </w:p>
          <w:p w14:paraId="6E9CFB7A" w14:textId="77777777" w:rsidR="00C86181" w:rsidRPr="00F37080" w:rsidRDefault="00C86181" w:rsidP="00C86181">
            <w:pPr>
              <w:jc w:val="both"/>
              <w:rPr>
                <w:rFonts w:ascii="Arial Narrow" w:hAnsi="Arial Narrow" w:cs="Arial"/>
                <w:bCs/>
              </w:rPr>
            </w:pPr>
            <w:r w:rsidRPr="00F37080">
              <w:rPr>
                <w:rFonts w:ascii="Arial Narrow" w:hAnsi="Arial Narrow" w:cs="Arial"/>
                <w:bCs/>
              </w:rPr>
              <w:t xml:space="preserve">Para el despacho de los asuntos de competencia de la Secretaría de Finanzas y Tesorería Municipal, su </w:t>
            </w:r>
            <w:r w:rsidRPr="00F37080">
              <w:rPr>
                <w:rFonts w:ascii="Arial Narrow" w:hAnsi="Arial Narrow" w:cs="Arial"/>
                <w:bCs/>
              </w:rPr>
              <w:lastRenderedPageBreak/>
              <w:t xml:space="preserve">Titular se auxiliará directamente de las siguientes direcciones: Recursos Humanos, Ingresos, Egresos, Adquisiciones, Patrimonio y de la Unidad de Análisis de Información Hacendaria Municipal. </w:t>
            </w:r>
          </w:p>
        </w:tc>
        <w:tc>
          <w:tcPr>
            <w:tcW w:w="4332" w:type="dxa"/>
          </w:tcPr>
          <w:p w14:paraId="17686265" w14:textId="77777777" w:rsidR="004F15A2" w:rsidRPr="003C5031" w:rsidRDefault="004F15A2" w:rsidP="00C86181">
            <w:pPr>
              <w:jc w:val="both"/>
              <w:rPr>
                <w:rFonts w:ascii="Arial Narrow" w:hAnsi="Arial Narrow" w:cs="Arial"/>
                <w:b/>
                <w:bCs/>
              </w:rPr>
            </w:pPr>
          </w:p>
          <w:p w14:paraId="1A9385E6" w14:textId="77777777" w:rsidR="00C86181" w:rsidRPr="003C5031" w:rsidRDefault="00C86181" w:rsidP="00C86181">
            <w:pPr>
              <w:jc w:val="both"/>
              <w:rPr>
                <w:rFonts w:ascii="Arial Narrow" w:hAnsi="Arial Narrow"/>
                <w:b/>
              </w:rPr>
            </w:pPr>
            <w:r w:rsidRPr="003C5031">
              <w:rPr>
                <w:rFonts w:ascii="Arial Narrow" w:hAnsi="Arial Narrow" w:cs="Arial"/>
                <w:b/>
                <w:bCs/>
              </w:rPr>
              <w:t>Artículo 23</w:t>
            </w:r>
            <w:r w:rsidRPr="003C5031">
              <w:rPr>
                <w:rFonts w:ascii="Arial Narrow" w:hAnsi="Arial Narrow" w:cs="Arial"/>
                <w:b/>
              </w:rPr>
              <w:t xml:space="preserve">.- </w:t>
            </w:r>
            <w:r w:rsidRPr="003C5031">
              <w:rPr>
                <w:rFonts w:ascii="Arial Narrow" w:hAnsi="Arial Narrow"/>
                <w:b/>
              </w:rPr>
              <w:t>La Secretaría de Finanzas y Tesorería, es la dependencia encargada de la recaudación de los ingresos municipales y de las erogaciones que deba hacer el Municipio conforme a los presupuestos aprobados por el Ayuntamiento con apego al Plan Municipal de Desarrollo.</w:t>
            </w:r>
          </w:p>
          <w:p w14:paraId="28848DCA" w14:textId="77777777" w:rsidR="00C86181" w:rsidRPr="003C5031" w:rsidRDefault="00C86181" w:rsidP="00C86181">
            <w:pPr>
              <w:jc w:val="both"/>
              <w:rPr>
                <w:rFonts w:ascii="Arial Narrow" w:hAnsi="Arial Narrow"/>
                <w:b/>
              </w:rPr>
            </w:pPr>
          </w:p>
          <w:p w14:paraId="004051EF" w14:textId="77777777" w:rsidR="004F15A2" w:rsidRPr="003C5031" w:rsidRDefault="004F15A2" w:rsidP="00C86181">
            <w:pPr>
              <w:jc w:val="both"/>
              <w:rPr>
                <w:rFonts w:ascii="Arial Narrow" w:hAnsi="Arial Narrow"/>
                <w:b/>
              </w:rPr>
            </w:pPr>
          </w:p>
          <w:p w14:paraId="49E827D0" w14:textId="33B6C5F8" w:rsidR="00C86181" w:rsidRPr="003C5031" w:rsidRDefault="00C86181" w:rsidP="00C86181">
            <w:pPr>
              <w:rPr>
                <w:rFonts w:ascii="Arial Narrow" w:hAnsi="Arial Narrow" w:cs="Arial"/>
                <w:b/>
                <w:bCs/>
              </w:rPr>
            </w:pPr>
          </w:p>
          <w:p w14:paraId="05D59B61" w14:textId="60360E6B" w:rsidR="00BF24C1" w:rsidRPr="003C5031" w:rsidRDefault="00BF24C1" w:rsidP="00C86181">
            <w:pPr>
              <w:rPr>
                <w:rFonts w:ascii="Arial Narrow" w:hAnsi="Arial Narrow" w:cs="Arial"/>
                <w:b/>
                <w:bCs/>
              </w:rPr>
            </w:pPr>
          </w:p>
          <w:p w14:paraId="14D3F5DE" w14:textId="0305148F" w:rsidR="00BF24C1" w:rsidRPr="003C5031" w:rsidRDefault="00BF24C1" w:rsidP="00C86181">
            <w:pPr>
              <w:rPr>
                <w:rFonts w:ascii="Arial Narrow" w:hAnsi="Arial Narrow" w:cs="Arial"/>
                <w:b/>
                <w:bCs/>
              </w:rPr>
            </w:pPr>
          </w:p>
          <w:p w14:paraId="74F25A2F" w14:textId="26A9D93D" w:rsidR="00BF24C1" w:rsidRPr="003C5031" w:rsidRDefault="00BF24C1" w:rsidP="00C86181">
            <w:pPr>
              <w:rPr>
                <w:rFonts w:ascii="Arial Narrow" w:hAnsi="Arial Narrow" w:cs="Arial"/>
                <w:b/>
                <w:bCs/>
              </w:rPr>
            </w:pPr>
          </w:p>
          <w:p w14:paraId="5CFFCBA8" w14:textId="77777777" w:rsidR="00BF24C1" w:rsidRPr="003C5031" w:rsidRDefault="00BF24C1" w:rsidP="00C86181">
            <w:pPr>
              <w:rPr>
                <w:rFonts w:ascii="Arial Narrow" w:hAnsi="Arial Narrow" w:cs="Arial"/>
                <w:b/>
                <w:bCs/>
              </w:rPr>
            </w:pPr>
          </w:p>
          <w:p w14:paraId="6A4C3A11" w14:textId="77777777" w:rsidR="00C86181" w:rsidRPr="003C5031" w:rsidRDefault="00C86181" w:rsidP="00C86181">
            <w:pPr>
              <w:rPr>
                <w:rFonts w:ascii="Arial Narrow" w:hAnsi="Arial Narrow" w:cs="Arial"/>
                <w:b/>
                <w:bCs/>
              </w:rPr>
            </w:pPr>
            <w:r w:rsidRPr="003C5031">
              <w:rPr>
                <w:rFonts w:ascii="Arial Narrow" w:hAnsi="Arial Narrow" w:cs="Arial"/>
                <w:b/>
                <w:bCs/>
                <w:i/>
              </w:rPr>
              <w:t>(REFORMA P.O. 30 DE ENERO 2019)</w:t>
            </w:r>
          </w:p>
          <w:p w14:paraId="095C8069" w14:textId="77777777" w:rsidR="00C86181" w:rsidRPr="003C5031" w:rsidRDefault="00C86181" w:rsidP="00C86181">
            <w:pPr>
              <w:rPr>
                <w:rFonts w:ascii="Arial Narrow" w:hAnsi="Arial Narrow" w:cs="Arial"/>
                <w:b/>
                <w:bCs/>
              </w:rPr>
            </w:pPr>
            <w:r w:rsidRPr="003C5031">
              <w:rPr>
                <w:rFonts w:ascii="Arial Narrow" w:hAnsi="Arial Narrow" w:cs="Arial"/>
                <w:b/>
                <w:bCs/>
              </w:rPr>
              <w:t>A. En materia de Ingresos.</w:t>
            </w:r>
          </w:p>
          <w:p w14:paraId="3CB6F4A4" w14:textId="77777777" w:rsidR="00C86181" w:rsidRPr="003C5031" w:rsidRDefault="00C86181" w:rsidP="00C86181">
            <w:pPr>
              <w:jc w:val="both"/>
              <w:rPr>
                <w:rFonts w:ascii="Arial Narrow" w:hAnsi="Arial Narrow"/>
                <w:b/>
              </w:rPr>
            </w:pPr>
          </w:p>
          <w:p w14:paraId="51D40FC5" w14:textId="77777777" w:rsidR="00C86181" w:rsidRPr="003C5031" w:rsidRDefault="00C86181" w:rsidP="00C86181">
            <w:pPr>
              <w:jc w:val="both"/>
              <w:rPr>
                <w:rFonts w:ascii="Arial Narrow" w:hAnsi="Arial Narrow" w:cs="Arial"/>
                <w:bCs/>
              </w:rPr>
            </w:pPr>
            <w:r w:rsidRPr="003C5031">
              <w:rPr>
                <w:rFonts w:ascii="Arial Narrow" w:hAnsi="Arial Narrow" w:cs="Arial"/>
                <w:bCs/>
              </w:rPr>
              <w:t>I a IXX………………………………………………….</w:t>
            </w:r>
          </w:p>
          <w:p w14:paraId="4F6DCA63" w14:textId="77777777" w:rsidR="00C86181" w:rsidRPr="003C5031" w:rsidRDefault="00C86181" w:rsidP="00C86181">
            <w:pPr>
              <w:jc w:val="both"/>
              <w:rPr>
                <w:rFonts w:ascii="Arial Narrow" w:hAnsi="Arial Narrow"/>
                <w:b/>
              </w:rPr>
            </w:pPr>
          </w:p>
          <w:p w14:paraId="41FA1F4B" w14:textId="77777777" w:rsidR="004F15A2" w:rsidRPr="003C5031" w:rsidRDefault="004F15A2" w:rsidP="00C86181">
            <w:pPr>
              <w:jc w:val="both"/>
              <w:rPr>
                <w:rFonts w:ascii="Arial Narrow" w:hAnsi="Arial Narrow" w:cs="Arial"/>
                <w:b/>
                <w:bCs/>
                <w:i/>
              </w:rPr>
            </w:pPr>
          </w:p>
          <w:p w14:paraId="338F463B" w14:textId="77777777" w:rsidR="004F15A2" w:rsidRPr="003C5031" w:rsidRDefault="004F15A2" w:rsidP="00C86181">
            <w:pPr>
              <w:jc w:val="both"/>
              <w:rPr>
                <w:rFonts w:ascii="Arial Narrow" w:hAnsi="Arial Narrow" w:cs="Arial"/>
                <w:b/>
                <w:bCs/>
                <w:i/>
              </w:rPr>
            </w:pPr>
          </w:p>
          <w:p w14:paraId="2F31AE57" w14:textId="2EE64578" w:rsidR="00C80CF3" w:rsidRPr="003C5031" w:rsidRDefault="00C86181" w:rsidP="00C86181">
            <w:pPr>
              <w:jc w:val="both"/>
              <w:rPr>
                <w:rFonts w:ascii="Arial Narrow" w:hAnsi="Arial Narrow" w:cs="Arial"/>
                <w:b/>
                <w:bCs/>
              </w:rPr>
            </w:pPr>
            <w:r w:rsidRPr="003C5031">
              <w:rPr>
                <w:rFonts w:ascii="Arial Narrow" w:hAnsi="Arial Narrow" w:cs="Arial"/>
                <w:b/>
                <w:bCs/>
              </w:rPr>
              <w:t>La Secretaría de Finanzas y Tesorería</w:t>
            </w:r>
            <w:r w:rsidR="00C80CF3" w:rsidRPr="003C5031">
              <w:rPr>
                <w:rFonts w:ascii="Arial Narrow" w:hAnsi="Arial Narrow" w:cs="Arial"/>
                <w:b/>
                <w:bCs/>
              </w:rPr>
              <w:t xml:space="preserve">, elaborara </w:t>
            </w:r>
            <w:r w:rsidRPr="003C5031">
              <w:rPr>
                <w:rFonts w:ascii="Arial Narrow" w:hAnsi="Arial Narrow" w:cs="Arial"/>
                <w:b/>
                <w:bCs/>
              </w:rPr>
              <w:t>los lineamientos</w:t>
            </w:r>
            <w:r w:rsidR="00C80CF3" w:rsidRPr="003C5031">
              <w:rPr>
                <w:rFonts w:ascii="Arial Narrow" w:hAnsi="Arial Narrow" w:cs="Arial"/>
                <w:b/>
                <w:bCs/>
              </w:rPr>
              <w:t xml:space="preserve"> para la captura de información de las dependencias y unidades administrativas,  sobre trámites y servicios que les correspondan respecto el cumplimiento de obligaciones fiscales en materia de impuestos, derechos, productos, aprovechamientos y contribuciones de mejora.</w:t>
            </w:r>
          </w:p>
          <w:p w14:paraId="55CF1D31" w14:textId="77777777" w:rsidR="00C80CF3" w:rsidRPr="003C5031" w:rsidRDefault="00C80CF3" w:rsidP="00C86181">
            <w:pPr>
              <w:jc w:val="both"/>
              <w:rPr>
                <w:rFonts w:ascii="Arial Narrow" w:hAnsi="Arial Narrow" w:cs="Arial"/>
                <w:b/>
                <w:bCs/>
              </w:rPr>
            </w:pPr>
          </w:p>
          <w:p w14:paraId="1A8611F0" w14:textId="61F496EE" w:rsidR="00C86181" w:rsidRPr="003C5031" w:rsidRDefault="00C86181" w:rsidP="00C86181">
            <w:pPr>
              <w:jc w:val="both"/>
              <w:rPr>
                <w:rFonts w:ascii="Arial Narrow" w:hAnsi="Arial Narrow" w:cs="Arial"/>
                <w:b/>
                <w:bCs/>
              </w:rPr>
            </w:pPr>
            <w:r w:rsidRPr="003C5031">
              <w:rPr>
                <w:rFonts w:ascii="Arial Narrow" w:hAnsi="Arial Narrow" w:cs="Arial"/>
                <w:b/>
                <w:bCs/>
              </w:rPr>
              <w:t xml:space="preserve"> </w:t>
            </w:r>
          </w:p>
          <w:p w14:paraId="246AE920" w14:textId="1C5EB085" w:rsidR="00C86181" w:rsidRPr="003C5031" w:rsidRDefault="00C86181" w:rsidP="00C86181">
            <w:pPr>
              <w:rPr>
                <w:rFonts w:ascii="Arial Narrow" w:hAnsi="Arial Narrow" w:cs="Arial"/>
                <w:b/>
                <w:bCs/>
              </w:rPr>
            </w:pPr>
          </w:p>
          <w:p w14:paraId="77A6B215" w14:textId="77777777" w:rsidR="00BF24C1" w:rsidRPr="003C5031" w:rsidRDefault="00BF24C1" w:rsidP="00C86181">
            <w:pPr>
              <w:rPr>
                <w:rFonts w:ascii="Arial Narrow" w:hAnsi="Arial Narrow" w:cs="Arial"/>
                <w:b/>
                <w:bCs/>
              </w:rPr>
            </w:pPr>
          </w:p>
          <w:p w14:paraId="347E284C" w14:textId="1E421459" w:rsidR="00C86181" w:rsidRPr="003C5031" w:rsidRDefault="00C86181" w:rsidP="00C86181">
            <w:pPr>
              <w:rPr>
                <w:rFonts w:ascii="Arial Narrow" w:hAnsi="Arial Narrow" w:cs="Arial"/>
                <w:b/>
                <w:bCs/>
              </w:rPr>
            </w:pPr>
            <w:r w:rsidRPr="003C5031">
              <w:rPr>
                <w:rFonts w:ascii="Arial Narrow" w:hAnsi="Arial Narrow" w:cs="Arial"/>
                <w:b/>
                <w:bCs/>
              </w:rPr>
              <w:t>C. DEROGADO</w:t>
            </w:r>
          </w:p>
          <w:p w14:paraId="6813694E" w14:textId="01CE5EB4" w:rsidR="002A6A54" w:rsidRPr="003C5031" w:rsidRDefault="002A6A54" w:rsidP="00C86181">
            <w:pPr>
              <w:rPr>
                <w:rFonts w:ascii="Arial Narrow" w:hAnsi="Arial Narrow" w:cs="Arial"/>
                <w:b/>
                <w:bCs/>
              </w:rPr>
            </w:pPr>
          </w:p>
          <w:p w14:paraId="6513D8DC" w14:textId="301F41B1" w:rsidR="002A6A54" w:rsidRPr="003C5031" w:rsidRDefault="002A6A54" w:rsidP="00C86181">
            <w:pPr>
              <w:rPr>
                <w:rFonts w:ascii="Arial Narrow" w:hAnsi="Arial Narrow" w:cs="Arial"/>
                <w:b/>
                <w:bCs/>
              </w:rPr>
            </w:pPr>
          </w:p>
          <w:p w14:paraId="3A27E131" w14:textId="409CCB4E" w:rsidR="002A6A54" w:rsidRPr="003C5031" w:rsidRDefault="002A6A54" w:rsidP="00C86181">
            <w:pPr>
              <w:rPr>
                <w:rFonts w:ascii="Arial Narrow" w:hAnsi="Arial Narrow" w:cs="Arial"/>
                <w:b/>
                <w:bCs/>
              </w:rPr>
            </w:pPr>
          </w:p>
          <w:p w14:paraId="3B11C1C3" w14:textId="77777777" w:rsidR="002A6A54" w:rsidRPr="003C5031" w:rsidRDefault="002A6A54" w:rsidP="00C86181">
            <w:pPr>
              <w:rPr>
                <w:rFonts w:ascii="Arial Narrow" w:hAnsi="Arial Narrow" w:cs="Arial"/>
                <w:b/>
                <w:bCs/>
              </w:rPr>
            </w:pPr>
          </w:p>
          <w:p w14:paraId="5A304FEB" w14:textId="5655D204" w:rsidR="002A6A54" w:rsidRPr="003C5031" w:rsidRDefault="002A6A54" w:rsidP="00C86181">
            <w:pPr>
              <w:rPr>
                <w:rFonts w:ascii="Arial Narrow" w:hAnsi="Arial Narrow" w:cs="Arial"/>
                <w:b/>
                <w:bCs/>
              </w:rPr>
            </w:pPr>
            <w:r w:rsidRPr="003C5031">
              <w:rPr>
                <w:rFonts w:ascii="Arial Narrow" w:hAnsi="Arial Narrow" w:cs="Arial"/>
                <w:b/>
                <w:bCs/>
              </w:rPr>
              <w:t>D. En materia de Patrimonio</w:t>
            </w:r>
          </w:p>
          <w:p w14:paraId="66DCC3DF" w14:textId="77777777" w:rsidR="00C86181" w:rsidRPr="003C5031" w:rsidRDefault="00C86181" w:rsidP="00C86181">
            <w:pPr>
              <w:jc w:val="both"/>
              <w:rPr>
                <w:rFonts w:ascii="Arial Narrow" w:hAnsi="Arial Narrow"/>
                <w:b/>
              </w:rPr>
            </w:pPr>
          </w:p>
          <w:p w14:paraId="1ED7A52F" w14:textId="6218E890"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Gestionar los procedimientos de otorgamiento de concesiones de uso, aprovechamiento y explotación de bienes de dominio público municipal;</w:t>
            </w:r>
          </w:p>
          <w:p w14:paraId="51E8C5CE"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 xml:space="preserve">Integrar la documentación necesaria para la formalización de los contratos de venta, permuta, donación, concesión, usufructo, comodato o arrendamiento, mediante los cuales se reciba o se otorgue a terceros la propiedad o el uso o goce de bienes </w:t>
            </w:r>
            <w:r w:rsidRPr="003C5031">
              <w:rPr>
                <w:rFonts w:ascii="Arial Narrow" w:hAnsi="Arial Narrow" w:cs="Arial"/>
                <w:b/>
              </w:rPr>
              <w:lastRenderedPageBreak/>
              <w:t>muebles o inmuebles, privados o públicos municipales según corresponda, así como verificar el cumplimiento y administrar los mismos mediante su registro para control y cobro;</w:t>
            </w:r>
          </w:p>
          <w:p w14:paraId="69F93F7C"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Llevar actualizado el inventario y administración general de los bienes muebles e inmuebles del Municipio;</w:t>
            </w:r>
          </w:p>
          <w:p w14:paraId="1A05551C"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Promover el aumento del patrimonio municipal;</w:t>
            </w:r>
          </w:p>
          <w:p w14:paraId="599EDD93"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 xml:space="preserve">Realizar los procedimientos tendientes a la adquisición, incorporación y desincorporación al dominio público municipal, enajenación o gravamen de bienes inmuebles del Municipio; </w:t>
            </w:r>
          </w:p>
          <w:p w14:paraId="3EA73867"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Tramitar, en coordinación con la Comisión de Hacienda y Patrimonio Municipal, ante el Republicano Ayuntamiento, la baja de bienes muebles e inmuebles; y</w:t>
            </w:r>
          </w:p>
          <w:p w14:paraId="302BA5C1" w14:textId="77777777" w:rsidR="002A6A54" w:rsidRPr="003C5031" w:rsidRDefault="002A6A54" w:rsidP="002A6A54">
            <w:pPr>
              <w:pStyle w:val="Cuadrculamedia1-nfasis21"/>
              <w:widowControl w:val="0"/>
              <w:numPr>
                <w:ilvl w:val="0"/>
                <w:numId w:val="19"/>
              </w:numPr>
              <w:autoSpaceDE w:val="0"/>
              <w:autoSpaceDN w:val="0"/>
              <w:adjustRightInd w:val="0"/>
              <w:spacing w:line="240" w:lineRule="auto"/>
              <w:contextualSpacing/>
              <w:jc w:val="both"/>
              <w:rPr>
                <w:rFonts w:ascii="Arial Narrow" w:hAnsi="Arial Narrow" w:cs="Arial"/>
                <w:b/>
              </w:rPr>
            </w:pPr>
            <w:r w:rsidRPr="003C5031">
              <w:rPr>
                <w:rFonts w:ascii="Arial Narrow" w:hAnsi="Arial Narrow" w:cs="Arial"/>
                <w:b/>
              </w:rPr>
              <w:t>Vigilar el respeto y la conservación del patrimonio municipal, y gestionar su recuperación en caso de invasiones o usos indebidos.</w:t>
            </w:r>
          </w:p>
          <w:p w14:paraId="1AF7CB77" w14:textId="7CC8822F" w:rsidR="00D06C32" w:rsidRPr="003C5031" w:rsidRDefault="00D06C32" w:rsidP="00C86181">
            <w:pPr>
              <w:jc w:val="both"/>
              <w:rPr>
                <w:rFonts w:ascii="Arial Narrow" w:hAnsi="Arial Narrow" w:cs="Arial"/>
                <w:b/>
                <w:bCs/>
              </w:rPr>
            </w:pPr>
          </w:p>
          <w:p w14:paraId="2F455A97" w14:textId="77777777" w:rsidR="00C86181" w:rsidRPr="003C5031" w:rsidRDefault="00C86181" w:rsidP="00C86181">
            <w:pPr>
              <w:jc w:val="both"/>
              <w:rPr>
                <w:rFonts w:ascii="Arial Narrow" w:hAnsi="Arial Narrow" w:cs="Arial"/>
                <w:b/>
                <w:bCs/>
              </w:rPr>
            </w:pPr>
          </w:p>
          <w:p w14:paraId="12B11BD7" w14:textId="77777777" w:rsidR="00354015" w:rsidRPr="003C5031" w:rsidRDefault="00354015" w:rsidP="00C86181">
            <w:pPr>
              <w:jc w:val="both"/>
              <w:rPr>
                <w:rFonts w:ascii="Arial Narrow" w:hAnsi="Arial Narrow"/>
                <w:b/>
              </w:rPr>
            </w:pPr>
          </w:p>
          <w:p w14:paraId="2F85B770" w14:textId="77777777" w:rsidR="00C86181" w:rsidRPr="003C5031" w:rsidRDefault="00C86181" w:rsidP="00C86181">
            <w:pPr>
              <w:rPr>
                <w:rFonts w:ascii="Arial Narrow" w:hAnsi="Arial Narrow"/>
                <w:b/>
              </w:rPr>
            </w:pPr>
            <w:r w:rsidRPr="003C5031">
              <w:rPr>
                <w:rFonts w:ascii="Arial Narrow" w:hAnsi="Arial Narrow" w:cs="Arial"/>
                <w:b/>
                <w:bCs/>
              </w:rPr>
              <w:t>F. DEROGADO</w:t>
            </w:r>
          </w:p>
          <w:p w14:paraId="37DAFD3C" w14:textId="77777777" w:rsidR="00C86181" w:rsidRPr="003C5031" w:rsidRDefault="00C86181" w:rsidP="00C86181">
            <w:pPr>
              <w:jc w:val="both"/>
              <w:rPr>
                <w:rFonts w:ascii="Arial Narrow" w:hAnsi="Arial Narrow"/>
                <w:b/>
              </w:rPr>
            </w:pPr>
          </w:p>
          <w:p w14:paraId="6731AD74" w14:textId="77777777" w:rsidR="00C86181" w:rsidRPr="003C5031" w:rsidRDefault="00C86181" w:rsidP="00C86181">
            <w:pPr>
              <w:jc w:val="both"/>
              <w:rPr>
                <w:rFonts w:ascii="Arial Narrow" w:hAnsi="Arial Narrow"/>
                <w:b/>
              </w:rPr>
            </w:pPr>
          </w:p>
          <w:p w14:paraId="77D81FFE" w14:textId="77777777" w:rsidR="00C86181" w:rsidRPr="003C5031" w:rsidRDefault="00C86181" w:rsidP="00C86181">
            <w:pPr>
              <w:rPr>
                <w:rFonts w:ascii="Arial Narrow" w:hAnsi="Arial Narrow" w:cs="Arial"/>
                <w:b/>
                <w:bCs/>
              </w:rPr>
            </w:pPr>
            <w:r w:rsidRPr="003C5031">
              <w:rPr>
                <w:rFonts w:ascii="Arial Narrow" w:hAnsi="Arial Narrow" w:cs="Arial"/>
                <w:b/>
                <w:bCs/>
              </w:rPr>
              <w:t>G. DEROGADA</w:t>
            </w:r>
          </w:p>
          <w:p w14:paraId="39503FD8" w14:textId="77777777" w:rsidR="00FC28F5" w:rsidRPr="003C5031" w:rsidRDefault="00FC28F5" w:rsidP="00C86181">
            <w:pPr>
              <w:rPr>
                <w:rFonts w:ascii="Arial Narrow" w:hAnsi="Arial Narrow"/>
                <w:b/>
              </w:rPr>
            </w:pPr>
          </w:p>
          <w:p w14:paraId="56AE22F3" w14:textId="77777777" w:rsidR="004F39F5" w:rsidRPr="003C5031" w:rsidRDefault="004F39F5" w:rsidP="00C86181">
            <w:pPr>
              <w:rPr>
                <w:rFonts w:ascii="Arial Narrow" w:hAnsi="Arial Narrow"/>
                <w:b/>
              </w:rPr>
            </w:pPr>
          </w:p>
          <w:p w14:paraId="717FAA2D" w14:textId="77777777" w:rsidR="00354015" w:rsidRPr="003C5031" w:rsidRDefault="00354015" w:rsidP="00C86181">
            <w:pPr>
              <w:jc w:val="both"/>
              <w:rPr>
                <w:rFonts w:ascii="Arial Narrow" w:hAnsi="Arial Narrow"/>
                <w:b/>
              </w:rPr>
            </w:pPr>
          </w:p>
          <w:p w14:paraId="49B081C0" w14:textId="77777777" w:rsidR="00354015" w:rsidRPr="003C5031" w:rsidRDefault="00354015" w:rsidP="00D06C32">
            <w:pPr>
              <w:jc w:val="both"/>
              <w:rPr>
                <w:rFonts w:ascii="Arial Narrow" w:hAnsi="Arial Narrow" w:cs="Arial"/>
                <w:b/>
                <w:bCs/>
                <w:i/>
              </w:rPr>
            </w:pPr>
          </w:p>
          <w:p w14:paraId="587818D0" w14:textId="77777777" w:rsidR="00C80CF3" w:rsidRPr="003C5031" w:rsidRDefault="00C80CF3" w:rsidP="00D06C32">
            <w:pPr>
              <w:jc w:val="both"/>
              <w:rPr>
                <w:rFonts w:ascii="Arial Narrow" w:hAnsi="Arial Narrow" w:cs="Arial"/>
                <w:b/>
                <w:bCs/>
              </w:rPr>
            </w:pPr>
          </w:p>
          <w:p w14:paraId="136E70E7" w14:textId="0D156F14" w:rsidR="00C86181" w:rsidRPr="003C5031" w:rsidRDefault="00C86181" w:rsidP="00897B20">
            <w:pPr>
              <w:jc w:val="both"/>
              <w:rPr>
                <w:rFonts w:ascii="Arial Narrow" w:hAnsi="Arial Narrow" w:cs="Arial"/>
                <w:b/>
                <w:bCs/>
              </w:rPr>
            </w:pPr>
            <w:r w:rsidRPr="003C5031">
              <w:rPr>
                <w:rFonts w:ascii="Arial Narrow" w:hAnsi="Arial Narrow" w:cs="Arial"/>
                <w:b/>
                <w:bCs/>
              </w:rPr>
              <w:t xml:space="preserve">Para el despacho de los asuntos de competencia de la Secretaría de Finanzas y Tesorería, se auxiliará de </w:t>
            </w:r>
            <w:r w:rsidR="00D06C32" w:rsidRPr="003C5031">
              <w:rPr>
                <w:rFonts w:ascii="Arial Narrow" w:hAnsi="Arial Narrow" w:cs="Arial"/>
                <w:b/>
                <w:bCs/>
              </w:rPr>
              <w:t xml:space="preserve">la </w:t>
            </w:r>
            <w:r w:rsidR="00FC28F5" w:rsidRPr="003C5031">
              <w:rPr>
                <w:rFonts w:ascii="Arial Narrow" w:hAnsi="Arial Narrow" w:cs="Arial"/>
                <w:b/>
                <w:bCs/>
              </w:rPr>
              <w:t>Dirección de</w:t>
            </w:r>
            <w:r w:rsidR="00D06C32" w:rsidRPr="003C5031">
              <w:rPr>
                <w:rFonts w:ascii="Arial Narrow" w:hAnsi="Arial Narrow" w:cs="Arial"/>
                <w:b/>
                <w:bCs/>
              </w:rPr>
              <w:t xml:space="preserve"> Presupuesto, Dirección de</w:t>
            </w:r>
            <w:r w:rsidRPr="003C5031">
              <w:rPr>
                <w:rFonts w:ascii="Arial Narrow" w:hAnsi="Arial Narrow" w:cs="Arial"/>
                <w:b/>
                <w:bCs/>
              </w:rPr>
              <w:t xml:space="preserve"> Ingresos, </w:t>
            </w:r>
            <w:r w:rsidR="00FC28F5" w:rsidRPr="003C5031">
              <w:rPr>
                <w:rFonts w:ascii="Arial Narrow" w:hAnsi="Arial Narrow" w:cs="Arial"/>
                <w:b/>
                <w:bCs/>
              </w:rPr>
              <w:t xml:space="preserve">Dirección de </w:t>
            </w:r>
            <w:r w:rsidRPr="003C5031">
              <w:rPr>
                <w:rFonts w:ascii="Arial Narrow" w:hAnsi="Arial Narrow" w:cs="Arial"/>
                <w:b/>
                <w:bCs/>
              </w:rPr>
              <w:t xml:space="preserve">Egresos, </w:t>
            </w:r>
            <w:r w:rsidR="00FC28F5" w:rsidRPr="003C5031">
              <w:rPr>
                <w:rFonts w:ascii="Arial Narrow" w:hAnsi="Arial Narrow" w:cs="Arial"/>
                <w:b/>
                <w:bCs/>
              </w:rPr>
              <w:t xml:space="preserve">Dirección de </w:t>
            </w:r>
            <w:r w:rsidRPr="003C5031">
              <w:rPr>
                <w:rFonts w:ascii="Arial Narrow" w:hAnsi="Arial Narrow" w:cs="Arial"/>
                <w:b/>
                <w:bCs/>
              </w:rPr>
              <w:t>Patrimonio,</w:t>
            </w:r>
            <w:r w:rsidR="00FC28F5" w:rsidRPr="003C5031">
              <w:rPr>
                <w:rFonts w:ascii="Arial Narrow" w:hAnsi="Arial Narrow" w:cs="Arial"/>
                <w:b/>
                <w:bCs/>
              </w:rPr>
              <w:t xml:space="preserve"> y la</w:t>
            </w:r>
            <w:r w:rsidRPr="003C5031">
              <w:rPr>
                <w:rFonts w:ascii="Arial Narrow" w:hAnsi="Arial Narrow" w:cs="Arial"/>
                <w:b/>
                <w:bCs/>
              </w:rPr>
              <w:t xml:space="preserve"> Unidad de Análisis de Información Hacendaria Municipal.</w:t>
            </w:r>
          </w:p>
        </w:tc>
        <w:tc>
          <w:tcPr>
            <w:tcW w:w="4330" w:type="dxa"/>
          </w:tcPr>
          <w:p w14:paraId="0EEE12B5" w14:textId="6F8DBFC7" w:rsidR="00C86181" w:rsidRPr="00F37080" w:rsidRDefault="00C86181" w:rsidP="00E55DC1">
            <w:pPr>
              <w:jc w:val="both"/>
              <w:rPr>
                <w:rFonts w:ascii="Arial Narrow" w:hAnsi="Arial Narrow"/>
                <w:b/>
              </w:rPr>
            </w:pPr>
            <w:r w:rsidRPr="00F37080">
              <w:rPr>
                <w:rFonts w:ascii="Arial Narrow" w:hAnsi="Arial Narrow"/>
                <w:b/>
              </w:rPr>
              <w:lastRenderedPageBreak/>
              <w:t>Del Ar</w:t>
            </w:r>
            <w:r w:rsidR="00BF24C1">
              <w:rPr>
                <w:rFonts w:ascii="Arial Narrow" w:hAnsi="Arial Narrow"/>
                <w:b/>
              </w:rPr>
              <w:t xml:space="preserve">ticulo 23, se modifica el primer </w:t>
            </w:r>
            <w:r w:rsidR="00A563BC">
              <w:rPr>
                <w:rFonts w:ascii="Arial Narrow" w:hAnsi="Arial Narrow"/>
                <w:b/>
              </w:rPr>
              <w:t>y último párrafo, ú</w:t>
            </w:r>
            <w:r w:rsidR="00A563BC" w:rsidRPr="00F37080">
              <w:rPr>
                <w:rFonts w:ascii="Arial Narrow" w:hAnsi="Arial Narrow"/>
                <w:b/>
              </w:rPr>
              <w:t>ltimo</w:t>
            </w:r>
            <w:r w:rsidRPr="00F37080">
              <w:rPr>
                <w:rFonts w:ascii="Arial Narrow" w:hAnsi="Arial Narrow"/>
                <w:b/>
              </w:rPr>
              <w:t xml:space="preserve"> párrafo</w:t>
            </w:r>
            <w:r w:rsidR="00BF24C1">
              <w:rPr>
                <w:rFonts w:ascii="Arial Narrow" w:hAnsi="Arial Narrow"/>
                <w:b/>
              </w:rPr>
              <w:t xml:space="preserve"> del apartado A</w:t>
            </w:r>
            <w:r w:rsidR="00E55DC1">
              <w:rPr>
                <w:rFonts w:ascii="Arial Narrow" w:hAnsi="Arial Narrow"/>
                <w:b/>
              </w:rPr>
              <w:t xml:space="preserve"> y apartado D</w:t>
            </w:r>
            <w:r w:rsidRPr="00F37080">
              <w:rPr>
                <w:rFonts w:ascii="Arial Narrow" w:hAnsi="Arial Narrow"/>
                <w:b/>
              </w:rPr>
              <w:t xml:space="preserve">. Se derogan los apartados apartado </w:t>
            </w:r>
            <w:r w:rsidRPr="00BF24C1">
              <w:rPr>
                <w:rFonts w:ascii="Arial Narrow" w:hAnsi="Arial Narrow"/>
                <w:b/>
                <w:highlight w:val="yellow"/>
              </w:rPr>
              <w:t xml:space="preserve">C, </w:t>
            </w:r>
            <w:r w:rsidR="00897B20">
              <w:rPr>
                <w:rFonts w:ascii="Arial Narrow" w:hAnsi="Arial Narrow"/>
                <w:b/>
                <w:highlight w:val="yellow"/>
              </w:rPr>
              <w:t xml:space="preserve"> </w:t>
            </w:r>
            <w:r w:rsidRPr="00BF24C1">
              <w:rPr>
                <w:rFonts w:ascii="Arial Narrow" w:hAnsi="Arial Narrow"/>
                <w:b/>
                <w:highlight w:val="yellow"/>
              </w:rPr>
              <w:t>F y G.</w:t>
            </w:r>
            <w:r w:rsidRPr="00F37080">
              <w:rPr>
                <w:rFonts w:ascii="Arial Narrow" w:hAnsi="Arial Narrow"/>
                <w:b/>
              </w:rPr>
              <w:t xml:space="preserve"> </w:t>
            </w:r>
          </w:p>
        </w:tc>
      </w:tr>
      <w:tr w:rsidR="00C86181" w:rsidRPr="00F37080" w14:paraId="6430E5F2" w14:textId="77777777" w:rsidTr="00F37080">
        <w:tc>
          <w:tcPr>
            <w:tcW w:w="4332" w:type="dxa"/>
          </w:tcPr>
          <w:p w14:paraId="4A9FC2EB" w14:textId="77777777" w:rsidR="00C86181" w:rsidRPr="00F37080" w:rsidRDefault="00C86181" w:rsidP="00C86181">
            <w:pPr>
              <w:jc w:val="both"/>
              <w:rPr>
                <w:rFonts w:ascii="Arial Narrow" w:hAnsi="Arial Narrow" w:cs="Arial"/>
                <w:bCs/>
              </w:rPr>
            </w:pPr>
            <w:r w:rsidRPr="00F37080">
              <w:rPr>
                <w:rFonts w:ascii="Arial Narrow" w:hAnsi="Arial Narrow" w:cs="Arial"/>
                <w:b/>
              </w:rPr>
              <w:lastRenderedPageBreak/>
              <w:t>Artículo 23 Bis. -</w:t>
            </w:r>
            <w:r w:rsidRPr="00F37080">
              <w:rPr>
                <w:rFonts w:ascii="Arial Narrow" w:hAnsi="Arial Narrow" w:cs="Arial"/>
              </w:rPr>
              <w:t xml:space="preserve"> </w:t>
            </w:r>
            <w:r w:rsidRPr="00F37080">
              <w:rPr>
                <w:rFonts w:ascii="Arial Narrow" w:hAnsi="Arial Narrow" w:cs="Arial"/>
                <w:bCs/>
              </w:rPr>
              <w:t>La Secretaría de Desarrollo Económico es la dependencia encargada de la promoción de la inversión en el Municipio, de la creación de programas que faciliten el desarrollo de las pequeñas y medianas empresas, así como de cualquier actividad encaminada al desarrollo económico del Municipio, y le corresponde además el despacho de los siguientes asuntos:</w:t>
            </w:r>
          </w:p>
          <w:p w14:paraId="6E058969" w14:textId="77777777" w:rsidR="00C86181" w:rsidRPr="00F37080" w:rsidRDefault="00C86181" w:rsidP="00C86181">
            <w:pPr>
              <w:jc w:val="both"/>
              <w:rPr>
                <w:rFonts w:ascii="Arial Narrow" w:hAnsi="Arial Narrow" w:cs="Arial"/>
                <w:b/>
                <w:bCs/>
                <w:i/>
              </w:rPr>
            </w:pPr>
          </w:p>
          <w:p w14:paraId="65756B64" w14:textId="77777777" w:rsidR="00C86181" w:rsidRPr="00F37080" w:rsidRDefault="00C86181" w:rsidP="00C86181">
            <w:pPr>
              <w:jc w:val="both"/>
              <w:rPr>
                <w:rFonts w:ascii="Arial Narrow" w:hAnsi="Arial Narrow" w:cs="Arial"/>
                <w:lang w:val="es-ES"/>
              </w:rPr>
            </w:pPr>
            <w:r w:rsidRPr="00F37080">
              <w:rPr>
                <w:rFonts w:ascii="Arial Narrow" w:hAnsi="Arial Narrow" w:cs="Arial"/>
                <w:b/>
                <w:bCs/>
                <w:i/>
              </w:rPr>
              <w:t>(REFORMA P.O. 30 DE ENERO 2019)</w:t>
            </w:r>
          </w:p>
          <w:p w14:paraId="64A5CB0B" w14:textId="77777777" w:rsidR="00C86181" w:rsidRPr="00F37080" w:rsidRDefault="00C86181" w:rsidP="00C86181">
            <w:pPr>
              <w:jc w:val="both"/>
              <w:rPr>
                <w:rFonts w:ascii="Arial Narrow" w:hAnsi="Arial Narrow" w:cs="Arial"/>
                <w:bCs/>
              </w:rPr>
            </w:pPr>
            <w:r w:rsidRPr="00F37080">
              <w:rPr>
                <w:rFonts w:ascii="Arial Narrow" w:hAnsi="Arial Narrow" w:cs="Arial"/>
                <w:bCs/>
              </w:rPr>
              <w:t>Para el cumplimiento de las funciones que le son encomendadas a la Secretaría de Desarrollo Económico le estará adscritas las Direcciones de: Vinculación Empresarial y de Informática, y demás unidades administrativas que adscriba el Presidente Municipal.</w:t>
            </w:r>
          </w:p>
          <w:p w14:paraId="476B5E88" w14:textId="77777777" w:rsidR="00C86181" w:rsidRPr="00F37080" w:rsidRDefault="00C86181" w:rsidP="00C86181">
            <w:pPr>
              <w:rPr>
                <w:rFonts w:ascii="Arial Narrow" w:hAnsi="Arial Narrow"/>
              </w:rPr>
            </w:pPr>
          </w:p>
        </w:tc>
        <w:tc>
          <w:tcPr>
            <w:tcW w:w="4332" w:type="dxa"/>
          </w:tcPr>
          <w:p w14:paraId="7D1652B5" w14:textId="77777777" w:rsidR="00C86181" w:rsidRPr="003C5031" w:rsidRDefault="00C86181" w:rsidP="00C86181">
            <w:pPr>
              <w:jc w:val="both"/>
              <w:rPr>
                <w:rFonts w:ascii="Arial Narrow" w:hAnsi="Arial Narrow" w:cs="Arial"/>
                <w:b/>
                <w:bCs/>
                <w:i/>
              </w:rPr>
            </w:pPr>
          </w:p>
          <w:p w14:paraId="5C6FD8A5" w14:textId="77777777" w:rsidR="00C86181" w:rsidRPr="003C5031" w:rsidRDefault="00C86181" w:rsidP="00C86181">
            <w:pPr>
              <w:jc w:val="both"/>
              <w:rPr>
                <w:rFonts w:ascii="Arial Narrow" w:hAnsi="Arial Narrow" w:cs="Arial"/>
                <w:b/>
                <w:bCs/>
                <w:i/>
              </w:rPr>
            </w:pPr>
          </w:p>
          <w:p w14:paraId="49D72B8D" w14:textId="77777777" w:rsidR="00C86181" w:rsidRPr="003C5031" w:rsidRDefault="00C86181" w:rsidP="00C86181">
            <w:pPr>
              <w:jc w:val="both"/>
              <w:rPr>
                <w:rFonts w:ascii="Arial Narrow" w:hAnsi="Arial Narrow" w:cs="Arial"/>
                <w:b/>
                <w:bCs/>
                <w:i/>
              </w:rPr>
            </w:pPr>
          </w:p>
          <w:p w14:paraId="5EAE927E" w14:textId="77777777" w:rsidR="00C86181" w:rsidRPr="003C5031" w:rsidRDefault="00C86181" w:rsidP="00C86181">
            <w:pPr>
              <w:jc w:val="both"/>
              <w:rPr>
                <w:rFonts w:ascii="Arial Narrow" w:hAnsi="Arial Narrow" w:cs="Arial"/>
                <w:b/>
                <w:bCs/>
                <w:i/>
              </w:rPr>
            </w:pPr>
          </w:p>
          <w:p w14:paraId="6A36D68B" w14:textId="77777777" w:rsidR="00C86181" w:rsidRPr="003C5031" w:rsidRDefault="00C86181" w:rsidP="00C86181">
            <w:pPr>
              <w:jc w:val="both"/>
              <w:rPr>
                <w:rFonts w:ascii="Arial Narrow" w:hAnsi="Arial Narrow" w:cs="Arial"/>
                <w:b/>
                <w:bCs/>
                <w:i/>
              </w:rPr>
            </w:pPr>
          </w:p>
          <w:p w14:paraId="54D18C7A" w14:textId="77777777" w:rsidR="00C86181" w:rsidRPr="003C5031" w:rsidRDefault="00C86181" w:rsidP="00C86181">
            <w:pPr>
              <w:jc w:val="both"/>
              <w:rPr>
                <w:rFonts w:ascii="Arial Narrow" w:hAnsi="Arial Narrow" w:cs="Arial"/>
                <w:b/>
                <w:bCs/>
                <w:i/>
              </w:rPr>
            </w:pPr>
          </w:p>
          <w:p w14:paraId="06071970" w14:textId="77777777" w:rsidR="00C86181" w:rsidRPr="003C5031" w:rsidRDefault="00C86181" w:rsidP="00C86181">
            <w:pPr>
              <w:jc w:val="both"/>
              <w:rPr>
                <w:rFonts w:ascii="Arial Narrow" w:hAnsi="Arial Narrow" w:cs="Arial"/>
                <w:b/>
                <w:bCs/>
                <w:i/>
              </w:rPr>
            </w:pPr>
          </w:p>
          <w:p w14:paraId="59678D7E" w14:textId="77777777" w:rsidR="00C86181" w:rsidRPr="003C5031" w:rsidRDefault="00C86181" w:rsidP="00C86181">
            <w:pPr>
              <w:jc w:val="both"/>
              <w:rPr>
                <w:rFonts w:ascii="Arial Narrow" w:hAnsi="Arial Narrow" w:cs="Arial"/>
                <w:b/>
                <w:bCs/>
                <w:i/>
              </w:rPr>
            </w:pPr>
          </w:p>
          <w:p w14:paraId="74ABF044" w14:textId="77777777" w:rsidR="00C86181" w:rsidRPr="003C5031" w:rsidRDefault="00C86181" w:rsidP="00C86181">
            <w:pPr>
              <w:jc w:val="both"/>
              <w:rPr>
                <w:rFonts w:ascii="Arial Narrow" w:hAnsi="Arial Narrow" w:cs="Arial"/>
                <w:b/>
                <w:bCs/>
                <w:i/>
              </w:rPr>
            </w:pPr>
          </w:p>
          <w:p w14:paraId="032D4436" w14:textId="77777777" w:rsidR="00C86181" w:rsidRPr="003C5031" w:rsidRDefault="00C86181" w:rsidP="00C86181">
            <w:pPr>
              <w:jc w:val="both"/>
              <w:rPr>
                <w:rFonts w:ascii="Arial Narrow" w:hAnsi="Arial Narrow" w:cs="Arial"/>
                <w:b/>
                <w:bCs/>
                <w:i/>
              </w:rPr>
            </w:pPr>
          </w:p>
          <w:p w14:paraId="7A9E877B" w14:textId="31F4DC53" w:rsidR="00C86181" w:rsidRPr="003C5031" w:rsidRDefault="00C86181" w:rsidP="00C86181">
            <w:pPr>
              <w:jc w:val="both"/>
              <w:rPr>
                <w:rFonts w:ascii="Arial Narrow" w:hAnsi="Arial Narrow" w:cs="Arial"/>
                <w:b/>
                <w:bCs/>
              </w:rPr>
            </w:pPr>
            <w:r w:rsidRPr="003C5031">
              <w:rPr>
                <w:rFonts w:ascii="Arial Narrow" w:hAnsi="Arial Narrow" w:cs="Arial"/>
                <w:b/>
                <w:bCs/>
              </w:rPr>
              <w:t>Para el cumplimiento de las funciones que le son encomendadas a la Secretaría de Desarrollo Eco</w:t>
            </w:r>
            <w:r w:rsidR="00897B20" w:rsidRPr="003C5031">
              <w:rPr>
                <w:rFonts w:ascii="Arial Narrow" w:hAnsi="Arial Narrow" w:cs="Arial"/>
                <w:b/>
                <w:bCs/>
              </w:rPr>
              <w:t>nómico, se auxiliara</w:t>
            </w:r>
            <w:r w:rsidR="002A6A54" w:rsidRPr="003C5031">
              <w:rPr>
                <w:rFonts w:ascii="Arial Narrow" w:hAnsi="Arial Narrow" w:cs="Arial"/>
                <w:b/>
                <w:bCs/>
              </w:rPr>
              <w:t xml:space="preserve"> de la</w:t>
            </w:r>
            <w:r w:rsidR="00D06C32" w:rsidRPr="003C5031">
              <w:rPr>
                <w:rFonts w:ascii="Arial Narrow" w:hAnsi="Arial Narrow" w:cs="Arial"/>
                <w:b/>
                <w:bCs/>
              </w:rPr>
              <w:t xml:space="preserve"> Dirección de</w:t>
            </w:r>
            <w:r w:rsidRPr="003C5031">
              <w:rPr>
                <w:rFonts w:ascii="Arial Narrow" w:hAnsi="Arial Narrow" w:cs="Arial"/>
                <w:b/>
                <w:bCs/>
              </w:rPr>
              <w:t xml:space="preserve"> </w:t>
            </w:r>
            <w:r w:rsidR="000C4BB7" w:rsidRPr="003C5031">
              <w:rPr>
                <w:rFonts w:ascii="Arial Narrow" w:hAnsi="Arial Narrow" w:cs="Arial"/>
                <w:b/>
                <w:bCs/>
              </w:rPr>
              <w:t>Promoción y Vinculación</w:t>
            </w:r>
            <w:r w:rsidRPr="003C5031">
              <w:rPr>
                <w:rFonts w:ascii="Arial Narrow" w:hAnsi="Arial Narrow" w:cs="Arial"/>
                <w:b/>
                <w:bCs/>
              </w:rPr>
              <w:t>,</w:t>
            </w:r>
            <w:r w:rsidR="000C4BB7" w:rsidRPr="003C5031">
              <w:rPr>
                <w:rFonts w:ascii="Arial Narrow" w:hAnsi="Arial Narrow" w:cs="Arial"/>
                <w:b/>
                <w:bCs/>
              </w:rPr>
              <w:t xml:space="preserve"> Dirección de Empleo y Productividad</w:t>
            </w:r>
            <w:r w:rsidRPr="003C5031">
              <w:rPr>
                <w:rFonts w:ascii="Arial Narrow" w:hAnsi="Arial Narrow" w:cs="Arial"/>
                <w:b/>
                <w:bCs/>
              </w:rPr>
              <w:t xml:space="preserve"> y demás unidades administrativas que adscriba el Presidente Municipal.</w:t>
            </w:r>
          </w:p>
          <w:p w14:paraId="2EC07EE9" w14:textId="77777777" w:rsidR="00C86181" w:rsidRPr="003C5031" w:rsidRDefault="00C86181" w:rsidP="00C86181">
            <w:pPr>
              <w:rPr>
                <w:rFonts w:ascii="Arial Narrow" w:hAnsi="Arial Narrow"/>
                <w:b/>
              </w:rPr>
            </w:pPr>
          </w:p>
        </w:tc>
        <w:tc>
          <w:tcPr>
            <w:tcW w:w="4330" w:type="dxa"/>
          </w:tcPr>
          <w:p w14:paraId="29D1798D" w14:textId="77777777" w:rsidR="00C86181" w:rsidRPr="00F37080" w:rsidRDefault="00C86181" w:rsidP="00C86181">
            <w:pPr>
              <w:rPr>
                <w:rFonts w:ascii="Arial Narrow" w:hAnsi="Arial Narrow"/>
                <w:b/>
              </w:rPr>
            </w:pPr>
            <w:r w:rsidRPr="00F37080">
              <w:rPr>
                <w:rFonts w:ascii="Arial Narrow" w:hAnsi="Arial Narrow"/>
                <w:b/>
              </w:rPr>
              <w:t xml:space="preserve">Del artículo 23 Bis.- Se modifica el </w:t>
            </w:r>
            <w:r w:rsidR="00FC28F5" w:rsidRPr="00F37080">
              <w:rPr>
                <w:rFonts w:ascii="Arial Narrow" w:hAnsi="Arial Narrow"/>
                <w:b/>
              </w:rPr>
              <w:t>último</w:t>
            </w:r>
            <w:r w:rsidRPr="00F37080">
              <w:rPr>
                <w:rFonts w:ascii="Arial Narrow" w:hAnsi="Arial Narrow"/>
                <w:b/>
              </w:rPr>
              <w:t xml:space="preserve"> párrafo.</w:t>
            </w:r>
          </w:p>
        </w:tc>
      </w:tr>
      <w:tr w:rsidR="00FC28F5" w:rsidRPr="00F37080" w14:paraId="56C0318C" w14:textId="77777777" w:rsidTr="00F37080">
        <w:tc>
          <w:tcPr>
            <w:tcW w:w="4332" w:type="dxa"/>
          </w:tcPr>
          <w:p w14:paraId="42F258F2" w14:textId="77777777" w:rsidR="00FC28F5" w:rsidRPr="00F37080" w:rsidRDefault="00FC28F5" w:rsidP="00FC28F5">
            <w:pPr>
              <w:autoSpaceDE w:val="0"/>
              <w:autoSpaceDN w:val="0"/>
              <w:adjustRightInd w:val="0"/>
              <w:jc w:val="both"/>
              <w:rPr>
                <w:rFonts w:ascii="Arial Narrow" w:hAnsi="Arial Narrow"/>
              </w:rPr>
            </w:pPr>
          </w:p>
          <w:p w14:paraId="664B0232" w14:textId="77777777" w:rsidR="00FC28F5" w:rsidRPr="00F37080" w:rsidRDefault="00FC28F5" w:rsidP="00FC28F5">
            <w:pPr>
              <w:autoSpaceDE w:val="0"/>
              <w:autoSpaceDN w:val="0"/>
              <w:adjustRightInd w:val="0"/>
              <w:jc w:val="both"/>
              <w:rPr>
                <w:rFonts w:ascii="Arial Narrow" w:hAnsi="Arial Narrow" w:cs="Arial"/>
                <w:b/>
                <w:bCs/>
              </w:rPr>
            </w:pPr>
          </w:p>
        </w:tc>
        <w:tc>
          <w:tcPr>
            <w:tcW w:w="4332" w:type="dxa"/>
          </w:tcPr>
          <w:p w14:paraId="66A0208A" w14:textId="7D4B27DE"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Artículo 23 bis 2.-. S</w:t>
            </w:r>
            <w:r w:rsidR="002A6A54" w:rsidRPr="003C5031">
              <w:rPr>
                <w:rFonts w:ascii="Arial Narrow" w:hAnsi="Arial Narrow"/>
                <w:b/>
              </w:rPr>
              <w:t>on facultades y obligaciones de la Secretaría de Administración e Innovación Gubernamental</w:t>
            </w:r>
            <w:r w:rsidRPr="003C5031">
              <w:rPr>
                <w:rFonts w:ascii="Arial Narrow" w:hAnsi="Arial Narrow"/>
                <w:b/>
              </w:rPr>
              <w:t xml:space="preserve">: </w:t>
            </w:r>
          </w:p>
          <w:p w14:paraId="280D28F3" w14:textId="77777777" w:rsidR="00FC28F5" w:rsidRPr="003C5031" w:rsidRDefault="00FC28F5" w:rsidP="00FC28F5">
            <w:pPr>
              <w:autoSpaceDE w:val="0"/>
              <w:autoSpaceDN w:val="0"/>
              <w:adjustRightInd w:val="0"/>
              <w:jc w:val="both"/>
              <w:rPr>
                <w:rFonts w:ascii="Arial Narrow" w:hAnsi="Arial Narrow"/>
                <w:b/>
              </w:rPr>
            </w:pPr>
          </w:p>
          <w:p w14:paraId="1BE8AB73"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I. Definir los lineamientos generales del ejercicio del gasto de la administración pública municipal, en coordinación con la Con</w:t>
            </w:r>
            <w:r w:rsidR="00EE7587" w:rsidRPr="003C5031">
              <w:rPr>
                <w:rFonts w:ascii="Arial Narrow" w:hAnsi="Arial Narrow"/>
                <w:b/>
              </w:rPr>
              <w:t>traloría y Tesorería, Municipales</w:t>
            </w:r>
            <w:r w:rsidRPr="003C5031">
              <w:rPr>
                <w:rFonts w:ascii="Arial Narrow" w:hAnsi="Arial Narrow"/>
                <w:b/>
              </w:rPr>
              <w:t xml:space="preserve">; </w:t>
            </w:r>
          </w:p>
          <w:p w14:paraId="480624F5" w14:textId="77777777" w:rsidR="00FC28F5" w:rsidRPr="003C5031" w:rsidRDefault="00FC28F5" w:rsidP="00FC28F5">
            <w:pPr>
              <w:autoSpaceDE w:val="0"/>
              <w:autoSpaceDN w:val="0"/>
              <w:adjustRightInd w:val="0"/>
              <w:jc w:val="both"/>
              <w:rPr>
                <w:rFonts w:ascii="Arial Narrow" w:hAnsi="Arial Narrow"/>
                <w:b/>
              </w:rPr>
            </w:pPr>
          </w:p>
          <w:p w14:paraId="2EC49E1A"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II. Definir el proceso de recepción para las solicitudes de adquisición de bienes y servicios de las diversas dependencias del Municipio; </w:t>
            </w:r>
          </w:p>
          <w:p w14:paraId="47F20FC8" w14:textId="77777777" w:rsidR="00FC28F5" w:rsidRPr="003C5031" w:rsidRDefault="00FC28F5" w:rsidP="00FC28F5">
            <w:pPr>
              <w:autoSpaceDE w:val="0"/>
              <w:autoSpaceDN w:val="0"/>
              <w:adjustRightInd w:val="0"/>
              <w:jc w:val="both"/>
              <w:rPr>
                <w:rFonts w:ascii="Arial Narrow" w:hAnsi="Arial Narrow"/>
                <w:b/>
              </w:rPr>
            </w:pPr>
          </w:p>
          <w:p w14:paraId="2C54384F"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III. Elaborar el programa anual de Adquisiciones; </w:t>
            </w:r>
          </w:p>
          <w:p w14:paraId="36010192" w14:textId="77777777" w:rsidR="00FC28F5" w:rsidRPr="003C5031" w:rsidRDefault="00FC28F5" w:rsidP="00FC28F5">
            <w:pPr>
              <w:autoSpaceDE w:val="0"/>
              <w:autoSpaceDN w:val="0"/>
              <w:adjustRightInd w:val="0"/>
              <w:jc w:val="both"/>
              <w:rPr>
                <w:rFonts w:ascii="Arial Narrow" w:hAnsi="Arial Narrow"/>
                <w:b/>
              </w:rPr>
            </w:pPr>
          </w:p>
          <w:p w14:paraId="5FA613D5" w14:textId="77777777" w:rsidR="00EE7587" w:rsidRPr="003C5031" w:rsidRDefault="00EE3476" w:rsidP="00FC28F5">
            <w:pPr>
              <w:autoSpaceDE w:val="0"/>
              <w:autoSpaceDN w:val="0"/>
              <w:adjustRightInd w:val="0"/>
              <w:jc w:val="both"/>
              <w:rPr>
                <w:rFonts w:ascii="Arial Narrow" w:hAnsi="Arial Narrow"/>
                <w:b/>
              </w:rPr>
            </w:pPr>
            <w:r w:rsidRPr="003C5031">
              <w:rPr>
                <w:rFonts w:ascii="Arial Narrow" w:hAnsi="Arial Narrow"/>
                <w:b/>
              </w:rPr>
              <w:t xml:space="preserve">IV. </w:t>
            </w:r>
            <w:r w:rsidR="00FC28F5" w:rsidRPr="003C5031">
              <w:rPr>
                <w:rFonts w:ascii="Arial Narrow" w:hAnsi="Arial Narrow"/>
                <w:b/>
              </w:rPr>
              <w:t xml:space="preserve">Vigilar el proceso del Comité de Adquisiciones, Arrendamientos y Contratación de Servicios del Municipio; </w:t>
            </w:r>
          </w:p>
          <w:p w14:paraId="0153AB66" w14:textId="77777777" w:rsidR="00EE7587" w:rsidRPr="003C5031" w:rsidRDefault="00EE7587" w:rsidP="00FC28F5">
            <w:pPr>
              <w:autoSpaceDE w:val="0"/>
              <w:autoSpaceDN w:val="0"/>
              <w:adjustRightInd w:val="0"/>
              <w:jc w:val="both"/>
              <w:rPr>
                <w:rFonts w:ascii="Arial Narrow" w:hAnsi="Arial Narrow"/>
                <w:b/>
              </w:rPr>
            </w:pPr>
          </w:p>
          <w:p w14:paraId="01E31371"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V. Participar con la Tesorería Municipal en el análisis del Presupuesto de Ingresos; </w:t>
            </w:r>
          </w:p>
          <w:p w14:paraId="7F6D900B" w14:textId="77777777" w:rsidR="00FC28F5" w:rsidRPr="003C5031" w:rsidRDefault="00FC28F5" w:rsidP="00FC28F5">
            <w:pPr>
              <w:autoSpaceDE w:val="0"/>
              <w:autoSpaceDN w:val="0"/>
              <w:adjustRightInd w:val="0"/>
              <w:jc w:val="both"/>
              <w:rPr>
                <w:rFonts w:ascii="Arial Narrow" w:hAnsi="Arial Narrow"/>
                <w:b/>
              </w:rPr>
            </w:pPr>
          </w:p>
          <w:p w14:paraId="293BF1F7"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VI. Recopilar la información y proyección necesaria de las dependencias de la Administración Pública Municipal para el análisis y la integración del anteproyecto del Presupuesto de Egresos, verificando su correcto desarrollo y ejercicio en el cumplimiento de los objetivos, políticas, procedimientos y disposiciones legales aplicables; </w:t>
            </w:r>
          </w:p>
          <w:p w14:paraId="7BBE548A" w14:textId="77777777" w:rsidR="00FC28F5" w:rsidRPr="003C5031" w:rsidRDefault="00FC28F5" w:rsidP="00FC28F5">
            <w:pPr>
              <w:autoSpaceDE w:val="0"/>
              <w:autoSpaceDN w:val="0"/>
              <w:adjustRightInd w:val="0"/>
              <w:jc w:val="both"/>
              <w:rPr>
                <w:rFonts w:ascii="Arial Narrow" w:hAnsi="Arial Narrow"/>
                <w:b/>
              </w:rPr>
            </w:pPr>
          </w:p>
          <w:p w14:paraId="4FBE1ABB"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VII. Colaborar en la elaboración del Proyecto de Presupuesto de Egresos en coordinación con la Tesorería Municipal, que se presentará al Ayuntamiento; </w:t>
            </w:r>
          </w:p>
          <w:p w14:paraId="4B1467A7" w14:textId="77777777" w:rsidR="00FC28F5" w:rsidRPr="003C5031" w:rsidRDefault="00FC28F5" w:rsidP="00FC28F5">
            <w:pPr>
              <w:autoSpaceDE w:val="0"/>
              <w:autoSpaceDN w:val="0"/>
              <w:adjustRightInd w:val="0"/>
              <w:jc w:val="both"/>
              <w:rPr>
                <w:rFonts w:ascii="Arial Narrow" w:hAnsi="Arial Narrow"/>
                <w:b/>
              </w:rPr>
            </w:pPr>
          </w:p>
          <w:p w14:paraId="68D944D6"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VIII. Vigilar y analizar el comportamiento del gasto y presupuesto de las diferentes dependencias municipales, e implementar los ajustes necesarios al ejercicio del gasto, así como proponer modificaciones del presupuesto a la Tesorería Municipal; </w:t>
            </w:r>
          </w:p>
          <w:p w14:paraId="7232B768" w14:textId="77777777" w:rsidR="00FC28F5" w:rsidRPr="003C5031" w:rsidRDefault="00FC28F5" w:rsidP="00FC28F5">
            <w:pPr>
              <w:autoSpaceDE w:val="0"/>
              <w:autoSpaceDN w:val="0"/>
              <w:adjustRightInd w:val="0"/>
              <w:jc w:val="both"/>
              <w:rPr>
                <w:rFonts w:ascii="Arial Narrow" w:hAnsi="Arial Narrow"/>
                <w:b/>
              </w:rPr>
            </w:pPr>
          </w:p>
          <w:p w14:paraId="1EB2FFAD"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IX. Implementar métodos y estrategias necesarias para la correcta administración del gasto, recurso humano, servicios, bienes y sistemas;</w:t>
            </w:r>
          </w:p>
          <w:p w14:paraId="54076318" w14:textId="77777777" w:rsidR="00FC28F5" w:rsidRPr="003C5031" w:rsidRDefault="00FC28F5" w:rsidP="00FC28F5">
            <w:pPr>
              <w:autoSpaceDE w:val="0"/>
              <w:autoSpaceDN w:val="0"/>
              <w:adjustRightInd w:val="0"/>
              <w:jc w:val="both"/>
              <w:rPr>
                <w:rFonts w:ascii="Arial Narrow" w:hAnsi="Arial Narrow"/>
                <w:b/>
              </w:rPr>
            </w:pPr>
          </w:p>
          <w:p w14:paraId="3A7161FE" w14:textId="3A71D4DB"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 X. Establecer los lineamientos aplicables en la administración pública municipal en materia de eficiencia e innovación</w:t>
            </w:r>
            <w:r w:rsidR="002A6A54" w:rsidRPr="003C5031">
              <w:rPr>
                <w:rFonts w:ascii="Arial Narrow" w:hAnsi="Arial Narrow"/>
                <w:b/>
              </w:rPr>
              <w:t xml:space="preserve"> gubernamental</w:t>
            </w:r>
            <w:r w:rsidRPr="003C5031">
              <w:rPr>
                <w:rFonts w:ascii="Arial Narrow" w:hAnsi="Arial Narrow"/>
                <w:b/>
              </w:rPr>
              <w:t>, en sistemas informáticos y recursos tecnológicos</w:t>
            </w:r>
            <w:r w:rsidR="002A6A54" w:rsidRPr="003C5031">
              <w:rPr>
                <w:rFonts w:ascii="Arial Narrow" w:hAnsi="Arial Narrow"/>
                <w:b/>
              </w:rPr>
              <w:t>, y los que sean necesarios para el mejor desempeño de las dependencias y unidades que integran la administración Pública Municipal</w:t>
            </w:r>
            <w:r w:rsidRPr="003C5031">
              <w:rPr>
                <w:rFonts w:ascii="Arial Narrow" w:hAnsi="Arial Narrow"/>
                <w:b/>
              </w:rPr>
              <w:t xml:space="preserve">; </w:t>
            </w:r>
          </w:p>
          <w:p w14:paraId="2AC911AF" w14:textId="77777777" w:rsidR="00EE7587" w:rsidRPr="003C5031" w:rsidRDefault="00EE7587" w:rsidP="00FC28F5">
            <w:pPr>
              <w:autoSpaceDE w:val="0"/>
              <w:autoSpaceDN w:val="0"/>
              <w:adjustRightInd w:val="0"/>
              <w:jc w:val="both"/>
              <w:rPr>
                <w:rFonts w:ascii="Arial Narrow" w:hAnsi="Arial Narrow"/>
                <w:b/>
              </w:rPr>
            </w:pPr>
          </w:p>
          <w:p w14:paraId="7EB83A31" w14:textId="74037F0E"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XI. Definir y coordinar el personal administrativo que servirá como enlace en las diferentes Secretarías para los trámites de adquisición, recursos humanos, mantenimiento e informática, bajo los </w:t>
            </w:r>
            <w:r w:rsidR="00EE3476" w:rsidRPr="003C5031">
              <w:rPr>
                <w:rFonts w:ascii="Arial Narrow" w:hAnsi="Arial Narrow"/>
                <w:b/>
              </w:rPr>
              <w:t>lineamentos establecidos por</w:t>
            </w:r>
            <w:r w:rsidR="00294FAE" w:rsidRPr="003C5031">
              <w:rPr>
                <w:rFonts w:ascii="Arial Narrow" w:hAnsi="Arial Narrow"/>
                <w:b/>
              </w:rPr>
              <w:t xml:space="preserve"> la </w:t>
            </w:r>
            <w:r w:rsidR="00BB4314" w:rsidRPr="003C5031">
              <w:rPr>
                <w:rFonts w:ascii="Arial Narrow" w:hAnsi="Arial Narrow"/>
                <w:b/>
              </w:rPr>
              <w:t>Secretaría de Administración e Innovación Gubernamental</w:t>
            </w:r>
            <w:r w:rsidRPr="003C5031">
              <w:rPr>
                <w:rFonts w:ascii="Arial Narrow" w:hAnsi="Arial Narrow"/>
                <w:b/>
              </w:rPr>
              <w:t xml:space="preserve">; </w:t>
            </w:r>
          </w:p>
          <w:p w14:paraId="7C9D5EE9" w14:textId="77777777" w:rsidR="00FC28F5" w:rsidRPr="003C5031" w:rsidRDefault="00FC28F5" w:rsidP="00FC28F5">
            <w:pPr>
              <w:autoSpaceDE w:val="0"/>
              <w:autoSpaceDN w:val="0"/>
              <w:adjustRightInd w:val="0"/>
              <w:jc w:val="both"/>
              <w:rPr>
                <w:rFonts w:ascii="Arial Narrow" w:hAnsi="Arial Narrow"/>
                <w:b/>
              </w:rPr>
            </w:pPr>
          </w:p>
          <w:p w14:paraId="3C4F0D40"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XII. Definir los criterios de contratación de personal en la administración pública municipal; </w:t>
            </w:r>
          </w:p>
          <w:p w14:paraId="3FBC2CC9" w14:textId="77777777" w:rsidR="00FC28F5" w:rsidRPr="003C5031" w:rsidRDefault="00FC28F5" w:rsidP="00FC28F5">
            <w:pPr>
              <w:autoSpaceDE w:val="0"/>
              <w:autoSpaceDN w:val="0"/>
              <w:adjustRightInd w:val="0"/>
              <w:jc w:val="both"/>
              <w:rPr>
                <w:rFonts w:ascii="Arial Narrow" w:hAnsi="Arial Narrow"/>
                <w:b/>
              </w:rPr>
            </w:pPr>
          </w:p>
          <w:p w14:paraId="310F015F"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XIII. Desarrollar y promover políticas para el desarrollo laboral y humano de los trabajadores del Gobierno Municipal;</w:t>
            </w:r>
          </w:p>
          <w:p w14:paraId="27B47800" w14:textId="77777777" w:rsidR="00FC28F5" w:rsidRPr="003C5031" w:rsidRDefault="00FC28F5" w:rsidP="00FC28F5">
            <w:pPr>
              <w:autoSpaceDE w:val="0"/>
              <w:autoSpaceDN w:val="0"/>
              <w:adjustRightInd w:val="0"/>
              <w:jc w:val="both"/>
              <w:rPr>
                <w:rFonts w:ascii="Arial Narrow" w:hAnsi="Arial Narrow"/>
                <w:b/>
              </w:rPr>
            </w:pPr>
          </w:p>
          <w:p w14:paraId="516C4D59"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 XIV. Promover la certificación de competencias en los trabajadores municipales, para que cumplan con sus funciones a un alto nivel de desempeño de acuerdo con lo definido en un Estándar de Competencia; </w:t>
            </w:r>
          </w:p>
          <w:p w14:paraId="42E035C2" w14:textId="77777777" w:rsidR="00FC28F5" w:rsidRPr="003C5031" w:rsidRDefault="00FC28F5" w:rsidP="00FC28F5">
            <w:pPr>
              <w:autoSpaceDE w:val="0"/>
              <w:autoSpaceDN w:val="0"/>
              <w:adjustRightInd w:val="0"/>
              <w:jc w:val="both"/>
              <w:rPr>
                <w:rFonts w:ascii="Arial Narrow" w:hAnsi="Arial Narrow"/>
                <w:b/>
              </w:rPr>
            </w:pPr>
          </w:p>
          <w:p w14:paraId="2E7B38EE"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XV. Mantener el enlace directo con el Sindicato Único de Trabajadores al Servicio del Municipio de Monterrey, siendo responsable de analizar y coordinar los acuerdos y requerimientos derivados del convenio sindical; </w:t>
            </w:r>
          </w:p>
          <w:p w14:paraId="4843DA0D" w14:textId="77777777" w:rsidR="00FC28F5" w:rsidRPr="003C5031" w:rsidRDefault="00FC28F5" w:rsidP="00FC28F5">
            <w:pPr>
              <w:autoSpaceDE w:val="0"/>
              <w:autoSpaceDN w:val="0"/>
              <w:adjustRightInd w:val="0"/>
              <w:jc w:val="both"/>
              <w:rPr>
                <w:rFonts w:ascii="Arial Narrow" w:hAnsi="Arial Narrow"/>
                <w:b/>
              </w:rPr>
            </w:pPr>
          </w:p>
          <w:p w14:paraId="6E110B86"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XVI. Definir las políticas y procedimientos para la conservación y mantenimiento de los bienes muebles e inmuebles del patrimonio municipal, observando en todo momento el cumplimiento a las disposiciones legales y administrativas correspondientes; </w:t>
            </w:r>
          </w:p>
          <w:p w14:paraId="1EF3F59D" w14:textId="77777777" w:rsidR="00FC28F5" w:rsidRPr="003C5031" w:rsidRDefault="00FC28F5" w:rsidP="00FC28F5">
            <w:pPr>
              <w:autoSpaceDE w:val="0"/>
              <w:autoSpaceDN w:val="0"/>
              <w:adjustRightInd w:val="0"/>
              <w:jc w:val="both"/>
              <w:rPr>
                <w:rFonts w:ascii="Arial Narrow" w:hAnsi="Arial Narrow"/>
                <w:b/>
              </w:rPr>
            </w:pPr>
          </w:p>
          <w:p w14:paraId="10224B19"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XVII. Definir los lineamientos y la distribución de los vehículos, muebles e inmuebles propios y arrendados del Gobierno Municipal, para el uso eficiente de recursos; </w:t>
            </w:r>
          </w:p>
          <w:p w14:paraId="0EA7C75E" w14:textId="77777777" w:rsidR="00FC28F5" w:rsidRPr="003C5031" w:rsidRDefault="00FC28F5" w:rsidP="00FC28F5">
            <w:pPr>
              <w:autoSpaceDE w:val="0"/>
              <w:autoSpaceDN w:val="0"/>
              <w:adjustRightInd w:val="0"/>
              <w:jc w:val="both"/>
              <w:rPr>
                <w:rFonts w:ascii="Arial Narrow" w:hAnsi="Arial Narrow"/>
                <w:b/>
              </w:rPr>
            </w:pPr>
          </w:p>
          <w:p w14:paraId="559806FC"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XVIII. Analizar y definir la distribución de los espacios físicos en inmuebles propios y arrendados del Gobierno Municipal, para el uso eficiente de los mismos;</w:t>
            </w:r>
          </w:p>
          <w:p w14:paraId="4450E756" w14:textId="77777777" w:rsidR="00FC28F5" w:rsidRPr="003C5031" w:rsidRDefault="00FC28F5" w:rsidP="00FC28F5">
            <w:pPr>
              <w:autoSpaceDE w:val="0"/>
              <w:autoSpaceDN w:val="0"/>
              <w:adjustRightInd w:val="0"/>
              <w:jc w:val="both"/>
              <w:rPr>
                <w:rFonts w:ascii="Arial Narrow" w:hAnsi="Arial Narrow"/>
                <w:b/>
              </w:rPr>
            </w:pPr>
          </w:p>
          <w:p w14:paraId="6EC79665"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 XIX. Supervisar los servicios de asistencia médica, asistencia preventiva y promoción a la salud de los derechohabientes de la Administración Pública Municipal que a ello tenga derecho con base a contratos laborales vigentes o cualquier otra disposición legal aplicable; </w:t>
            </w:r>
          </w:p>
          <w:p w14:paraId="79E19DD2" w14:textId="77777777" w:rsidR="00FC28F5" w:rsidRPr="003C5031" w:rsidRDefault="00FC28F5" w:rsidP="00FC28F5">
            <w:pPr>
              <w:autoSpaceDE w:val="0"/>
              <w:autoSpaceDN w:val="0"/>
              <w:adjustRightInd w:val="0"/>
              <w:jc w:val="both"/>
              <w:rPr>
                <w:rFonts w:ascii="Arial Narrow" w:hAnsi="Arial Narrow"/>
                <w:b/>
              </w:rPr>
            </w:pPr>
          </w:p>
          <w:p w14:paraId="5F706850"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XX. Definir el diseño de la imagen de la administración pública municipal, así como los lineamientos para el uso y aplicación de los </w:t>
            </w:r>
            <w:r w:rsidRPr="003C5031">
              <w:rPr>
                <w:rFonts w:ascii="Arial Narrow" w:hAnsi="Arial Narrow"/>
                <w:b/>
              </w:rPr>
              <w:lastRenderedPageBreak/>
              <w:t xml:space="preserve">elementos gráficos o conceptuales que den identidad a la Administración Pública; </w:t>
            </w:r>
          </w:p>
          <w:p w14:paraId="765EBBF9" w14:textId="77777777" w:rsidR="00FC28F5" w:rsidRPr="003C5031" w:rsidRDefault="00FC28F5" w:rsidP="00FC28F5">
            <w:pPr>
              <w:autoSpaceDE w:val="0"/>
              <w:autoSpaceDN w:val="0"/>
              <w:adjustRightInd w:val="0"/>
              <w:jc w:val="both"/>
              <w:rPr>
                <w:rFonts w:ascii="Arial Narrow" w:hAnsi="Arial Narrow"/>
                <w:b/>
              </w:rPr>
            </w:pPr>
          </w:p>
          <w:p w14:paraId="2B5E236A"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XXI. Asesorar y supervisar que las solicitudes de diseño y contenido de los instrumentos de comunicación y difusión propuestos por las diferentes dependencias, cumplan con los lineamientos establecidos;</w:t>
            </w:r>
          </w:p>
          <w:p w14:paraId="558158F9" w14:textId="77777777" w:rsidR="00FC28F5" w:rsidRPr="003C5031" w:rsidRDefault="00FC28F5" w:rsidP="00FC28F5">
            <w:pPr>
              <w:autoSpaceDE w:val="0"/>
              <w:autoSpaceDN w:val="0"/>
              <w:adjustRightInd w:val="0"/>
              <w:jc w:val="both"/>
              <w:rPr>
                <w:rFonts w:ascii="Arial Narrow" w:hAnsi="Arial Narrow"/>
                <w:b/>
              </w:rPr>
            </w:pPr>
          </w:p>
          <w:p w14:paraId="5E3F1C86"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 XXII. Diseñar y difundir formatos, documentos o instrumentos de comunicación interna; </w:t>
            </w:r>
          </w:p>
          <w:p w14:paraId="3636393D" w14:textId="77777777" w:rsidR="00FC28F5" w:rsidRPr="003C5031" w:rsidRDefault="00FC28F5" w:rsidP="00FC28F5">
            <w:pPr>
              <w:autoSpaceDE w:val="0"/>
              <w:autoSpaceDN w:val="0"/>
              <w:adjustRightInd w:val="0"/>
              <w:jc w:val="both"/>
              <w:rPr>
                <w:rFonts w:ascii="Arial Narrow" w:hAnsi="Arial Narrow"/>
                <w:b/>
              </w:rPr>
            </w:pPr>
          </w:p>
          <w:p w14:paraId="593EBCF7"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XXIII. Supervisar el uso de la imagen del portal de internet y redes sociales de las dependencias municipales; </w:t>
            </w:r>
          </w:p>
          <w:p w14:paraId="56E42778" w14:textId="77777777" w:rsidR="00FC28F5" w:rsidRPr="003C5031" w:rsidRDefault="00FC28F5" w:rsidP="00FC28F5">
            <w:pPr>
              <w:autoSpaceDE w:val="0"/>
              <w:autoSpaceDN w:val="0"/>
              <w:adjustRightInd w:val="0"/>
              <w:jc w:val="both"/>
              <w:rPr>
                <w:rFonts w:ascii="Arial Narrow" w:hAnsi="Arial Narrow"/>
                <w:b/>
              </w:rPr>
            </w:pPr>
          </w:p>
          <w:p w14:paraId="09CB1B56"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 xml:space="preserve">XXIV. Promover y comunicar entre los servidores públicos, una cultura de responsabilidad y respeto sobre el apego a los lineamientos de imagen y uso responsable de los bienes muebles e inmuebles de la administración pública municipal; </w:t>
            </w:r>
          </w:p>
          <w:p w14:paraId="4FE46591" w14:textId="77777777" w:rsidR="00FC28F5" w:rsidRPr="003C5031" w:rsidRDefault="00FC28F5" w:rsidP="00FC28F5">
            <w:pPr>
              <w:autoSpaceDE w:val="0"/>
              <w:autoSpaceDN w:val="0"/>
              <w:adjustRightInd w:val="0"/>
              <w:jc w:val="both"/>
              <w:rPr>
                <w:rFonts w:ascii="Arial Narrow" w:hAnsi="Arial Narrow"/>
                <w:b/>
              </w:rPr>
            </w:pPr>
          </w:p>
          <w:p w14:paraId="081955C7" w14:textId="77777777"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XXV. Promover, entre los servidores públicos, una cultura de responsabilidad y respeto sobre el apego a las políticas de recursos humanos, imagen, estandarización de sistemas administrativos con un enfoque de eficiencia y servicio al ciudadano, y;</w:t>
            </w:r>
          </w:p>
          <w:p w14:paraId="4EFC6E90" w14:textId="77777777" w:rsidR="00FC28F5" w:rsidRPr="003C5031" w:rsidRDefault="00FC28F5" w:rsidP="00FC28F5">
            <w:pPr>
              <w:autoSpaceDE w:val="0"/>
              <w:autoSpaceDN w:val="0"/>
              <w:adjustRightInd w:val="0"/>
              <w:jc w:val="both"/>
              <w:rPr>
                <w:rFonts w:ascii="Arial Narrow" w:hAnsi="Arial Narrow"/>
                <w:b/>
              </w:rPr>
            </w:pPr>
          </w:p>
          <w:p w14:paraId="452A57CA" w14:textId="7C7647D1" w:rsidR="00FC28F5" w:rsidRPr="003C5031" w:rsidRDefault="00897B20" w:rsidP="00FC28F5">
            <w:pPr>
              <w:autoSpaceDE w:val="0"/>
              <w:autoSpaceDN w:val="0"/>
              <w:adjustRightInd w:val="0"/>
              <w:jc w:val="both"/>
              <w:rPr>
                <w:rFonts w:ascii="Arial Narrow" w:hAnsi="Arial Narrow"/>
                <w:b/>
              </w:rPr>
            </w:pPr>
            <w:r w:rsidRPr="003C5031">
              <w:rPr>
                <w:rFonts w:ascii="Arial Narrow" w:hAnsi="Arial Narrow"/>
                <w:b/>
              </w:rPr>
              <w:t xml:space="preserve">XXVI.- </w:t>
            </w:r>
            <w:r w:rsidR="00FC28F5" w:rsidRPr="003C5031">
              <w:rPr>
                <w:rFonts w:ascii="Arial Narrow" w:hAnsi="Arial Narrow"/>
                <w:b/>
              </w:rPr>
              <w:t>Las que le ordene el Presidente Municipal y demás que las leyes, reglamentos municipales y otras disposiciones normativas le encomienden</w:t>
            </w:r>
            <w:r w:rsidRPr="003C5031">
              <w:rPr>
                <w:rFonts w:ascii="Arial Narrow" w:hAnsi="Arial Narrow"/>
                <w:b/>
              </w:rPr>
              <w:t xml:space="preserve">. </w:t>
            </w:r>
          </w:p>
          <w:p w14:paraId="0EA03BA4" w14:textId="26FB9B39" w:rsidR="00897B20" w:rsidRPr="003C5031" w:rsidRDefault="00897B20" w:rsidP="00FC28F5">
            <w:pPr>
              <w:autoSpaceDE w:val="0"/>
              <w:autoSpaceDN w:val="0"/>
              <w:adjustRightInd w:val="0"/>
              <w:jc w:val="both"/>
              <w:rPr>
                <w:rFonts w:ascii="Arial Narrow" w:hAnsi="Arial Narrow"/>
                <w:b/>
              </w:rPr>
            </w:pPr>
          </w:p>
          <w:p w14:paraId="1D7EA47D" w14:textId="77777777" w:rsidR="00897B20" w:rsidRPr="003C5031" w:rsidRDefault="00897B20" w:rsidP="00FC28F5">
            <w:pPr>
              <w:autoSpaceDE w:val="0"/>
              <w:autoSpaceDN w:val="0"/>
              <w:adjustRightInd w:val="0"/>
              <w:jc w:val="both"/>
              <w:rPr>
                <w:rFonts w:ascii="Arial Narrow" w:hAnsi="Arial Narrow"/>
                <w:b/>
              </w:rPr>
            </w:pPr>
          </w:p>
          <w:p w14:paraId="0476B32F" w14:textId="77777777" w:rsidR="00FC28F5" w:rsidRPr="003C5031" w:rsidRDefault="00FC28F5" w:rsidP="00FC28F5">
            <w:pPr>
              <w:autoSpaceDE w:val="0"/>
              <w:autoSpaceDN w:val="0"/>
              <w:adjustRightInd w:val="0"/>
              <w:jc w:val="both"/>
              <w:rPr>
                <w:rFonts w:ascii="Arial Narrow" w:hAnsi="Arial Narrow"/>
                <w:b/>
              </w:rPr>
            </w:pPr>
          </w:p>
          <w:p w14:paraId="58C4BA89" w14:textId="1F0C8DDF" w:rsidR="00FC28F5" w:rsidRPr="003C5031" w:rsidRDefault="00FC28F5" w:rsidP="00FC28F5">
            <w:pPr>
              <w:autoSpaceDE w:val="0"/>
              <w:autoSpaceDN w:val="0"/>
              <w:adjustRightInd w:val="0"/>
              <w:jc w:val="both"/>
              <w:rPr>
                <w:rFonts w:ascii="Arial Narrow" w:hAnsi="Arial Narrow"/>
                <w:b/>
              </w:rPr>
            </w:pPr>
            <w:r w:rsidRPr="003C5031">
              <w:rPr>
                <w:rFonts w:ascii="Arial Narrow" w:hAnsi="Arial Narrow"/>
                <w:b/>
              </w:rPr>
              <w:t>Para el despacho de l</w:t>
            </w:r>
            <w:r w:rsidR="000C4BB7" w:rsidRPr="003C5031">
              <w:rPr>
                <w:rFonts w:ascii="Arial Narrow" w:hAnsi="Arial Narrow"/>
                <w:b/>
              </w:rPr>
              <w:t xml:space="preserve">os asuntos de su competencia, </w:t>
            </w:r>
            <w:r w:rsidR="00223381" w:rsidRPr="003C5031">
              <w:rPr>
                <w:rFonts w:ascii="Arial Narrow" w:hAnsi="Arial Narrow"/>
                <w:b/>
              </w:rPr>
              <w:t xml:space="preserve">la </w:t>
            </w:r>
            <w:r w:rsidR="00BB4314" w:rsidRPr="003C5031">
              <w:rPr>
                <w:rFonts w:ascii="Arial Narrow" w:hAnsi="Arial Narrow"/>
                <w:b/>
              </w:rPr>
              <w:t>Secretaría de Administración e Innovación Gubernamental</w:t>
            </w:r>
            <w:r w:rsidR="000C4BB7" w:rsidRPr="003C5031">
              <w:rPr>
                <w:rFonts w:ascii="Arial Narrow" w:hAnsi="Arial Narrow"/>
                <w:b/>
              </w:rPr>
              <w:t>,</w:t>
            </w:r>
            <w:r w:rsidRPr="003C5031">
              <w:rPr>
                <w:rFonts w:ascii="Arial Narrow" w:hAnsi="Arial Narrow"/>
                <w:b/>
              </w:rPr>
              <w:t xml:space="preserve"> se auxiliará de </w:t>
            </w:r>
            <w:r w:rsidR="00294FAE" w:rsidRPr="003C5031">
              <w:rPr>
                <w:rFonts w:ascii="Arial Narrow" w:hAnsi="Arial Narrow"/>
                <w:b/>
              </w:rPr>
              <w:t>la Dirección de Administración y Servicios Generales, Dirección de</w:t>
            </w:r>
            <w:r w:rsidR="006F45D3" w:rsidRPr="003C5031">
              <w:rPr>
                <w:rFonts w:ascii="Arial Narrow" w:hAnsi="Arial Narrow"/>
                <w:b/>
              </w:rPr>
              <w:t xml:space="preserve"> Adquisiciones, Dirección de</w:t>
            </w:r>
            <w:r w:rsidRPr="003C5031">
              <w:rPr>
                <w:rFonts w:ascii="Arial Narrow" w:hAnsi="Arial Narrow"/>
                <w:b/>
              </w:rPr>
              <w:t xml:space="preserve"> Recursos </w:t>
            </w:r>
            <w:r w:rsidR="006F45D3" w:rsidRPr="003C5031">
              <w:rPr>
                <w:rFonts w:ascii="Arial Narrow" w:hAnsi="Arial Narrow"/>
                <w:b/>
              </w:rPr>
              <w:t xml:space="preserve">Humanos, Dirección de </w:t>
            </w:r>
            <w:r w:rsidRPr="003C5031">
              <w:rPr>
                <w:rFonts w:ascii="Arial Narrow" w:hAnsi="Arial Narrow"/>
                <w:b/>
              </w:rPr>
              <w:t>Servicios Médicos</w:t>
            </w:r>
            <w:r w:rsidR="004644A9" w:rsidRPr="003C5031">
              <w:rPr>
                <w:rFonts w:ascii="Arial Narrow" w:hAnsi="Arial Narrow"/>
                <w:b/>
              </w:rPr>
              <w:t xml:space="preserve">, </w:t>
            </w:r>
            <w:r w:rsidR="004644A9" w:rsidRPr="003C5031">
              <w:rPr>
                <w:rFonts w:ascii="Arial Narrow" w:hAnsi="Arial Narrow" w:cs="Arial"/>
                <w:b/>
                <w:bCs/>
              </w:rPr>
              <w:t>Dirección de Enlace con la Secretaría de Relaciones Exteriores,</w:t>
            </w:r>
            <w:r w:rsidRPr="003C5031">
              <w:rPr>
                <w:rFonts w:ascii="Arial Narrow" w:hAnsi="Arial Narrow"/>
                <w:b/>
              </w:rPr>
              <w:t xml:space="preserve"> así como las demás que le adscriba </w:t>
            </w:r>
            <w:r w:rsidR="00223381" w:rsidRPr="003C5031">
              <w:rPr>
                <w:rFonts w:ascii="Arial Narrow" w:hAnsi="Arial Narrow"/>
                <w:b/>
              </w:rPr>
              <w:t>el presidente municipal, para su</w:t>
            </w:r>
            <w:r w:rsidRPr="003C5031">
              <w:rPr>
                <w:rFonts w:ascii="Arial Narrow" w:hAnsi="Arial Narrow"/>
                <w:b/>
              </w:rPr>
              <w:t xml:space="preserve"> correcto funcionamiento.</w:t>
            </w:r>
          </w:p>
          <w:p w14:paraId="0E34F6E9" w14:textId="77777777" w:rsidR="00FC28F5" w:rsidRPr="003C5031" w:rsidRDefault="00FC28F5" w:rsidP="00FC28F5">
            <w:pPr>
              <w:rPr>
                <w:rFonts w:ascii="Arial Narrow" w:hAnsi="Arial Narrow"/>
                <w:b/>
              </w:rPr>
            </w:pPr>
          </w:p>
        </w:tc>
        <w:tc>
          <w:tcPr>
            <w:tcW w:w="4330" w:type="dxa"/>
          </w:tcPr>
          <w:p w14:paraId="20F0F3A8" w14:textId="77777777" w:rsidR="00FC28F5" w:rsidRPr="00F37080" w:rsidRDefault="00FC28F5" w:rsidP="00FC28F5">
            <w:pPr>
              <w:rPr>
                <w:rFonts w:ascii="Arial Narrow" w:hAnsi="Arial Narrow"/>
                <w:b/>
              </w:rPr>
            </w:pPr>
            <w:r w:rsidRPr="00F37080">
              <w:rPr>
                <w:rFonts w:ascii="Arial Narrow" w:hAnsi="Arial Narrow"/>
                <w:b/>
              </w:rPr>
              <w:lastRenderedPageBreak/>
              <w:t>Se propone adicionar un artículo 23 bis 2</w:t>
            </w:r>
          </w:p>
        </w:tc>
      </w:tr>
      <w:tr w:rsidR="00FC28F5" w:rsidRPr="00F37080" w14:paraId="6E98D389" w14:textId="77777777" w:rsidTr="00F37080">
        <w:tc>
          <w:tcPr>
            <w:tcW w:w="4332" w:type="dxa"/>
          </w:tcPr>
          <w:p w14:paraId="2639A692" w14:textId="77777777" w:rsidR="00FC28F5" w:rsidRPr="00F37080" w:rsidRDefault="00FC28F5" w:rsidP="00FC28F5">
            <w:pPr>
              <w:autoSpaceDE w:val="0"/>
              <w:autoSpaceDN w:val="0"/>
              <w:adjustRightInd w:val="0"/>
              <w:jc w:val="both"/>
              <w:rPr>
                <w:rFonts w:ascii="Arial Narrow" w:hAnsi="Arial Narrow" w:cs="Arial"/>
                <w:bCs/>
                <w:lang w:val="es-ES"/>
              </w:rPr>
            </w:pPr>
            <w:r w:rsidRPr="007B6BEE">
              <w:rPr>
                <w:rFonts w:ascii="Arial Narrow" w:hAnsi="Arial Narrow" w:cs="Arial"/>
                <w:b/>
                <w:bCs/>
              </w:rPr>
              <w:lastRenderedPageBreak/>
              <w:t>Artículo 24.-</w:t>
            </w:r>
            <w:r w:rsidRPr="00F37080">
              <w:rPr>
                <w:rFonts w:ascii="Arial Narrow" w:hAnsi="Arial Narrow" w:cs="Arial"/>
                <w:bCs/>
              </w:rPr>
              <w:t xml:space="preserve"> </w:t>
            </w:r>
            <w:r w:rsidRPr="00F37080">
              <w:rPr>
                <w:rFonts w:ascii="Arial Narrow" w:hAnsi="Arial Narrow" w:cs="Arial"/>
                <w:bCs/>
                <w:lang w:val="es-ES"/>
              </w:rPr>
              <w:t>La Oficina Ejecutiva de la Presidencia Municipal es la dependencia que auxilia directamente al Presidente Municipal y es designado por éste para el despacho de los asuntos de su competencia, su titular es el Jefe de la Oficina Ejecutiva y tiene a su cargo las funciones siguientes:</w:t>
            </w:r>
          </w:p>
          <w:p w14:paraId="0CB7F94C" w14:textId="77777777" w:rsidR="00FC28F5" w:rsidRPr="00F37080" w:rsidRDefault="00FC28F5" w:rsidP="00FC28F5">
            <w:pPr>
              <w:autoSpaceDE w:val="0"/>
              <w:autoSpaceDN w:val="0"/>
              <w:adjustRightInd w:val="0"/>
              <w:jc w:val="both"/>
              <w:rPr>
                <w:rFonts w:ascii="Arial Narrow" w:hAnsi="Arial Narrow" w:cs="Arial"/>
                <w:bCs/>
                <w:lang w:val="es-ES_tradnl"/>
              </w:rPr>
            </w:pPr>
          </w:p>
          <w:p w14:paraId="08E38C50"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_tradnl"/>
              </w:rPr>
              <w:t xml:space="preserve">I. </w:t>
            </w:r>
            <w:r w:rsidRPr="00F37080">
              <w:rPr>
                <w:rFonts w:ascii="Arial Narrow" w:hAnsi="Arial Narrow" w:cs="Arial"/>
                <w:bCs/>
                <w:lang w:val="es-ES"/>
              </w:rPr>
              <w:t>Coadyuvar en las relaciones públicas de la Administración Pública Municipal con otras Entidades municipales, estatales y/o federales;</w:t>
            </w:r>
          </w:p>
          <w:p w14:paraId="1C8A9947" w14:textId="77777777" w:rsidR="00FC28F5" w:rsidRPr="00F37080" w:rsidRDefault="00FC28F5" w:rsidP="00FC28F5">
            <w:pPr>
              <w:autoSpaceDE w:val="0"/>
              <w:autoSpaceDN w:val="0"/>
              <w:adjustRightInd w:val="0"/>
              <w:jc w:val="both"/>
              <w:rPr>
                <w:rFonts w:ascii="Arial Narrow" w:hAnsi="Arial Narrow" w:cs="Arial"/>
                <w:bCs/>
                <w:lang w:val="es-ES"/>
              </w:rPr>
            </w:pPr>
          </w:p>
          <w:p w14:paraId="0C2705D3"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
              </w:rPr>
              <w:t>II. Auxiliar al Presidente Municipal en las tareas administrativas propias de la función;</w:t>
            </w:r>
          </w:p>
          <w:p w14:paraId="501718A3" w14:textId="77777777" w:rsidR="00FC28F5" w:rsidRPr="00F37080" w:rsidRDefault="00FC28F5" w:rsidP="00FC28F5">
            <w:pPr>
              <w:autoSpaceDE w:val="0"/>
              <w:autoSpaceDN w:val="0"/>
              <w:adjustRightInd w:val="0"/>
              <w:jc w:val="both"/>
              <w:rPr>
                <w:rFonts w:ascii="Arial Narrow" w:hAnsi="Arial Narrow" w:cs="Arial"/>
                <w:bCs/>
                <w:lang w:val="es-ES"/>
              </w:rPr>
            </w:pPr>
          </w:p>
          <w:p w14:paraId="21190CC5"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_tradnl"/>
              </w:rPr>
              <w:t>III. Elaborar y operar el procedimiento para el acuerdo del Presidente Municipal con titulares de las dependencias de la Administración Pública Municipal, con la finalidad de facilitar las decisiones en consideración a la información y propuestas que se presenten;</w:t>
            </w:r>
          </w:p>
          <w:p w14:paraId="590B9617" w14:textId="77777777" w:rsidR="00FC28F5" w:rsidRPr="00F37080" w:rsidRDefault="00FC28F5" w:rsidP="00FC28F5">
            <w:pPr>
              <w:autoSpaceDE w:val="0"/>
              <w:autoSpaceDN w:val="0"/>
              <w:adjustRightInd w:val="0"/>
              <w:jc w:val="both"/>
              <w:rPr>
                <w:rFonts w:ascii="Arial Narrow" w:hAnsi="Arial Narrow" w:cs="Arial"/>
                <w:bCs/>
                <w:lang w:val="es-ES"/>
              </w:rPr>
            </w:pPr>
          </w:p>
          <w:p w14:paraId="2C89D6DC"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
              </w:rPr>
              <w:lastRenderedPageBreak/>
              <w:t>IV. Informar al Presidente Municipal sobre los avances de los proyectos especiales y estratégicos de la Administración Pública Municipal;</w:t>
            </w:r>
          </w:p>
          <w:p w14:paraId="3F047BFB" w14:textId="77777777" w:rsidR="00FC28F5" w:rsidRPr="00F37080" w:rsidRDefault="00FC28F5" w:rsidP="00FC28F5">
            <w:pPr>
              <w:autoSpaceDE w:val="0"/>
              <w:autoSpaceDN w:val="0"/>
              <w:adjustRightInd w:val="0"/>
              <w:jc w:val="both"/>
              <w:rPr>
                <w:rFonts w:ascii="Arial Narrow" w:hAnsi="Arial Narrow" w:cs="Arial"/>
                <w:bCs/>
                <w:lang w:val="es-ES"/>
              </w:rPr>
            </w:pPr>
          </w:p>
          <w:p w14:paraId="2A151FA8"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
              </w:rPr>
              <w:t xml:space="preserve">V. </w:t>
            </w:r>
            <w:r w:rsidRPr="00F37080">
              <w:rPr>
                <w:rFonts w:ascii="Arial Narrow" w:hAnsi="Arial Narrow" w:cs="Arial"/>
                <w:bCs/>
                <w:lang w:val="es-ES_tradnl"/>
              </w:rPr>
              <w:t>Auxiliar al Presidente Municipal en la coordinación de sus consultores internos o externos;</w:t>
            </w:r>
          </w:p>
          <w:p w14:paraId="076C30D9" w14:textId="77777777" w:rsidR="00FC28F5" w:rsidRPr="00F37080" w:rsidRDefault="00FC28F5" w:rsidP="00FC28F5">
            <w:pPr>
              <w:autoSpaceDE w:val="0"/>
              <w:autoSpaceDN w:val="0"/>
              <w:adjustRightInd w:val="0"/>
              <w:jc w:val="both"/>
              <w:rPr>
                <w:rFonts w:ascii="Arial Narrow" w:hAnsi="Arial Narrow" w:cs="Arial"/>
                <w:bCs/>
                <w:lang w:val="es-ES"/>
              </w:rPr>
            </w:pPr>
          </w:p>
          <w:p w14:paraId="5C9AACE1"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
              </w:rPr>
              <w:t xml:space="preserve">VI. Solicitar a las dependencias municipales un informe mensual sobre los datos de avances y logros alcanzados de los programas del municipio; y </w:t>
            </w:r>
          </w:p>
          <w:p w14:paraId="34E7087C" w14:textId="77777777" w:rsidR="00FC28F5" w:rsidRPr="00F37080" w:rsidRDefault="00FC28F5" w:rsidP="00FC28F5">
            <w:pPr>
              <w:autoSpaceDE w:val="0"/>
              <w:autoSpaceDN w:val="0"/>
              <w:adjustRightInd w:val="0"/>
              <w:jc w:val="both"/>
              <w:rPr>
                <w:rFonts w:ascii="Arial Narrow" w:hAnsi="Arial Narrow" w:cs="Arial"/>
                <w:bCs/>
                <w:lang w:val="es-ES"/>
              </w:rPr>
            </w:pPr>
          </w:p>
          <w:p w14:paraId="1E3D413C"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Cs/>
                <w:lang w:val="es-ES"/>
              </w:rPr>
              <w:t>VII. Todas aquellas que le atribuyan los demás Reglamentos Municipales; y aquellas que previo acuerdo del Ayuntamiento sean propuestas por el Presidente Municipal.</w:t>
            </w:r>
          </w:p>
          <w:p w14:paraId="2EFC5983" w14:textId="77777777" w:rsidR="00FC28F5" w:rsidRPr="00F37080" w:rsidRDefault="00FC28F5" w:rsidP="00FC28F5">
            <w:pPr>
              <w:autoSpaceDE w:val="0"/>
              <w:autoSpaceDN w:val="0"/>
              <w:adjustRightInd w:val="0"/>
              <w:jc w:val="both"/>
              <w:rPr>
                <w:rFonts w:ascii="Arial Narrow" w:hAnsi="Arial Narrow" w:cs="Arial"/>
                <w:bCs/>
                <w:lang w:val="es-ES"/>
              </w:rPr>
            </w:pPr>
          </w:p>
          <w:p w14:paraId="2202D1B4" w14:textId="77777777" w:rsidR="00FC28F5" w:rsidRPr="00F37080" w:rsidRDefault="00FC28F5" w:rsidP="00FC28F5">
            <w:pPr>
              <w:autoSpaceDE w:val="0"/>
              <w:autoSpaceDN w:val="0"/>
              <w:adjustRightInd w:val="0"/>
              <w:jc w:val="both"/>
              <w:rPr>
                <w:rFonts w:ascii="Arial Narrow" w:hAnsi="Arial Narrow" w:cs="Arial"/>
                <w:bCs/>
                <w:lang w:val="es-ES"/>
              </w:rPr>
            </w:pPr>
          </w:p>
          <w:p w14:paraId="6133BB6F" w14:textId="77777777" w:rsidR="00FC28F5" w:rsidRPr="00F37080" w:rsidRDefault="00FC28F5" w:rsidP="00FC28F5">
            <w:pPr>
              <w:autoSpaceDE w:val="0"/>
              <w:autoSpaceDN w:val="0"/>
              <w:adjustRightInd w:val="0"/>
              <w:jc w:val="both"/>
              <w:rPr>
                <w:rFonts w:ascii="Arial Narrow" w:hAnsi="Arial Narrow" w:cs="Arial"/>
                <w:bCs/>
                <w:lang w:val="es-ES"/>
              </w:rPr>
            </w:pPr>
          </w:p>
          <w:p w14:paraId="18AA7163" w14:textId="77777777" w:rsidR="00FC28F5" w:rsidRPr="00F37080" w:rsidRDefault="00FC28F5" w:rsidP="00FC28F5">
            <w:pPr>
              <w:jc w:val="both"/>
              <w:rPr>
                <w:rFonts w:ascii="Arial Narrow" w:hAnsi="Arial Narrow"/>
              </w:rPr>
            </w:pPr>
          </w:p>
        </w:tc>
        <w:tc>
          <w:tcPr>
            <w:tcW w:w="4332" w:type="dxa"/>
          </w:tcPr>
          <w:p w14:paraId="5DCC9132" w14:textId="77777777" w:rsidR="00223381" w:rsidRPr="003C5031" w:rsidRDefault="00223381" w:rsidP="00223381">
            <w:pPr>
              <w:autoSpaceDE w:val="0"/>
              <w:autoSpaceDN w:val="0"/>
              <w:adjustRightInd w:val="0"/>
              <w:jc w:val="both"/>
              <w:rPr>
                <w:rFonts w:ascii="Arial Narrow" w:hAnsi="Arial Narrow" w:cs="Arial"/>
                <w:b/>
                <w:bCs/>
                <w:lang w:val="es-ES"/>
              </w:rPr>
            </w:pPr>
            <w:r w:rsidRPr="003C5031">
              <w:rPr>
                <w:rFonts w:ascii="Arial Narrow" w:hAnsi="Arial Narrow" w:cs="Arial"/>
                <w:b/>
                <w:bCs/>
              </w:rPr>
              <w:lastRenderedPageBreak/>
              <w:t xml:space="preserve">Artículo 24.- </w:t>
            </w:r>
            <w:r w:rsidRPr="003C5031">
              <w:rPr>
                <w:rFonts w:ascii="Arial Narrow" w:hAnsi="Arial Narrow" w:cs="Arial"/>
                <w:b/>
                <w:bCs/>
                <w:lang w:val="es-ES"/>
              </w:rPr>
              <w:t>La Oficina de la Presidencia Municipal es la dependencia que auxilia directamente al Presidente Municipal y tiene a su cargo las funciones siguientes:</w:t>
            </w:r>
          </w:p>
          <w:p w14:paraId="0BEB07C7" w14:textId="77777777" w:rsidR="000215E2" w:rsidRPr="003C5031" w:rsidRDefault="000215E2" w:rsidP="00223381">
            <w:pPr>
              <w:autoSpaceDE w:val="0"/>
              <w:autoSpaceDN w:val="0"/>
              <w:adjustRightInd w:val="0"/>
              <w:jc w:val="both"/>
              <w:rPr>
                <w:rFonts w:ascii="Arial Narrow" w:hAnsi="Arial Narrow" w:cs="Arial"/>
                <w:b/>
                <w:bCs/>
                <w:lang w:val="es-ES"/>
              </w:rPr>
            </w:pPr>
          </w:p>
          <w:p w14:paraId="52962440" w14:textId="77777777" w:rsidR="000215E2" w:rsidRPr="003C5031" w:rsidRDefault="000215E2" w:rsidP="000215E2">
            <w:pPr>
              <w:numPr>
                <w:ilvl w:val="0"/>
                <w:numId w:val="17"/>
              </w:num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En materia de Participación Ciudadana:</w:t>
            </w:r>
          </w:p>
          <w:p w14:paraId="64F9859D" w14:textId="77777777" w:rsidR="000215E2" w:rsidRPr="003C5031" w:rsidRDefault="000215E2" w:rsidP="000215E2">
            <w:pPr>
              <w:autoSpaceDE w:val="0"/>
              <w:autoSpaceDN w:val="0"/>
              <w:adjustRightInd w:val="0"/>
              <w:jc w:val="both"/>
              <w:rPr>
                <w:rFonts w:ascii="Arial Narrow" w:hAnsi="Arial Narrow" w:cs="Arial"/>
                <w:b/>
                <w:bCs/>
                <w:lang w:val="es-ES_tradnl"/>
              </w:rPr>
            </w:pPr>
          </w:p>
          <w:p w14:paraId="5387B41F"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Apoyar y coordinar el desempeño de los jueces auxiliares en los términos del Reglamento </w:t>
            </w:r>
            <w:r w:rsidR="00FE41B8" w:rsidRPr="003C5031">
              <w:rPr>
                <w:rFonts w:ascii="Arial Narrow" w:hAnsi="Arial Narrow" w:cs="Arial"/>
                <w:b/>
                <w:bCs/>
              </w:rPr>
              <w:t>de la materia;</w:t>
            </w:r>
            <w:r w:rsidRPr="003C5031">
              <w:rPr>
                <w:rFonts w:ascii="Arial Narrow" w:hAnsi="Arial Narrow" w:cs="Arial"/>
                <w:b/>
                <w:bCs/>
              </w:rPr>
              <w:t xml:space="preserve"> </w:t>
            </w:r>
          </w:p>
          <w:p w14:paraId="1815EC2B"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Apoyar y coordinar el funcionamiento de los consejos ciudadanos en los términos del Reglamento </w:t>
            </w:r>
            <w:r w:rsidR="00FE41B8" w:rsidRPr="003C5031">
              <w:rPr>
                <w:rFonts w:ascii="Arial Narrow" w:hAnsi="Arial Narrow" w:cs="Arial"/>
                <w:b/>
                <w:bCs/>
              </w:rPr>
              <w:t>de la materia</w:t>
            </w:r>
            <w:r w:rsidRPr="003C5031">
              <w:rPr>
                <w:rFonts w:ascii="Arial Narrow" w:hAnsi="Arial Narrow" w:cs="Arial"/>
                <w:b/>
                <w:bCs/>
              </w:rPr>
              <w:t xml:space="preserve">; </w:t>
            </w:r>
          </w:p>
          <w:p w14:paraId="1C11FE79"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Auxiliar al Presidente Municipal en la proposición al Republicano Ayuntamiento del reconocimiento a personas o instituciones que se distingan por su actuar en beneficio de la comunidad; </w:t>
            </w:r>
          </w:p>
          <w:p w14:paraId="795C1B0E"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Dirigir, organizar y ejecutar el programa de presupuesto </w:t>
            </w:r>
            <w:r w:rsidRPr="003C5031">
              <w:rPr>
                <w:rFonts w:ascii="Arial Narrow" w:hAnsi="Arial Narrow" w:cs="Arial"/>
                <w:b/>
                <w:bCs/>
              </w:rPr>
              <w:lastRenderedPageBreak/>
              <w:t xml:space="preserve">participativo que implemente el Municipio; </w:t>
            </w:r>
          </w:p>
          <w:p w14:paraId="5D86E3A4"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Diseñar, implementar y coordinar los mecanismos necesarios para promover la participación intensa y organizada de la ciudadanía en las actividades relacionadas con los servicios y funciones del Municipio, así como las del desarrollo comunitario y las relativas a consultas a la ciudadanía en cualquiera de las modalidades establecidas y e</w:t>
            </w:r>
            <w:r w:rsidR="00FE41B8" w:rsidRPr="003C5031">
              <w:rPr>
                <w:rFonts w:ascii="Arial Narrow" w:hAnsi="Arial Narrow" w:cs="Arial"/>
                <w:b/>
                <w:bCs/>
              </w:rPr>
              <w:t>n los términos señalados por las disposiciones jurídicas aplicables</w:t>
            </w:r>
            <w:r w:rsidRPr="003C5031">
              <w:rPr>
                <w:rFonts w:ascii="Arial Narrow" w:hAnsi="Arial Narrow" w:cs="Arial"/>
                <w:b/>
                <w:bCs/>
              </w:rPr>
              <w:t>;</w:t>
            </w:r>
          </w:p>
          <w:p w14:paraId="1AD7F8A6"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Estimular la participación en los asuntos públicos municipales;</w:t>
            </w:r>
          </w:p>
          <w:p w14:paraId="6A6ACB9F"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Fomentar la constitución de órganos de participación en el municipio; </w:t>
            </w:r>
          </w:p>
          <w:p w14:paraId="1E12925E"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Impulsar nuevos esquemas de participación en el Municipio; </w:t>
            </w:r>
          </w:p>
          <w:p w14:paraId="4985E070"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 xml:space="preserve">Llevar la comunicación institucional de la administración pública municipal centralizada con las asociaciones o juntas de vecinos de las diferentes colonias del Municipio, organismos de la sociedad civil, comisiones o comités de ciudadanos, y coordinar la comunicación entre éstas y las distintas autoridades municipales;  </w:t>
            </w:r>
          </w:p>
          <w:p w14:paraId="2FFFFCAF"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Promover el análisis y difundir los resultados de la participación ciudadana;</w:t>
            </w:r>
          </w:p>
          <w:p w14:paraId="0A8D90CE"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lastRenderedPageBreak/>
              <w:t>Promover y apoyar la creación y funcionamiento de asociaciones o juntas de vecinos en cada una de las colonias, barrios o sectores del Municipio; y</w:t>
            </w:r>
          </w:p>
          <w:p w14:paraId="73F8F065" w14:textId="77777777" w:rsidR="000215E2" w:rsidRPr="003C5031" w:rsidRDefault="000215E2" w:rsidP="000215E2">
            <w:pPr>
              <w:numPr>
                <w:ilvl w:val="0"/>
                <w:numId w:val="14"/>
              </w:numPr>
              <w:autoSpaceDE w:val="0"/>
              <w:autoSpaceDN w:val="0"/>
              <w:adjustRightInd w:val="0"/>
              <w:jc w:val="both"/>
              <w:rPr>
                <w:rFonts w:ascii="Arial Narrow" w:hAnsi="Arial Narrow" w:cs="Arial"/>
                <w:b/>
                <w:bCs/>
              </w:rPr>
            </w:pPr>
            <w:r w:rsidRPr="003C5031">
              <w:rPr>
                <w:rFonts w:ascii="Arial Narrow" w:hAnsi="Arial Narrow" w:cs="Arial"/>
                <w:b/>
                <w:bCs/>
              </w:rPr>
              <w:t>Vincular la red de participación ciudadana con el gobierno y la administración pública municipal.</w:t>
            </w:r>
          </w:p>
          <w:p w14:paraId="302B506C" w14:textId="77777777" w:rsidR="000215E2" w:rsidRPr="003C5031" w:rsidRDefault="000215E2" w:rsidP="000215E2">
            <w:pPr>
              <w:autoSpaceDE w:val="0"/>
              <w:autoSpaceDN w:val="0"/>
              <w:adjustRightInd w:val="0"/>
              <w:jc w:val="both"/>
              <w:rPr>
                <w:rFonts w:ascii="Arial Narrow" w:hAnsi="Arial Narrow" w:cs="Arial"/>
                <w:b/>
                <w:bCs/>
                <w:lang w:val="es-ES_tradnl"/>
              </w:rPr>
            </w:pPr>
          </w:p>
          <w:p w14:paraId="08B91149" w14:textId="3C5446F8" w:rsidR="000215E2" w:rsidRPr="003C5031" w:rsidRDefault="000215E2" w:rsidP="000215E2">
            <w:pPr>
              <w:numPr>
                <w:ilvl w:val="0"/>
                <w:numId w:val="17"/>
              </w:num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En materia de Atención Ciudadana</w:t>
            </w:r>
            <w:r w:rsidR="00E55DC1" w:rsidRPr="003C5031">
              <w:rPr>
                <w:rFonts w:ascii="Arial Narrow" w:hAnsi="Arial Narrow" w:cs="Arial"/>
                <w:b/>
                <w:bCs/>
                <w:lang w:val="es-ES_tradnl"/>
              </w:rPr>
              <w:t xml:space="preserve"> y Gestoría Social</w:t>
            </w:r>
            <w:r w:rsidRPr="003C5031">
              <w:rPr>
                <w:rFonts w:ascii="Arial Narrow" w:hAnsi="Arial Narrow" w:cs="Arial"/>
                <w:b/>
                <w:bCs/>
                <w:lang w:val="es-ES_tradnl"/>
              </w:rPr>
              <w:t>:</w:t>
            </w:r>
          </w:p>
          <w:p w14:paraId="3ED8CD06" w14:textId="77777777" w:rsidR="000215E2" w:rsidRPr="003C5031" w:rsidRDefault="000215E2" w:rsidP="000215E2">
            <w:pPr>
              <w:autoSpaceDE w:val="0"/>
              <w:autoSpaceDN w:val="0"/>
              <w:adjustRightInd w:val="0"/>
              <w:jc w:val="both"/>
              <w:rPr>
                <w:rFonts w:ascii="Arial Narrow" w:hAnsi="Arial Narrow" w:cs="Arial"/>
                <w:b/>
                <w:bCs/>
              </w:rPr>
            </w:pPr>
          </w:p>
          <w:p w14:paraId="1E3E3F2A"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Conocer, analizar y evaluar el nivel de satisfacción de los ciudadanos en relación a la atención, por parte de las dependencias municipales, a sus reportes, quejas, solicitudes y propuestas;</w:t>
            </w:r>
          </w:p>
          <w:p w14:paraId="5509FBE2"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Diseñar y promover acciones que tiendan a elevar la calidad de la atención al ciudadano que proporcionen los servidores públicos municipales;</w:t>
            </w:r>
          </w:p>
          <w:p w14:paraId="7B10EDD5"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 xml:space="preserve">Diseñar, implementar y coordinar los mecanismos necesarios para la recepción oportuna de reportes,  quejas, solicitudes y propuestas de los ciudadanos, proporcionando el seguimiento necesario para que reciban una respuesta oportuna de las dependencias municipales competentes; </w:t>
            </w:r>
          </w:p>
          <w:p w14:paraId="5380F153"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 xml:space="preserve">Elaborar, realizar y coordinar programas y proyectos tendientes a </w:t>
            </w:r>
            <w:r w:rsidRPr="003C5031">
              <w:rPr>
                <w:rFonts w:ascii="Arial Narrow" w:hAnsi="Arial Narrow" w:cs="Arial"/>
                <w:b/>
                <w:bCs/>
              </w:rPr>
              <w:lastRenderedPageBreak/>
              <w:t>promover el acercamiento y la comunicación efectiva entre los ciudadanos y las autoridades municipales, para la solución de problemáticas de competencia municipal y la atención de los requerimientos de los ciudadanos;</w:t>
            </w:r>
          </w:p>
          <w:p w14:paraId="14B6DB31"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Fomentar el uso de la tecnología como medio de interacción entre los ciudadanos y las autoridades municipales para la atención de reportes, quejas, solicitudes o propuestas; y</w:t>
            </w:r>
          </w:p>
          <w:p w14:paraId="460398B4" w14:textId="77777777" w:rsidR="000215E2" w:rsidRPr="003C5031" w:rsidRDefault="000215E2" w:rsidP="000215E2">
            <w:pPr>
              <w:numPr>
                <w:ilvl w:val="0"/>
                <w:numId w:val="15"/>
              </w:numPr>
              <w:autoSpaceDE w:val="0"/>
              <w:autoSpaceDN w:val="0"/>
              <w:adjustRightInd w:val="0"/>
              <w:jc w:val="both"/>
              <w:rPr>
                <w:rFonts w:ascii="Arial Narrow" w:hAnsi="Arial Narrow" w:cs="Arial"/>
                <w:b/>
                <w:bCs/>
              </w:rPr>
            </w:pPr>
            <w:r w:rsidRPr="003C5031">
              <w:rPr>
                <w:rFonts w:ascii="Arial Narrow" w:hAnsi="Arial Narrow" w:cs="Arial"/>
                <w:b/>
                <w:bCs/>
              </w:rPr>
              <w:t>Promover el reconocimiento de las dependencias y los servidores públicos que se distingan por la calidad con que atienden a los ciudadanos.</w:t>
            </w:r>
          </w:p>
          <w:p w14:paraId="13060A2F" w14:textId="77777777" w:rsidR="000215E2" w:rsidRPr="003C5031" w:rsidRDefault="000215E2" w:rsidP="000215E2">
            <w:pPr>
              <w:autoSpaceDE w:val="0"/>
              <w:autoSpaceDN w:val="0"/>
              <w:adjustRightInd w:val="0"/>
              <w:jc w:val="both"/>
              <w:rPr>
                <w:rFonts w:ascii="Arial Narrow" w:hAnsi="Arial Narrow" w:cs="Arial"/>
                <w:b/>
                <w:bCs/>
                <w:lang w:val="es-ES_tradnl"/>
              </w:rPr>
            </w:pPr>
          </w:p>
          <w:p w14:paraId="69C169EA" w14:textId="77777777" w:rsidR="008051D3" w:rsidRPr="003C5031" w:rsidRDefault="008051D3" w:rsidP="008051D3">
            <w:pPr>
              <w:numPr>
                <w:ilvl w:val="0"/>
                <w:numId w:val="17"/>
              </w:num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En materia de A</w:t>
            </w:r>
            <w:r w:rsidR="00850FAC" w:rsidRPr="003C5031">
              <w:rPr>
                <w:rFonts w:ascii="Arial Narrow" w:hAnsi="Arial Narrow" w:cs="Arial"/>
                <w:b/>
                <w:bCs/>
                <w:lang w:val="es-ES_tradnl"/>
              </w:rPr>
              <w:t>suntos</w:t>
            </w:r>
            <w:r w:rsidRPr="003C5031">
              <w:rPr>
                <w:rFonts w:ascii="Arial Narrow" w:hAnsi="Arial Narrow" w:cs="Arial"/>
                <w:b/>
                <w:bCs/>
                <w:lang w:val="es-ES_tradnl"/>
              </w:rPr>
              <w:t xml:space="preserve"> Indígenas:</w:t>
            </w:r>
          </w:p>
          <w:p w14:paraId="3C0922BB" w14:textId="77777777" w:rsidR="00D93F92" w:rsidRPr="003C5031" w:rsidRDefault="00D93F92" w:rsidP="00D93F92">
            <w:pPr>
              <w:autoSpaceDE w:val="0"/>
              <w:autoSpaceDN w:val="0"/>
              <w:adjustRightInd w:val="0"/>
              <w:ind w:left="720"/>
              <w:jc w:val="both"/>
              <w:rPr>
                <w:rFonts w:ascii="Arial Narrow" w:hAnsi="Arial Narrow" w:cs="Arial"/>
                <w:b/>
                <w:bCs/>
                <w:lang w:val="es-ES_tradnl"/>
              </w:rPr>
            </w:pPr>
          </w:p>
          <w:p w14:paraId="458628EA" w14:textId="5A458F51" w:rsidR="00D93F92" w:rsidRPr="003C5031" w:rsidRDefault="008051D3" w:rsidP="00D93F92">
            <w:pPr>
              <w:autoSpaceDE w:val="0"/>
              <w:autoSpaceDN w:val="0"/>
              <w:adjustRightInd w:val="0"/>
              <w:ind w:left="360"/>
              <w:jc w:val="both"/>
              <w:rPr>
                <w:rFonts w:ascii="Arial Narrow" w:hAnsi="Arial Narrow" w:cs="Arial"/>
                <w:b/>
                <w:bCs/>
              </w:rPr>
            </w:pPr>
            <w:r w:rsidRPr="003C5031">
              <w:rPr>
                <w:rFonts w:ascii="Arial Narrow" w:hAnsi="Arial Narrow" w:cs="Arial"/>
                <w:b/>
                <w:bCs/>
                <w:lang w:val="es-ES_tradnl"/>
              </w:rPr>
              <w:t xml:space="preserve">I.- </w:t>
            </w:r>
            <w:r w:rsidRPr="003C5031">
              <w:rPr>
                <w:rFonts w:ascii="Arial Narrow" w:hAnsi="Arial Narrow" w:cs="Arial"/>
                <w:b/>
                <w:bCs/>
              </w:rPr>
              <w:t xml:space="preserve">En términos del artículo 1º de la </w:t>
            </w:r>
            <w:r w:rsidR="00B0627B" w:rsidRPr="003C5031">
              <w:rPr>
                <w:rFonts w:ascii="Arial Narrow" w:hAnsi="Arial Narrow" w:cs="Arial"/>
                <w:b/>
                <w:bCs/>
              </w:rPr>
              <w:t>Constitución</w:t>
            </w:r>
            <w:r w:rsidRPr="003C5031">
              <w:rPr>
                <w:rFonts w:ascii="Arial Narrow" w:hAnsi="Arial Narrow" w:cs="Arial"/>
                <w:b/>
                <w:bCs/>
              </w:rPr>
              <w:t xml:space="preserve"> </w:t>
            </w:r>
            <w:r w:rsidR="00B0627B" w:rsidRPr="003C5031">
              <w:rPr>
                <w:rFonts w:ascii="Arial Narrow" w:hAnsi="Arial Narrow" w:cs="Arial"/>
                <w:b/>
                <w:bCs/>
              </w:rPr>
              <w:t>Política</w:t>
            </w:r>
            <w:r w:rsidRPr="003C5031">
              <w:rPr>
                <w:rFonts w:ascii="Arial Narrow" w:hAnsi="Arial Narrow" w:cs="Arial"/>
                <w:b/>
                <w:bCs/>
              </w:rPr>
              <w:t xml:space="preserve"> de los Estados Unidos </w:t>
            </w:r>
            <w:r w:rsidR="00B0627B" w:rsidRPr="003C5031">
              <w:rPr>
                <w:rFonts w:ascii="Arial Narrow" w:hAnsi="Arial Narrow" w:cs="Arial"/>
                <w:b/>
                <w:bCs/>
              </w:rPr>
              <w:t>Mexicanos</w:t>
            </w:r>
            <w:r w:rsidRPr="003C5031">
              <w:rPr>
                <w:rFonts w:ascii="Arial Narrow" w:hAnsi="Arial Narrow" w:cs="Arial"/>
                <w:b/>
                <w:bCs/>
              </w:rPr>
              <w:t>,</w:t>
            </w:r>
            <w:r w:rsidR="00D93F92" w:rsidRPr="003C5031">
              <w:rPr>
                <w:rFonts w:ascii="Arial Narrow" w:hAnsi="Arial Narrow" w:cs="Arial"/>
                <w:b/>
                <w:bCs/>
              </w:rPr>
              <w:t xml:space="preserve"> garantizar, proteger</w:t>
            </w:r>
            <w:r w:rsidRPr="003C5031">
              <w:rPr>
                <w:rFonts w:ascii="Arial Narrow" w:hAnsi="Arial Narrow" w:cs="Arial"/>
                <w:b/>
                <w:bCs/>
              </w:rPr>
              <w:t xml:space="preserve">, </w:t>
            </w:r>
            <w:r w:rsidR="00D93F92" w:rsidRPr="003C5031">
              <w:rPr>
                <w:rFonts w:ascii="Arial Narrow" w:hAnsi="Arial Narrow" w:cs="Arial"/>
                <w:b/>
                <w:bCs/>
              </w:rPr>
              <w:t>observar, promover</w:t>
            </w:r>
            <w:r w:rsidRPr="003C5031">
              <w:rPr>
                <w:rFonts w:ascii="Arial Narrow" w:hAnsi="Arial Narrow" w:cs="Arial"/>
                <w:b/>
                <w:bCs/>
              </w:rPr>
              <w:t xml:space="preserve">  los derech</w:t>
            </w:r>
            <w:r w:rsidR="00D93F92" w:rsidRPr="003C5031">
              <w:rPr>
                <w:rFonts w:ascii="Arial Narrow" w:hAnsi="Arial Narrow" w:cs="Arial"/>
                <w:b/>
                <w:bCs/>
              </w:rPr>
              <w:t>os y la cultura de las personas y</w:t>
            </w:r>
            <w:r w:rsidRPr="003C5031">
              <w:rPr>
                <w:rFonts w:ascii="Arial Narrow" w:hAnsi="Arial Narrow" w:cs="Arial"/>
                <w:b/>
                <w:bCs/>
              </w:rPr>
              <w:t xml:space="preserve"> los pueblos indígenas</w:t>
            </w:r>
            <w:r w:rsidR="00D93F92" w:rsidRPr="003C5031">
              <w:rPr>
                <w:rFonts w:ascii="Arial Narrow" w:hAnsi="Arial Narrow" w:cs="Arial"/>
                <w:b/>
                <w:bCs/>
              </w:rPr>
              <w:t xml:space="preserve"> que se encuentren asentados en el territorio del Municipio.</w:t>
            </w:r>
          </w:p>
          <w:p w14:paraId="46DC6FB3" w14:textId="77777777" w:rsidR="00D93F92" w:rsidRPr="003C5031" w:rsidRDefault="00D93F92" w:rsidP="00D93F92">
            <w:pPr>
              <w:autoSpaceDE w:val="0"/>
              <w:autoSpaceDN w:val="0"/>
              <w:adjustRightInd w:val="0"/>
              <w:ind w:left="360"/>
              <w:jc w:val="both"/>
              <w:rPr>
                <w:rFonts w:ascii="Arial Narrow" w:hAnsi="Arial Narrow" w:cs="Arial"/>
                <w:b/>
                <w:bCs/>
              </w:rPr>
            </w:pPr>
          </w:p>
          <w:p w14:paraId="11B605F0" w14:textId="77777777" w:rsidR="00D93F92" w:rsidRPr="003C5031" w:rsidRDefault="00D93F92"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t>II.-  Crear  órganos de apoyo para que todas las instituciones, dependencias y oficinas públicas cuenten con personal que tenga conocimientos de las lenguas indígenas requeridas.</w:t>
            </w:r>
          </w:p>
          <w:p w14:paraId="0F0E8ED9" w14:textId="77777777" w:rsidR="00D93F92" w:rsidRPr="003C5031" w:rsidRDefault="00D93F92" w:rsidP="00D93F92">
            <w:pPr>
              <w:autoSpaceDE w:val="0"/>
              <w:autoSpaceDN w:val="0"/>
              <w:adjustRightInd w:val="0"/>
              <w:ind w:left="360"/>
              <w:jc w:val="both"/>
              <w:rPr>
                <w:rFonts w:ascii="Arial Narrow" w:hAnsi="Arial Narrow" w:cs="Arial"/>
                <w:b/>
                <w:bCs/>
              </w:rPr>
            </w:pPr>
          </w:p>
          <w:p w14:paraId="3C8AD953" w14:textId="77777777" w:rsidR="00D93F92" w:rsidRPr="003C5031" w:rsidRDefault="00D93F92"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lastRenderedPageBreak/>
              <w:t>III.- Apoyar a las personas y pueblos indígenas en la preservación, mantenimiento, protección y desarrollo de su patrimonio cultural intangible actual y en el cuidado de sus sitios arqueológicos, centros ceremoniales y lugares de culto.</w:t>
            </w:r>
          </w:p>
          <w:p w14:paraId="35C00B5C" w14:textId="77777777" w:rsidR="00D93F92" w:rsidRPr="003C5031" w:rsidRDefault="00D93F92" w:rsidP="00D93F92">
            <w:pPr>
              <w:autoSpaceDE w:val="0"/>
              <w:autoSpaceDN w:val="0"/>
              <w:adjustRightInd w:val="0"/>
              <w:ind w:left="360"/>
              <w:jc w:val="both"/>
              <w:rPr>
                <w:rFonts w:ascii="Arial Narrow" w:hAnsi="Arial Narrow" w:cs="Arial"/>
                <w:b/>
                <w:bCs/>
              </w:rPr>
            </w:pPr>
          </w:p>
          <w:p w14:paraId="2380A9D5" w14:textId="77777777" w:rsidR="00D93F92" w:rsidRPr="003C5031" w:rsidRDefault="00D93F92"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t>IV.- Promover la instalación, conservación y desarrollo de museos comunitarios.</w:t>
            </w:r>
          </w:p>
          <w:p w14:paraId="1A0008F4" w14:textId="77777777" w:rsidR="008051D3" w:rsidRPr="003C5031" w:rsidRDefault="008051D3"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t> </w:t>
            </w:r>
          </w:p>
          <w:p w14:paraId="0E643171" w14:textId="77777777" w:rsidR="00D93F92" w:rsidRPr="003C5031" w:rsidRDefault="00D93F92"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t>V.- Promover el reconocimiento de los sistemas normativos internos de los indígenas en sus relaciones familiares, sociales y en general los que se utilicen para la prevención, progreso y solución de conflictos.</w:t>
            </w:r>
          </w:p>
          <w:p w14:paraId="34C96364" w14:textId="77777777" w:rsidR="00D93F92" w:rsidRPr="003C5031" w:rsidRDefault="00D93F92" w:rsidP="00D93F92">
            <w:pPr>
              <w:autoSpaceDE w:val="0"/>
              <w:autoSpaceDN w:val="0"/>
              <w:adjustRightInd w:val="0"/>
              <w:ind w:left="360"/>
              <w:jc w:val="both"/>
              <w:rPr>
                <w:rFonts w:ascii="Arial Narrow" w:hAnsi="Arial Narrow" w:cs="Arial"/>
                <w:b/>
                <w:bCs/>
              </w:rPr>
            </w:pPr>
          </w:p>
          <w:p w14:paraId="2CF6B4AB" w14:textId="77777777" w:rsidR="00D93F92" w:rsidRPr="003C5031" w:rsidRDefault="00D93F92" w:rsidP="00D93F92">
            <w:pPr>
              <w:autoSpaceDE w:val="0"/>
              <w:autoSpaceDN w:val="0"/>
              <w:adjustRightInd w:val="0"/>
              <w:ind w:left="360"/>
              <w:jc w:val="both"/>
              <w:rPr>
                <w:rFonts w:ascii="Arial Narrow" w:hAnsi="Arial Narrow" w:cs="Arial"/>
                <w:b/>
                <w:bCs/>
              </w:rPr>
            </w:pPr>
            <w:r w:rsidRPr="003C5031">
              <w:rPr>
                <w:rFonts w:ascii="Arial Narrow" w:hAnsi="Arial Narrow" w:cs="Arial"/>
                <w:b/>
                <w:bCs/>
              </w:rPr>
              <w:t xml:space="preserve">VI.-  Fomentar el derecho de los indígenas, a la libre determinación, a la autonomía, a la </w:t>
            </w:r>
            <w:r w:rsidR="005C6D7C" w:rsidRPr="003C5031">
              <w:rPr>
                <w:rFonts w:ascii="Arial Narrow" w:hAnsi="Arial Narrow" w:cs="Arial"/>
                <w:b/>
                <w:bCs/>
              </w:rPr>
              <w:t>auto adscripción</w:t>
            </w:r>
            <w:r w:rsidRPr="003C5031">
              <w:rPr>
                <w:rFonts w:ascii="Arial Narrow" w:hAnsi="Arial Narrow" w:cs="Arial"/>
                <w:b/>
                <w:bCs/>
              </w:rPr>
              <w:t xml:space="preserve">, a la </w:t>
            </w:r>
            <w:r w:rsidR="005C6D7C" w:rsidRPr="003C5031">
              <w:rPr>
                <w:rFonts w:ascii="Arial Narrow" w:hAnsi="Arial Narrow" w:cs="Arial"/>
                <w:b/>
                <w:bCs/>
              </w:rPr>
              <w:t>auto identificación</w:t>
            </w:r>
            <w:r w:rsidRPr="003C5031">
              <w:rPr>
                <w:rFonts w:ascii="Arial Narrow" w:hAnsi="Arial Narrow" w:cs="Arial"/>
                <w:b/>
                <w:bCs/>
              </w:rPr>
              <w:t>, al autogobierno y la representación indígena, mientras no contravengan la Constitución Política de los Estados Unidos Mexicanos, los tratados internacionales en materia de derechos humanos y la Constitución Política del Estado Libre y Soberano de Nuevo León</w:t>
            </w:r>
            <w:r w:rsidR="005C6D7C" w:rsidRPr="003C5031">
              <w:rPr>
                <w:rFonts w:ascii="Arial Narrow" w:hAnsi="Arial Narrow" w:cs="Arial"/>
                <w:b/>
                <w:bCs/>
              </w:rPr>
              <w:t>.</w:t>
            </w:r>
          </w:p>
          <w:p w14:paraId="0F7DC696" w14:textId="77777777" w:rsidR="005C6D7C" w:rsidRPr="003C5031" w:rsidRDefault="005C6D7C" w:rsidP="00D93F92">
            <w:pPr>
              <w:autoSpaceDE w:val="0"/>
              <w:autoSpaceDN w:val="0"/>
              <w:adjustRightInd w:val="0"/>
              <w:ind w:left="360"/>
              <w:jc w:val="both"/>
              <w:rPr>
                <w:rFonts w:ascii="Arial Narrow" w:hAnsi="Arial Narrow" w:cs="Arial"/>
                <w:b/>
                <w:bCs/>
              </w:rPr>
            </w:pPr>
          </w:p>
          <w:p w14:paraId="67382063" w14:textId="77777777" w:rsidR="005C6D7C" w:rsidRPr="003C5031" w:rsidRDefault="005C6D7C" w:rsidP="00D93F92">
            <w:pPr>
              <w:autoSpaceDE w:val="0"/>
              <w:autoSpaceDN w:val="0"/>
              <w:adjustRightInd w:val="0"/>
              <w:ind w:left="360"/>
              <w:jc w:val="both"/>
              <w:rPr>
                <w:rFonts w:ascii="Arial Narrow" w:hAnsi="Arial Narrow" w:cs="Arial"/>
                <w:b/>
                <w:color w:val="31393C"/>
                <w:sz w:val="23"/>
                <w:szCs w:val="23"/>
                <w:shd w:val="clear" w:color="auto" w:fill="FFFFFF"/>
              </w:rPr>
            </w:pPr>
            <w:r w:rsidRPr="003C5031">
              <w:rPr>
                <w:rFonts w:ascii="Arial Narrow" w:hAnsi="Arial Narrow" w:cs="Arial"/>
                <w:b/>
                <w:bCs/>
              </w:rPr>
              <w:t xml:space="preserve">VII.- Fomentar </w:t>
            </w:r>
            <w:r w:rsidRPr="003C5031">
              <w:rPr>
                <w:rFonts w:ascii="Arial Narrow" w:hAnsi="Arial Narrow" w:cs="Arial"/>
                <w:b/>
                <w:color w:val="31393C"/>
                <w:sz w:val="23"/>
                <w:szCs w:val="23"/>
                <w:shd w:val="clear" w:color="auto" w:fill="FFFFFF"/>
              </w:rPr>
              <w:t>que las personas indígenas, tengan acceso a la educación básica, intercultural y de carácter bilingüe en la lengua nacional oficial y en su respectiva lengua indígena.</w:t>
            </w:r>
          </w:p>
          <w:p w14:paraId="6F3F6322" w14:textId="77777777" w:rsidR="005C6D7C" w:rsidRPr="003C5031" w:rsidRDefault="005C6D7C" w:rsidP="00D93F92">
            <w:pPr>
              <w:autoSpaceDE w:val="0"/>
              <w:autoSpaceDN w:val="0"/>
              <w:adjustRightInd w:val="0"/>
              <w:ind w:left="360"/>
              <w:jc w:val="both"/>
              <w:rPr>
                <w:rFonts w:ascii="Arial Narrow" w:hAnsi="Arial Narrow" w:cs="Arial"/>
                <w:b/>
                <w:bCs/>
                <w:lang w:val="es-ES_tradnl"/>
              </w:rPr>
            </w:pPr>
          </w:p>
          <w:p w14:paraId="6DCB0224" w14:textId="77777777" w:rsidR="005C6D7C" w:rsidRPr="003C5031" w:rsidRDefault="005C6D7C" w:rsidP="005C6D7C">
            <w:pPr>
              <w:autoSpaceDE w:val="0"/>
              <w:autoSpaceDN w:val="0"/>
              <w:adjustRightInd w:val="0"/>
              <w:ind w:left="360"/>
              <w:jc w:val="both"/>
              <w:rPr>
                <w:rFonts w:ascii="Arial Narrow" w:hAnsi="Arial Narrow" w:cs="Arial"/>
                <w:b/>
                <w:bCs/>
                <w:lang w:val="es-ES_tradnl"/>
              </w:rPr>
            </w:pPr>
            <w:r w:rsidRPr="003C5031">
              <w:rPr>
                <w:rFonts w:ascii="Arial Narrow" w:hAnsi="Arial Narrow" w:cs="Arial"/>
                <w:b/>
                <w:bCs/>
                <w:lang w:val="es-ES_tradnl"/>
              </w:rPr>
              <w:lastRenderedPageBreak/>
              <w:t>VIII.- Promover un sistema de becas con igualdad de género para los indígenas, en todos los niveles educativos.</w:t>
            </w:r>
          </w:p>
          <w:p w14:paraId="201E0369" w14:textId="77777777" w:rsidR="005C6D7C" w:rsidRPr="003C5031" w:rsidRDefault="005C6D7C" w:rsidP="005C6D7C">
            <w:pPr>
              <w:autoSpaceDE w:val="0"/>
              <w:autoSpaceDN w:val="0"/>
              <w:adjustRightInd w:val="0"/>
              <w:ind w:left="360"/>
              <w:jc w:val="both"/>
              <w:rPr>
                <w:rFonts w:ascii="Arial Narrow" w:hAnsi="Arial Narrow" w:cs="Arial"/>
                <w:b/>
                <w:bCs/>
                <w:lang w:val="es-ES_tradnl"/>
              </w:rPr>
            </w:pPr>
          </w:p>
          <w:p w14:paraId="3A758F03" w14:textId="77777777" w:rsidR="005C6D7C" w:rsidRPr="003C5031" w:rsidRDefault="005C6D7C" w:rsidP="005C6D7C">
            <w:pPr>
              <w:autoSpaceDE w:val="0"/>
              <w:autoSpaceDN w:val="0"/>
              <w:adjustRightInd w:val="0"/>
              <w:ind w:left="360"/>
              <w:jc w:val="both"/>
              <w:rPr>
                <w:rFonts w:ascii="Arial Narrow" w:hAnsi="Arial Narrow" w:cs="Arial"/>
                <w:b/>
                <w:bCs/>
                <w:lang w:val="es-ES_tradnl"/>
              </w:rPr>
            </w:pPr>
            <w:r w:rsidRPr="003C5031">
              <w:rPr>
                <w:rFonts w:ascii="Arial Narrow" w:hAnsi="Arial Narrow" w:cs="Arial"/>
                <w:b/>
                <w:bCs/>
                <w:lang w:val="es-ES_tradnl"/>
              </w:rPr>
              <w:t>De la misma manera, los adultos indígenas, para la alfabetización y conclusión de sus estudios.</w:t>
            </w:r>
          </w:p>
          <w:p w14:paraId="4AFC44F3" w14:textId="77777777" w:rsidR="005C6D7C" w:rsidRPr="003C5031" w:rsidRDefault="005C6D7C" w:rsidP="005C6D7C">
            <w:pPr>
              <w:autoSpaceDE w:val="0"/>
              <w:autoSpaceDN w:val="0"/>
              <w:adjustRightInd w:val="0"/>
              <w:ind w:left="360"/>
              <w:jc w:val="both"/>
              <w:rPr>
                <w:rFonts w:ascii="Arial Narrow" w:hAnsi="Arial Narrow" w:cs="Arial"/>
                <w:b/>
                <w:bCs/>
                <w:lang w:val="es-ES_tradnl"/>
              </w:rPr>
            </w:pPr>
          </w:p>
          <w:p w14:paraId="4AEDF678" w14:textId="77777777" w:rsidR="005C6D7C" w:rsidRPr="003C5031" w:rsidRDefault="005C6D7C" w:rsidP="005C6D7C">
            <w:pPr>
              <w:autoSpaceDE w:val="0"/>
              <w:autoSpaceDN w:val="0"/>
              <w:adjustRightInd w:val="0"/>
              <w:ind w:left="360"/>
              <w:jc w:val="both"/>
              <w:rPr>
                <w:rFonts w:ascii="Arial Narrow" w:hAnsi="Arial Narrow" w:cs="Arial"/>
                <w:b/>
                <w:bCs/>
              </w:rPr>
            </w:pPr>
            <w:r w:rsidRPr="003C5031">
              <w:rPr>
                <w:rFonts w:ascii="Arial Narrow" w:hAnsi="Arial Narrow" w:cs="Arial"/>
                <w:b/>
                <w:bCs/>
                <w:lang w:val="es-ES_tradnl"/>
              </w:rPr>
              <w:t>IX.- En el ámbito de los derechos laborales, en coordinación con las Autoridades Federales, vigilar</w:t>
            </w:r>
            <w:r w:rsidRPr="003C5031">
              <w:rPr>
                <w:rFonts w:ascii="Arial Narrow" w:hAnsi="Arial Narrow" w:cs="Arial"/>
                <w:b/>
                <w:bCs/>
              </w:rPr>
              <w:t xml:space="preserve"> que los trabajadores que se consideren indígenas, cuenten con los servicios de seguridad social que garanticen su bienestar y el de sus familias.</w:t>
            </w:r>
          </w:p>
          <w:p w14:paraId="26152B6B" w14:textId="77777777" w:rsidR="005C6D7C" w:rsidRPr="003C5031" w:rsidRDefault="005C6D7C" w:rsidP="005C6D7C">
            <w:pPr>
              <w:autoSpaceDE w:val="0"/>
              <w:autoSpaceDN w:val="0"/>
              <w:adjustRightInd w:val="0"/>
              <w:ind w:left="360"/>
              <w:jc w:val="both"/>
              <w:rPr>
                <w:rFonts w:ascii="Arial Narrow" w:hAnsi="Arial Narrow" w:cs="Arial"/>
                <w:b/>
                <w:bCs/>
              </w:rPr>
            </w:pPr>
          </w:p>
          <w:p w14:paraId="152F68D6" w14:textId="77777777" w:rsidR="005C6D7C" w:rsidRPr="003C5031" w:rsidRDefault="005C6D7C" w:rsidP="005C6D7C">
            <w:pPr>
              <w:autoSpaceDE w:val="0"/>
              <w:autoSpaceDN w:val="0"/>
              <w:adjustRightInd w:val="0"/>
              <w:ind w:left="360"/>
              <w:jc w:val="both"/>
              <w:rPr>
                <w:rFonts w:ascii="Arial Narrow" w:hAnsi="Arial Narrow" w:cs="Arial"/>
                <w:b/>
                <w:color w:val="31393C"/>
                <w:sz w:val="23"/>
                <w:szCs w:val="23"/>
                <w:shd w:val="clear" w:color="auto" w:fill="FFFFFF"/>
              </w:rPr>
            </w:pPr>
            <w:r w:rsidRPr="003C5031">
              <w:rPr>
                <w:rFonts w:ascii="Arial Narrow" w:hAnsi="Arial Narrow" w:cs="Arial"/>
                <w:b/>
                <w:bCs/>
              </w:rPr>
              <w:t>X.- En coordinación con las instancias federales, estatales y municipales, p</w:t>
            </w:r>
            <w:r w:rsidRPr="003C5031">
              <w:rPr>
                <w:rFonts w:ascii="Arial Narrow" w:hAnsi="Arial Narrow" w:cs="Arial"/>
                <w:b/>
                <w:color w:val="31393C"/>
                <w:sz w:val="23"/>
                <w:szCs w:val="23"/>
                <w:shd w:val="clear" w:color="auto" w:fill="FFFFFF"/>
              </w:rPr>
              <w:t>romover los derechos laborales y ofrecerá programas de capacitación laboral y de empleo entre los indígenas</w:t>
            </w:r>
          </w:p>
          <w:p w14:paraId="56D59FB9" w14:textId="77777777" w:rsidR="005C6D7C" w:rsidRPr="003C5031" w:rsidRDefault="005C6D7C" w:rsidP="005C6D7C">
            <w:pPr>
              <w:autoSpaceDE w:val="0"/>
              <w:autoSpaceDN w:val="0"/>
              <w:adjustRightInd w:val="0"/>
              <w:ind w:left="360"/>
              <w:jc w:val="both"/>
              <w:rPr>
                <w:rFonts w:ascii="Arial Narrow" w:hAnsi="Arial Narrow" w:cs="Arial"/>
                <w:b/>
                <w:bCs/>
                <w:lang w:val="es-ES_tradnl"/>
              </w:rPr>
            </w:pPr>
          </w:p>
          <w:p w14:paraId="5C5D6F12" w14:textId="77777777" w:rsidR="005C6D7C" w:rsidRPr="003C5031" w:rsidRDefault="005C6D7C" w:rsidP="005C6D7C">
            <w:pPr>
              <w:autoSpaceDE w:val="0"/>
              <w:autoSpaceDN w:val="0"/>
              <w:adjustRightInd w:val="0"/>
              <w:ind w:left="360"/>
              <w:jc w:val="both"/>
              <w:rPr>
                <w:rFonts w:ascii="Arial Narrow" w:hAnsi="Arial Narrow" w:cs="Arial"/>
                <w:b/>
                <w:bCs/>
              </w:rPr>
            </w:pPr>
            <w:r w:rsidRPr="003C5031">
              <w:rPr>
                <w:rFonts w:ascii="Arial Narrow" w:hAnsi="Arial Narrow" w:cs="Arial"/>
                <w:b/>
                <w:bCs/>
                <w:lang w:val="es-ES_tradnl"/>
              </w:rPr>
              <w:t xml:space="preserve">XI.- Promover </w:t>
            </w:r>
            <w:r w:rsidRPr="003C5031">
              <w:rPr>
                <w:rFonts w:ascii="Arial Narrow" w:hAnsi="Arial Narrow" w:cs="Arial"/>
                <w:b/>
                <w:bCs/>
              </w:rPr>
              <w:t>programas para el desarrollo y conservación de la medicina tradicional, habilitando espacios para el desempeño de estas actividades.</w:t>
            </w:r>
          </w:p>
          <w:p w14:paraId="077AF0D7" w14:textId="77777777" w:rsidR="005C6D7C" w:rsidRPr="003C5031" w:rsidRDefault="005C6D7C" w:rsidP="005C6D7C">
            <w:pPr>
              <w:autoSpaceDE w:val="0"/>
              <w:autoSpaceDN w:val="0"/>
              <w:adjustRightInd w:val="0"/>
              <w:ind w:left="360"/>
              <w:jc w:val="both"/>
              <w:rPr>
                <w:rFonts w:ascii="Arial Narrow" w:hAnsi="Arial Narrow" w:cs="Arial"/>
                <w:b/>
                <w:bCs/>
              </w:rPr>
            </w:pPr>
          </w:p>
          <w:p w14:paraId="12761FC8" w14:textId="77777777" w:rsidR="005C6D7C" w:rsidRPr="003C5031" w:rsidRDefault="005C6D7C" w:rsidP="005C6D7C">
            <w:pPr>
              <w:autoSpaceDE w:val="0"/>
              <w:autoSpaceDN w:val="0"/>
              <w:adjustRightInd w:val="0"/>
              <w:ind w:left="360"/>
              <w:jc w:val="both"/>
              <w:rPr>
                <w:rFonts w:ascii="Arial Narrow" w:hAnsi="Arial Narrow" w:cs="Arial"/>
                <w:b/>
                <w:bCs/>
              </w:rPr>
            </w:pPr>
            <w:r w:rsidRPr="003C5031">
              <w:rPr>
                <w:rFonts w:ascii="Arial Narrow" w:hAnsi="Arial Narrow" w:cs="Arial"/>
                <w:b/>
                <w:bCs/>
              </w:rPr>
              <w:t>XII.- A</w:t>
            </w:r>
            <w:r w:rsidR="00C069A3" w:rsidRPr="003C5031">
              <w:rPr>
                <w:rFonts w:ascii="Arial Narrow" w:hAnsi="Arial Narrow" w:cs="Arial"/>
                <w:b/>
                <w:bCs/>
              </w:rPr>
              <w:t>poyar</w:t>
            </w:r>
            <w:r w:rsidRPr="003C5031">
              <w:rPr>
                <w:rFonts w:ascii="Arial Narrow" w:hAnsi="Arial Narrow" w:cs="Arial"/>
                <w:b/>
                <w:bCs/>
              </w:rPr>
              <w:t xml:space="preserve"> la nutrición de los indígenas mediante programas de alimentación, en especial para la población infanti</w:t>
            </w:r>
            <w:r w:rsidR="00850FAC" w:rsidRPr="003C5031">
              <w:rPr>
                <w:rFonts w:ascii="Arial Narrow" w:hAnsi="Arial Narrow" w:cs="Arial"/>
                <w:b/>
                <w:bCs/>
              </w:rPr>
              <w:t>l.</w:t>
            </w:r>
          </w:p>
          <w:p w14:paraId="58ADED8F" w14:textId="77777777" w:rsidR="00850FAC" w:rsidRPr="003C5031" w:rsidRDefault="00850FAC" w:rsidP="005C6D7C">
            <w:pPr>
              <w:autoSpaceDE w:val="0"/>
              <w:autoSpaceDN w:val="0"/>
              <w:adjustRightInd w:val="0"/>
              <w:ind w:left="360"/>
              <w:jc w:val="both"/>
              <w:rPr>
                <w:rFonts w:ascii="Arial Narrow" w:hAnsi="Arial Narrow" w:cs="Arial"/>
                <w:b/>
                <w:bCs/>
              </w:rPr>
            </w:pPr>
          </w:p>
          <w:p w14:paraId="237F5FBE" w14:textId="77777777" w:rsidR="00850FAC" w:rsidRPr="003C5031" w:rsidRDefault="00C069A3" w:rsidP="005C6D7C">
            <w:pPr>
              <w:autoSpaceDE w:val="0"/>
              <w:autoSpaceDN w:val="0"/>
              <w:adjustRightInd w:val="0"/>
              <w:ind w:left="360"/>
              <w:jc w:val="both"/>
              <w:rPr>
                <w:rFonts w:ascii="Arial Narrow" w:hAnsi="Arial Narrow" w:cs="Arial"/>
                <w:b/>
                <w:bCs/>
              </w:rPr>
            </w:pPr>
            <w:r w:rsidRPr="003C5031">
              <w:rPr>
                <w:rFonts w:ascii="Arial Narrow" w:hAnsi="Arial Narrow" w:cs="Arial"/>
                <w:b/>
                <w:bCs/>
              </w:rPr>
              <w:t>XIII.- Las demás que dispongan las disipaciones legales en la materia.</w:t>
            </w:r>
          </w:p>
          <w:p w14:paraId="6888B8DD" w14:textId="77777777" w:rsidR="00850FAC" w:rsidRPr="003C5031" w:rsidRDefault="00850FAC" w:rsidP="005C6D7C">
            <w:pPr>
              <w:autoSpaceDE w:val="0"/>
              <w:autoSpaceDN w:val="0"/>
              <w:adjustRightInd w:val="0"/>
              <w:ind w:left="360"/>
              <w:jc w:val="both"/>
              <w:rPr>
                <w:rFonts w:ascii="Arial Narrow" w:hAnsi="Arial Narrow" w:cs="Arial"/>
                <w:b/>
                <w:bCs/>
              </w:rPr>
            </w:pPr>
          </w:p>
          <w:p w14:paraId="6028E301" w14:textId="77777777" w:rsidR="00850FAC" w:rsidRPr="003C5031" w:rsidRDefault="00850FAC" w:rsidP="00850FAC">
            <w:pPr>
              <w:numPr>
                <w:ilvl w:val="0"/>
                <w:numId w:val="17"/>
              </w:num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En materia de Asuntos Religiosos:</w:t>
            </w:r>
          </w:p>
          <w:p w14:paraId="1B998CB6" w14:textId="77777777" w:rsidR="00C069A3" w:rsidRPr="003C5031" w:rsidRDefault="00C069A3" w:rsidP="00C069A3">
            <w:pPr>
              <w:autoSpaceDE w:val="0"/>
              <w:autoSpaceDN w:val="0"/>
              <w:adjustRightInd w:val="0"/>
              <w:ind w:left="360"/>
              <w:jc w:val="both"/>
              <w:rPr>
                <w:rFonts w:ascii="Arial Narrow" w:hAnsi="Arial Narrow" w:cs="Arial"/>
                <w:b/>
                <w:bCs/>
                <w:lang w:val="es-ES_tradnl"/>
              </w:rPr>
            </w:pPr>
            <w:r w:rsidRPr="003C5031">
              <w:rPr>
                <w:rFonts w:ascii="Arial Narrow" w:hAnsi="Arial Narrow" w:cs="Arial"/>
                <w:b/>
                <w:bCs/>
                <w:lang w:val="es-ES_tradnl"/>
              </w:rPr>
              <w:lastRenderedPageBreak/>
              <w:t xml:space="preserve">I.- </w:t>
            </w:r>
            <w:r w:rsidR="001254DF" w:rsidRPr="003C5031">
              <w:rPr>
                <w:rFonts w:ascii="Arial Narrow" w:hAnsi="Arial Narrow" w:cs="Arial"/>
                <w:b/>
                <w:bCs/>
                <w:lang w:val="es-ES_tradnl"/>
              </w:rPr>
              <w:t>En el marco del principio histórico de la separación del Estado y la iglesia, promover el respeto a los derechos de libertad de culto y creencias religiosas, así como el cumplimiento de las obligaciones, que sean competencia municipal, en materia de asociaciones religiosas, iglesias y culto público.</w:t>
            </w:r>
          </w:p>
          <w:p w14:paraId="6CB7D272" w14:textId="77777777" w:rsidR="001254DF" w:rsidRPr="003C5031" w:rsidRDefault="001254DF" w:rsidP="00C069A3">
            <w:pPr>
              <w:autoSpaceDE w:val="0"/>
              <w:autoSpaceDN w:val="0"/>
              <w:adjustRightInd w:val="0"/>
              <w:ind w:left="360"/>
              <w:jc w:val="both"/>
              <w:rPr>
                <w:rFonts w:ascii="Arial Narrow" w:hAnsi="Arial Narrow" w:cs="Arial"/>
                <w:b/>
                <w:bCs/>
                <w:lang w:val="es-ES_tradnl"/>
              </w:rPr>
            </w:pPr>
          </w:p>
          <w:p w14:paraId="63113F52" w14:textId="77777777" w:rsidR="001254DF" w:rsidRPr="003C5031" w:rsidRDefault="001254DF" w:rsidP="00C069A3">
            <w:pPr>
              <w:autoSpaceDE w:val="0"/>
              <w:autoSpaceDN w:val="0"/>
              <w:adjustRightInd w:val="0"/>
              <w:ind w:left="360"/>
              <w:jc w:val="both"/>
              <w:rPr>
                <w:rFonts w:ascii="Arial Narrow" w:hAnsi="Arial Narrow" w:cs="Arial"/>
                <w:b/>
                <w:bCs/>
                <w:lang w:val="es-ES_tradnl"/>
              </w:rPr>
            </w:pPr>
            <w:r w:rsidRPr="003C5031">
              <w:rPr>
                <w:rFonts w:ascii="Arial Narrow" w:hAnsi="Arial Narrow" w:cs="Arial"/>
                <w:b/>
                <w:bCs/>
                <w:lang w:val="es-ES_tradnl"/>
              </w:rPr>
              <w:t xml:space="preserve">II.- </w:t>
            </w:r>
            <w:r w:rsidR="00DF7891" w:rsidRPr="003C5031">
              <w:rPr>
                <w:rFonts w:ascii="Arial Narrow" w:hAnsi="Arial Narrow" w:cs="Arial"/>
                <w:b/>
                <w:bCs/>
                <w:lang w:val="es-ES_tradnl"/>
              </w:rPr>
              <w:t>Brindar asesoría y orientación, respecto los trámites administrativos necesarios para su registro ante las Autoridades Federales competentes.</w:t>
            </w:r>
          </w:p>
          <w:p w14:paraId="27B719D0" w14:textId="77777777" w:rsidR="00850FAC" w:rsidRPr="003C5031" w:rsidRDefault="00850FAC" w:rsidP="00850FAC">
            <w:pPr>
              <w:autoSpaceDE w:val="0"/>
              <w:autoSpaceDN w:val="0"/>
              <w:adjustRightInd w:val="0"/>
              <w:ind w:left="720"/>
              <w:jc w:val="both"/>
              <w:rPr>
                <w:rFonts w:ascii="Arial Narrow" w:hAnsi="Arial Narrow" w:cs="Arial"/>
                <w:b/>
                <w:bCs/>
                <w:lang w:val="es-ES_tradnl"/>
              </w:rPr>
            </w:pPr>
          </w:p>
          <w:p w14:paraId="3665FF0E" w14:textId="77777777" w:rsidR="00EF0FAE" w:rsidRPr="003C5031" w:rsidRDefault="00DF7891" w:rsidP="00EF0FAE">
            <w:pPr>
              <w:autoSpaceDE w:val="0"/>
              <w:autoSpaceDN w:val="0"/>
              <w:adjustRightInd w:val="0"/>
              <w:ind w:left="381"/>
              <w:jc w:val="both"/>
              <w:rPr>
                <w:rFonts w:ascii="Arial Narrow" w:hAnsi="Arial Narrow" w:cs="Arial"/>
                <w:b/>
                <w:bCs/>
                <w:szCs w:val="24"/>
              </w:rPr>
            </w:pPr>
            <w:r w:rsidRPr="003C5031">
              <w:rPr>
                <w:rFonts w:ascii="Arial Narrow" w:hAnsi="Arial Narrow" w:cs="Arial"/>
                <w:b/>
                <w:bCs/>
                <w:lang w:val="es-ES_tradnl"/>
              </w:rPr>
              <w:t>III.-</w:t>
            </w:r>
            <w:r w:rsidR="00EF0FAE" w:rsidRPr="003C5031">
              <w:rPr>
                <w:rFonts w:ascii="Arial Narrow" w:hAnsi="Arial Narrow" w:cs="Arial"/>
                <w:b/>
                <w:bCs/>
                <w:szCs w:val="24"/>
              </w:rPr>
              <w:t>Auxiliar a las autoridades federales, en el cumplimiento de las leyes y reglamentos en materia de asociaciones religiosas y culto público;</w:t>
            </w:r>
          </w:p>
          <w:p w14:paraId="01F6824C" w14:textId="77777777" w:rsidR="00850FAC" w:rsidRPr="003C5031" w:rsidRDefault="00850FAC" w:rsidP="005C6D7C">
            <w:pPr>
              <w:autoSpaceDE w:val="0"/>
              <w:autoSpaceDN w:val="0"/>
              <w:adjustRightInd w:val="0"/>
              <w:ind w:left="360"/>
              <w:jc w:val="both"/>
              <w:rPr>
                <w:rFonts w:ascii="Arial Narrow" w:hAnsi="Arial Narrow" w:cs="Arial"/>
                <w:b/>
                <w:bCs/>
                <w:lang w:val="es-ES_tradnl"/>
              </w:rPr>
            </w:pPr>
          </w:p>
          <w:p w14:paraId="68F158A7" w14:textId="77777777" w:rsidR="00EF0FAE" w:rsidRPr="003C5031" w:rsidRDefault="00EF0FAE" w:rsidP="005C6D7C">
            <w:pPr>
              <w:autoSpaceDE w:val="0"/>
              <w:autoSpaceDN w:val="0"/>
              <w:adjustRightInd w:val="0"/>
              <w:ind w:left="360"/>
              <w:jc w:val="both"/>
              <w:rPr>
                <w:rFonts w:ascii="Arial Narrow" w:hAnsi="Arial Narrow" w:cs="Arial"/>
                <w:b/>
                <w:bCs/>
                <w:lang w:val="es-ES_tradnl"/>
              </w:rPr>
            </w:pPr>
            <w:r w:rsidRPr="003C5031">
              <w:rPr>
                <w:rFonts w:ascii="Arial Narrow" w:hAnsi="Arial Narrow" w:cs="Arial"/>
                <w:b/>
                <w:bCs/>
                <w:lang w:val="es-ES_tradnl"/>
              </w:rPr>
              <w:t>IV.- Las demás que establezcan las leyes y disposiciones legales en la materia.</w:t>
            </w:r>
          </w:p>
          <w:p w14:paraId="0DE2DD9C" w14:textId="77777777" w:rsidR="000215E2" w:rsidRPr="003C5031" w:rsidRDefault="000215E2" w:rsidP="000215E2">
            <w:pPr>
              <w:autoSpaceDE w:val="0"/>
              <w:autoSpaceDN w:val="0"/>
              <w:adjustRightInd w:val="0"/>
              <w:jc w:val="both"/>
              <w:rPr>
                <w:rFonts w:ascii="Arial Narrow" w:hAnsi="Arial Narrow" w:cs="Arial"/>
                <w:b/>
                <w:bCs/>
                <w:lang w:val="es-ES_tradnl"/>
              </w:rPr>
            </w:pPr>
          </w:p>
          <w:p w14:paraId="535C531B" w14:textId="77777777" w:rsidR="000215E2" w:rsidRPr="003C5031" w:rsidRDefault="000215E2" w:rsidP="00223381">
            <w:pPr>
              <w:autoSpaceDE w:val="0"/>
              <w:autoSpaceDN w:val="0"/>
              <w:adjustRightInd w:val="0"/>
              <w:jc w:val="both"/>
              <w:rPr>
                <w:rFonts w:ascii="Arial Narrow" w:hAnsi="Arial Narrow" w:cs="Arial"/>
                <w:b/>
                <w:bCs/>
                <w:lang w:val="es-ES"/>
              </w:rPr>
            </w:pPr>
          </w:p>
          <w:p w14:paraId="17ED1DCF" w14:textId="77777777" w:rsidR="00FC28F5" w:rsidRPr="003C5031" w:rsidRDefault="00FC28F5" w:rsidP="00FC28F5">
            <w:pPr>
              <w:autoSpaceDE w:val="0"/>
              <w:autoSpaceDN w:val="0"/>
              <w:adjustRightInd w:val="0"/>
              <w:jc w:val="both"/>
              <w:rPr>
                <w:rFonts w:ascii="Arial Narrow" w:hAnsi="Arial Narrow" w:cs="Arial"/>
                <w:b/>
                <w:bCs/>
              </w:rPr>
            </w:pPr>
          </w:p>
          <w:p w14:paraId="7420C22B" w14:textId="77777777" w:rsidR="00FC28F5" w:rsidRPr="003C5031" w:rsidRDefault="00FC28F5" w:rsidP="00FC28F5">
            <w:pPr>
              <w:jc w:val="both"/>
              <w:rPr>
                <w:rFonts w:ascii="Arial Narrow" w:hAnsi="Arial Narrow"/>
                <w:b/>
              </w:rPr>
            </w:pPr>
          </w:p>
        </w:tc>
        <w:tc>
          <w:tcPr>
            <w:tcW w:w="4330" w:type="dxa"/>
          </w:tcPr>
          <w:p w14:paraId="27C5E96D" w14:textId="10738AE1" w:rsidR="00FC28F5" w:rsidRPr="00F37080" w:rsidRDefault="008051D3" w:rsidP="00A563BC">
            <w:pPr>
              <w:rPr>
                <w:rFonts w:ascii="Arial Narrow" w:hAnsi="Arial Narrow"/>
                <w:b/>
              </w:rPr>
            </w:pPr>
            <w:r>
              <w:rPr>
                <w:rFonts w:ascii="Arial Narrow" w:hAnsi="Arial Narrow"/>
                <w:b/>
              </w:rPr>
              <w:lastRenderedPageBreak/>
              <w:t xml:space="preserve">Se modifica </w:t>
            </w:r>
            <w:r w:rsidR="00A563BC">
              <w:rPr>
                <w:rFonts w:ascii="Arial Narrow" w:hAnsi="Arial Narrow"/>
                <w:b/>
              </w:rPr>
              <w:t xml:space="preserve">el </w:t>
            </w:r>
            <w:r w:rsidR="00E55DC1">
              <w:rPr>
                <w:rFonts w:ascii="Arial Narrow" w:hAnsi="Arial Narrow"/>
                <w:b/>
              </w:rPr>
              <w:t>artículo</w:t>
            </w:r>
            <w:r w:rsidR="00A563BC">
              <w:rPr>
                <w:rFonts w:ascii="Arial Narrow" w:hAnsi="Arial Narrow"/>
                <w:b/>
              </w:rPr>
              <w:t xml:space="preserve"> 23</w:t>
            </w:r>
            <w:r>
              <w:rPr>
                <w:rFonts w:ascii="Arial Narrow" w:hAnsi="Arial Narrow"/>
                <w:b/>
              </w:rPr>
              <w:t xml:space="preserve">. Se adicionan </w:t>
            </w:r>
            <w:r w:rsidR="00A563BC">
              <w:rPr>
                <w:rFonts w:ascii="Arial Narrow" w:hAnsi="Arial Narrow"/>
                <w:b/>
              </w:rPr>
              <w:t xml:space="preserve">apartados con incisos </w:t>
            </w:r>
            <w:r>
              <w:rPr>
                <w:rFonts w:ascii="Arial Narrow" w:hAnsi="Arial Narrow"/>
                <w:b/>
              </w:rPr>
              <w:t>incisos a), b)</w:t>
            </w:r>
            <w:r w:rsidR="00DF7891">
              <w:rPr>
                <w:rFonts w:ascii="Arial Narrow" w:hAnsi="Arial Narrow"/>
                <w:b/>
              </w:rPr>
              <w:t xml:space="preserve">, </w:t>
            </w:r>
            <w:r>
              <w:rPr>
                <w:rFonts w:ascii="Arial Narrow" w:hAnsi="Arial Narrow"/>
                <w:b/>
              </w:rPr>
              <w:t>c)</w:t>
            </w:r>
            <w:r w:rsidR="00DF7891">
              <w:rPr>
                <w:rFonts w:ascii="Arial Narrow" w:hAnsi="Arial Narrow"/>
                <w:b/>
              </w:rPr>
              <w:t xml:space="preserve"> y d)</w:t>
            </w:r>
            <w:r>
              <w:rPr>
                <w:rFonts w:ascii="Arial Narrow" w:hAnsi="Arial Narrow"/>
                <w:b/>
              </w:rPr>
              <w:t>.</w:t>
            </w:r>
          </w:p>
        </w:tc>
      </w:tr>
      <w:tr w:rsidR="00FC28F5" w:rsidRPr="00F37080" w14:paraId="149A57F3" w14:textId="77777777" w:rsidTr="00F37080">
        <w:tc>
          <w:tcPr>
            <w:tcW w:w="4332" w:type="dxa"/>
          </w:tcPr>
          <w:p w14:paraId="77F81FE8"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
                <w:bCs/>
                <w:i/>
              </w:rPr>
              <w:lastRenderedPageBreak/>
              <w:t>(REFORMA P.O. 06 DE NOVIEMBRE 2019)</w:t>
            </w:r>
          </w:p>
          <w:p w14:paraId="04ED1247"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rPr>
              <w:t xml:space="preserve">Artículo 24 BIS. - </w:t>
            </w:r>
            <w:r w:rsidRPr="00F37080">
              <w:rPr>
                <w:rFonts w:ascii="Arial Narrow" w:hAnsi="Arial Narrow" w:cs="Arial"/>
                <w:bCs/>
              </w:rPr>
              <w:t>Para el cumplimiento de las funciones que le son encomendadas a la Oficina Ejecutiva de la Presidencia Municipal, le estarán adscritas la Dirección Operativa, Dirección de Consejo Ciudadano, la Coordinación de Concertación Social y Coordinación de Jueces Auxiliares; y demás personal necesario para el buen funcionamiento de la Oficina.</w:t>
            </w:r>
          </w:p>
          <w:p w14:paraId="15E2DF2C"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i/>
              </w:rPr>
              <w:t>(REFORMA P.O. 30 DE ENERO 2019)</w:t>
            </w:r>
          </w:p>
          <w:p w14:paraId="3B98695C"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lastRenderedPageBreak/>
              <w:t>Las funciones de las dependencias en mención o el personal que se encuentre bajo su dirección, que les sean encomendadas por el presente reglamento, alguna disposición normativa o mediante acuerdo delegatorio de facultades, podrán ser ejercidas de forma directa por el Jefe de la Oficina Ejecutiva cuando así lo estime pertinente.</w:t>
            </w:r>
          </w:p>
          <w:p w14:paraId="610EC81C" w14:textId="77777777" w:rsidR="00FC28F5" w:rsidRPr="00F37080" w:rsidRDefault="00FC28F5" w:rsidP="00FC28F5">
            <w:pPr>
              <w:autoSpaceDE w:val="0"/>
              <w:autoSpaceDN w:val="0"/>
              <w:adjustRightInd w:val="0"/>
              <w:jc w:val="both"/>
              <w:rPr>
                <w:rFonts w:ascii="Arial Narrow" w:hAnsi="Arial Narrow" w:cs="Arial"/>
                <w:b/>
                <w:bCs/>
              </w:rPr>
            </w:pPr>
          </w:p>
        </w:tc>
        <w:tc>
          <w:tcPr>
            <w:tcW w:w="4332" w:type="dxa"/>
          </w:tcPr>
          <w:p w14:paraId="53948C58" w14:textId="77777777" w:rsidR="00A563BC" w:rsidRPr="003C5031" w:rsidRDefault="00A563BC" w:rsidP="008051D3">
            <w:pPr>
              <w:autoSpaceDE w:val="0"/>
              <w:autoSpaceDN w:val="0"/>
              <w:adjustRightInd w:val="0"/>
              <w:jc w:val="both"/>
              <w:rPr>
                <w:rFonts w:ascii="Arial Narrow" w:hAnsi="Arial Narrow" w:cs="Arial"/>
                <w:b/>
                <w:bCs/>
              </w:rPr>
            </w:pPr>
          </w:p>
          <w:p w14:paraId="0F1FC446" w14:textId="6FC1427A" w:rsidR="00FC28F5" w:rsidRPr="003C5031" w:rsidRDefault="008051D3" w:rsidP="008051D3">
            <w:pPr>
              <w:autoSpaceDE w:val="0"/>
              <w:autoSpaceDN w:val="0"/>
              <w:adjustRightInd w:val="0"/>
              <w:jc w:val="both"/>
              <w:rPr>
                <w:rFonts w:ascii="Arial Narrow" w:hAnsi="Arial Narrow" w:cs="Arial"/>
                <w:b/>
                <w:bCs/>
              </w:rPr>
            </w:pPr>
            <w:r w:rsidRPr="003C5031">
              <w:rPr>
                <w:rFonts w:ascii="Arial Narrow" w:hAnsi="Arial Narrow" w:cs="Arial"/>
                <w:b/>
                <w:bCs/>
              </w:rPr>
              <w:t>Artículo 24 BIS. - Para el despacho de los asuntos de competencia de la Secretaría de la Presidencia, su Titular se auxiliará directamente de la Dirección de Participación Ciudadana, Dirección de Atención Ciudadana</w:t>
            </w:r>
            <w:r w:rsidR="00E55DC1" w:rsidRPr="003C5031">
              <w:rPr>
                <w:rFonts w:ascii="Arial Narrow" w:hAnsi="Arial Narrow" w:cs="Arial"/>
                <w:b/>
                <w:bCs/>
              </w:rPr>
              <w:t xml:space="preserve"> y Gestoría Social</w:t>
            </w:r>
            <w:r w:rsidRPr="003C5031">
              <w:rPr>
                <w:rFonts w:ascii="Arial Narrow" w:hAnsi="Arial Narrow" w:cs="Arial"/>
                <w:b/>
                <w:bCs/>
              </w:rPr>
              <w:t>, Dirección de Asuntos Indígenas y Religiosos.</w:t>
            </w:r>
          </w:p>
          <w:p w14:paraId="50B96CB3" w14:textId="77777777" w:rsidR="00AC5126" w:rsidRPr="003C5031" w:rsidRDefault="00AC5126" w:rsidP="008051D3">
            <w:pPr>
              <w:autoSpaceDE w:val="0"/>
              <w:autoSpaceDN w:val="0"/>
              <w:adjustRightInd w:val="0"/>
              <w:jc w:val="both"/>
              <w:rPr>
                <w:rFonts w:ascii="Arial Narrow" w:hAnsi="Arial Narrow" w:cs="Arial"/>
                <w:bCs/>
              </w:rPr>
            </w:pPr>
          </w:p>
          <w:p w14:paraId="22DA094C" w14:textId="57398866" w:rsidR="00AC5126" w:rsidRPr="003C5031" w:rsidRDefault="00AC5126" w:rsidP="008051D3">
            <w:pPr>
              <w:autoSpaceDE w:val="0"/>
              <w:autoSpaceDN w:val="0"/>
              <w:adjustRightInd w:val="0"/>
              <w:jc w:val="both"/>
              <w:rPr>
                <w:rFonts w:ascii="Arial Narrow" w:hAnsi="Arial Narrow"/>
                <w:b/>
              </w:rPr>
            </w:pPr>
          </w:p>
        </w:tc>
        <w:tc>
          <w:tcPr>
            <w:tcW w:w="4330" w:type="dxa"/>
          </w:tcPr>
          <w:p w14:paraId="21A3665A" w14:textId="4567F6D8" w:rsidR="00FC28F5" w:rsidRPr="00F37080" w:rsidRDefault="00A563BC" w:rsidP="00FC28F5">
            <w:pPr>
              <w:rPr>
                <w:rFonts w:ascii="Arial Narrow" w:hAnsi="Arial Narrow"/>
                <w:b/>
              </w:rPr>
            </w:pPr>
            <w:r>
              <w:rPr>
                <w:rFonts w:ascii="Arial Narrow" w:hAnsi="Arial Narrow"/>
                <w:b/>
              </w:rPr>
              <w:t xml:space="preserve">Se modifica primer </w:t>
            </w:r>
            <w:r w:rsidR="007E3649">
              <w:rPr>
                <w:rFonts w:ascii="Arial Narrow" w:hAnsi="Arial Narrow"/>
                <w:b/>
              </w:rPr>
              <w:t>párrafo</w:t>
            </w:r>
            <w:r>
              <w:rPr>
                <w:rFonts w:ascii="Arial Narrow" w:hAnsi="Arial Narrow"/>
                <w:b/>
              </w:rPr>
              <w:t>.</w:t>
            </w:r>
          </w:p>
        </w:tc>
      </w:tr>
      <w:tr w:rsidR="00FC28F5" w:rsidRPr="00F37080" w14:paraId="311FDC89" w14:textId="77777777" w:rsidTr="00F37080">
        <w:tc>
          <w:tcPr>
            <w:tcW w:w="4332" w:type="dxa"/>
          </w:tcPr>
          <w:p w14:paraId="002CC32C"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i/>
              </w:rPr>
              <w:lastRenderedPageBreak/>
              <w:t>(REFORMA P.O. 30 DE ENERO 2019)</w:t>
            </w:r>
          </w:p>
          <w:p w14:paraId="504823CF" w14:textId="3DFC8F16" w:rsidR="00FC28F5" w:rsidRPr="00F37080" w:rsidRDefault="00FC28F5" w:rsidP="00FC28F5">
            <w:pPr>
              <w:autoSpaceDE w:val="0"/>
              <w:autoSpaceDN w:val="0"/>
              <w:adjustRightInd w:val="0"/>
              <w:jc w:val="both"/>
              <w:rPr>
                <w:rFonts w:ascii="Arial Narrow" w:hAnsi="Arial Narrow" w:cs="Arial"/>
                <w:bCs/>
              </w:rPr>
            </w:pPr>
            <w:r w:rsidRPr="007B6BEE">
              <w:rPr>
                <w:rFonts w:ascii="Arial Narrow" w:hAnsi="Arial Narrow" w:cs="Arial"/>
                <w:b/>
                <w:bCs/>
              </w:rPr>
              <w:t>Artículo 25.-</w:t>
            </w:r>
            <w:r w:rsidRPr="00F37080">
              <w:rPr>
                <w:rFonts w:ascii="Arial Narrow" w:hAnsi="Arial Narrow" w:cs="Arial"/>
                <w:b/>
                <w:bCs/>
              </w:rPr>
              <w:t xml:space="preserve"> </w:t>
            </w:r>
            <w:r w:rsidRPr="00F37080">
              <w:rPr>
                <w:rFonts w:ascii="Arial Narrow" w:hAnsi="Arial Narrow" w:cs="Arial"/>
                <w:bCs/>
              </w:rPr>
              <w:t>La Secretaría de la Contraloría</w:t>
            </w:r>
            <w:r w:rsidR="00A563BC">
              <w:rPr>
                <w:rFonts w:ascii="Arial Narrow" w:hAnsi="Arial Narrow" w:cs="Arial"/>
                <w:bCs/>
              </w:rPr>
              <w:t xml:space="preserve"> Interna, Transparencia y Anticorrupción</w:t>
            </w:r>
            <w:r w:rsidRPr="00F37080">
              <w:rPr>
                <w:rFonts w:ascii="Arial Narrow" w:hAnsi="Arial Narrow" w:cs="Arial"/>
                <w:bCs/>
              </w:rPr>
              <w:t xml:space="preserve"> es la dependencia encargada del control interno, vigilancia, fiscalización, supervisión y evaluación de los elementos de la cuenta pública, para que la gestión pública municipal se realice de una manera eficiente y con apego al Plan Municipal de Desarrollo, a los presupuestos y los programas, a la normatividad y a las leyes aplicables; en el ejercicio de sus atribuciones está dotada de autonomía técnica y de gestión para decidir sobre su funcionamiento y decisiones; y está facultada para conocer de las infracciones administrativas que cometan y/o hubieran cometido los servidores públicos y/o ex servidores públicos del Municipio de General Escobedo, Nuevo León, e imponer, en su caso, las sanciones aplicables conforme a lo dispuesto en las disposiciones normativas aplicables.</w:t>
            </w:r>
          </w:p>
          <w:p w14:paraId="7A929836"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i/>
              </w:rPr>
              <w:t>(REFORMA P.O. 30 DE ENERO 2019)</w:t>
            </w:r>
          </w:p>
          <w:p w14:paraId="64E639F0"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Son facultades y obligaciones de la Secretaría de la Contraloría Interna, Transparencia y Anticorrupción:</w:t>
            </w:r>
          </w:p>
          <w:p w14:paraId="6F49A2CC" w14:textId="77777777" w:rsidR="00FC28F5" w:rsidRPr="00F37080" w:rsidRDefault="00FC28F5" w:rsidP="00FC28F5">
            <w:pPr>
              <w:autoSpaceDE w:val="0"/>
              <w:autoSpaceDN w:val="0"/>
              <w:adjustRightInd w:val="0"/>
              <w:jc w:val="both"/>
              <w:rPr>
                <w:rFonts w:ascii="Arial Narrow" w:hAnsi="Arial Narrow" w:cs="Arial"/>
                <w:b/>
                <w:bCs/>
                <w:i/>
              </w:rPr>
            </w:pPr>
          </w:p>
          <w:p w14:paraId="76F75A8D" w14:textId="77777777" w:rsidR="0088353A" w:rsidRPr="00F37080" w:rsidRDefault="0088353A" w:rsidP="00FC28F5">
            <w:pPr>
              <w:autoSpaceDE w:val="0"/>
              <w:autoSpaceDN w:val="0"/>
              <w:adjustRightInd w:val="0"/>
              <w:jc w:val="both"/>
              <w:rPr>
                <w:rFonts w:ascii="Arial Narrow" w:hAnsi="Arial Narrow" w:cs="Arial"/>
                <w:b/>
                <w:bCs/>
                <w:i/>
              </w:rPr>
            </w:pPr>
          </w:p>
          <w:p w14:paraId="0A59C98A" w14:textId="77777777" w:rsidR="0088353A" w:rsidRPr="00F37080" w:rsidRDefault="0088353A" w:rsidP="00FC28F5">
            <w:pPr>
              <w:autoSpaceDE w:val="0"/>
              <w:autoSpaceDN w:val="0"/>
              <w:adjustRightInd w:val="0"/>
              <w:jc w:val="both"/>
              <w:rPr>
                <w:rFonts w:ascii="Arial Narrow" w:hAnsi="Arial Narrow" w:cs="Arial"/>
                <w:b/>
                <w:bCs/>
                <w:i/>
              </w:rPr>
            </w:pPr>
          </w:p>
          <w:p w14:paraId="31955F6B" w14:textId="77777777" w:rsidR="0088353A" w:rsidRPr="00F37080" w:rsidRDefault="0088353A" w:rsidP="00FC28F5">
            <w:pPr>
              <w:autoSpaceDE w:val="0"/>
              <w:autoSpaceDN w:val="0"/>
              <w:adjustRightInd w:val="0"/>
              <w:jc w:val="both"/>
              <w:rPr>
                <w:rFonts w:ascii="Arial Narrow" w:hAnsi="Arial Narrow" w:cs="Arial"/>
                <w:b/>
                <w:bCs/>
                <w:i/>
              </w:rPr>
            </w:pPr>
          </w:p>
          <w:p w14:paraId="4A7A4CC2" w14:textId="77777777" w:rsidR="00FC28F5" w:rsidRPr="00F37080" w:rsidRDefault="00FC28F5" w:rsidP="00FC28F5">
            <w:pPr>
              <w:autoSpaceDE w:val="0"/>
              <w:autoSpaceDN w:val="0"/>
              <w:adjustRightInd w:val="0"/>
              <w:jc w:val="both"/>
              <w:rPr>
                <w:rFonts w:ascii="Arial Narrow" w:hAnsi="Arial Narrow" w:cs="Arial"/>
                <w:b/>
                <w:bCs/>
                <w:i/>
              </w:rPr>
            </w:pPr>
            <w:r w:rsidRPr="00F37080">
              <w:rPr>
                <w:rFonts w:ascii="Arial Narrow" w:hAnsi="Arial Narrow" w:cs="Arial"/>
                <w:b/>
                <w:bCs/>
                <w:i/>
              </w:rPr>
              <w:lastRenderedPageBreak/>
              <w:t>I a XXX……………………………………………….</w:t>
            </w:r>
          </w:p>
          <w:p w14:paraId="50DF93DB" w14:textId="77777777" w:rsidR="00FC28F5" w:rsidRPr="00F37080" w:rsidRDefault="00FC28F5" w:rsidP="00FC28F5">
            <w:pPr>
              <w:autoSpaceDE w:val="0"/>
              <w:autoSpaceDN w:val="0"/>
              <w:adjustRightInd w:val="0"/>
              <w:jc w:val="both"/>
              <w:rPr>
                <w:rFonts w:ascii="Arial Narrow" w:hAnsi="Arial Narrow" w:cs="Arial"/>
                <w:b/>
                <w:bCs/>
                <w:i/>
              </w:rPr>
            </w:pPr>
          </w:p>
          <w:p w14:paraId="2C38092F" w14:textId="77777777" w:rsidR="0088353A" w:rsidRPr="00F37080" w:rsidRDefault="0088353A" w:rsidP="00FC28F5">
            <w:pPr>
              <w:autoSpaceDE w:val="0"/>
              <w:autoSpaceDN w:val="0"/>
              <w:adjustRightInd w:val="0"/>
              <w:jc w:val="both"/>
              <w:rPr>
                <w:rFonts w:ascii="Arial Narrow" w:hAnsi="Arial Narrow" w:cs="Arial"/>
                <w:b/>
                <w:bCs/>
                <w:i/>
              </w:rPr>
            </w:pPr>
          </w:p>
          <w:p w14:paraId="7CC514A1"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i/>
              </w:rPr>
              <w:t>(REFORMA P.O. 21 DE AGOSTO 2019)</w:t>
            </w:r>
          </w:p>
          <w:p w14:paraId="2FB56C69" w14:textId="77777777" w:rsidR="00FC28F5" w:rsidRPr="00F37080" w:rsidRDefault="00FC28F5" w:rsidP="00FC28F5">
            <w:pPr>
              <w:autoSpaceDE w:val="0"/>
              <w:autoSpaceDN w:val="0"/>
              <w:adjustRightInd w:val="0"/>
              <w:jc w:val="both"/>
              <w:rPr>
                <w:rFonts w:ascii="Arial Narrow" w:hAnsi="Arial Narrow" w:cs="Arial"/>
                <w:b/>
                <w:bCs/>
              </w:rPr>
            </w:pPr>
            <w:r w:rsidRPr="00F37080">
              <w:rPr>
                <w:rFonts w:ascii="Arial Narrow" w:hAnsi="Arial Narrow" w:cs="Arial"/>
                <w:bCs/>
              </w:rPr>
              <w:t>Para el despacho de los asuntos de su competencia, el Secretario de la Contraloría Interna, Transparencia y Anticorrupción se auxiliará con la Dirección de Fiscalización y Cuenta Pública, Dirección de Comercio; así como de las demás unidades administrativas que le adscriba el Presidente Municipal</w:t>
            </w:r>
          </w:p>
        </w:tc>
        <w:tc>
          <w:tcPr>
            <w:tcW w:w="4332" w:type="dxa"/>
          </w:tcPr>
          <w:p w14:paraId="2A00A354" w14:textId="55EE5538" w:rsidR="00FC28F5" w:rsidRPr="003C5031" w:rsidRDefault="00FC28F5" w:rsidP="00FC28F5">
            <w:pPr>
              <w:jc w:val="both"/>
              <w:rPr>
                <w:rFonts w:ascii="Arial Narrow" w:hAnsi="Arial Narrow" w:cs="Arial"/>
                <w:b/>
                <w:bCs/>
              </w:rPr>
            </w:pPr>
          </w:p>
          <w:p w14:paraId="63257825" w14:textId="7B364F40" w:rsidR="00A563BC" w:rsidRPr="003C5031" w:rsidRDefault="00A563BC" w:rsidP="00A563BC">
            <w:pPr>
              <w:autoSpaceDE w:val="0"/>
              <w:autoSpaceDN w:val="0"/>
              <w:adjustRightInd w:val="0"/>
              <w:jc w:val="both"/>
              <w:rPr>
                <w:rFonts w:ascii="Arial Narrow" w:hAnsi="Arial Narrow" w:cs="Arial"/>
                <w:b/>
                <w:bCs/>
              </w:rPr>
            </w:pPr>
            <w:r w:rsidRPr="003C5031">
              <w:rPr>
                <w:rFonts w:ascii="Arial Narrow" w:hAnsi="Arial Narrow" w:cs="Arial"/>
                <w:b/>
                <w:bCs/>
              </w:rPr>
              <w:t>Articulo 25.- La Secretaría de la Contraloría es la dependencia encargada del control interno, vigilancia, fiscalización, supervisión y evaluación de los elementos de la cuenta pública, para que la gestión pública municipal se realice de una manera eficiente y con apego al Plan Municipal de Desarrollo, a los presupuestos y los programas, a la normatividad y a las leyes aplicables; en el ejercicio de sus atribuciones está dotada de autonomía técnica y de gestión para decidir sobre su funcionamiento y decisiones; y está facultada para conocer de las infracciones administrativas que cometan y/o hubieran cometido los servidores públicos y/o ex servidores públicos del Municipio de General Escobedo, Nuevo León, e imponer, en su caso, las sanciones aplicables conforme a lo dispuesto en las disposiciones normativas aplicables.</w:t>
            </w:r>
          </w:p>
          <w:p w14:paraId="758693B8" w14:textId="77777777" w:rsidR="005E2246" w:rsidRPr="003C5031" w:rsidRDefault="005E2246" w:rsidP="00FC28F5">
            <w:pPr>
              <w:jc w:val="both"/>
              <w:rPr>
                <w:rFonts w:ascii="Arial Narrow" w:hAnsi="Arial Narrow" w:cs="Arial"/>
                <w:b/>
                <w:bCs/>
              </w:rPr>
            </w:pPr>
          </w:p>
          <w:p w14:paraId="46DE019D" w14:textId="77777777" w:rsidR="005E2246" w:rsidRPr="003C5031" w:rsidRDefault="005E2246" w:rsidP="00FC28F5">
            <w:pPr>
              <w:jc w:val="both"/>
              <w:rPr>
                <w:rFonts w:ascii="Arial Narrow" w:hAnsi="Arial Narrow" w:cs="Arial"/>
                <w:b/>
                <w:bCs/>
              </w:rPr>
            </w:pPr>
          </w:p>
          <w:p w14:paraId="4DF0C2F8" w14:textId="77777777" w:rsidR="005E2246" w:rsidRPr="003C5031" w:rsidRDefault="005E2246" w:rsidP="00FC28F5">
            <w:pPr>
              <w:jc w:val="both"/>
              <w:rPr>
                <w:rFonts w:ascii="Arial Narrow" w:hAnsi="Arial Narrow" w:cs="Arial"/>
                <w:b/>
                <w:bCs/>
              </w:rPr>
            </w:pPr>
          </w:p>
          <w:p w14:paraId="28748341" w14:textId="77777777" w:rsidR="005E2246" w:rsidRPr="003C5031" w:rsidRDefault="005E2246" w:rsidP="00FC28F5">
            <w:pPr>
              <w:jc w:val="both"/>
              <w:rPr>
                <w:rFonts w:ascii="Arial Narrow" w:hAnsi="Arial Narrow" w:cs="Arial"/>
                <w:b/>
                <w:bCs/>
              </w:rPr>
            </w:pPr>
          </w:p>
          <w:p w14:paraId="18DC2251" w14:textId="77777777" w:rsidR="005E2246" w:rsidRPr="003C5031" w:rsidRDefault="005E2246" w:rsidP="00FC28F5">
            <w:pPr>
              <w:jc w:val="both"/>
              <w:rPr>
                <w:rFonts w:ascii="Arial Narrow" w:hAnsi="Arial Narrow" w:cs="Arial"/>
                <w:b/>
                <w:bCs/>
              </w:rPr>
            </w:pPr>
          </w:p>
          <w:p w14:paraId="501D3EC3" w14:textId="77777777" w:rsidR="005E2246" w:rsidRPr="003C5031" w:rsidRDefault="005E2246" w:rsidP="00FC28F5">
            <w:pPr>
              <w:jc w:val="both"/>
              <w:rPr>
                <w:rFonts w:ascii="Arial Narrow" w:hAnsi="Arial Narrow" w:cs="Arial"/>
                <w:b/>
                <w:bCs/>
              </w:rPr>
            </w:pPr>
          </w:p>
          <w:p w14:paraId="0CFDA7AB" w14:textId="77777777" w:rsidR="005E2246" w:rsidRPr="003C5031" w:rsidRDefault="005E2246" w:rsidP="00FC28F5">
            <w:pPr>
              <w:jc w:val="both"/>
              <w:rPr>
                <w:rFonts w:ascii="Arial Narrow" w:hAnsi="Arial Narrow" w:cs="Arial"/>
                <w:b/>
                <w:bCs/>
              </w:rPr>
            </w:pPr>
          </w:p>
          <w:p w14:paraId="7A160304" w14:textId="77777777" w:rsidR="005E2246" w:rsidRPr="003C5031" w:rsidRDefault="005E2246" w:rsidP="00FC28F5">
            <w:pPr>
              <w:jc w:val="both"/>
              <w:rPr>
                <w:rFonts w:ascii="Arial Narrow" w:hAnsi="Arial Narrow" w:cs="Arial"/>
                <w:b/>
                <w:bCs/>
              </w:rPr>
            </w:pPr>
          </w:p>
          <w:p w14:paraId="397E9DA0" w14:textId="77777777" w:rsidR="005E2246" w:rsidRPr="003C5031" w:rsidRDefault="005E2246" w:rsidP="00FC28F5">
            <w:pPr>
              <w:jc w:val="both"/>
              <w:rPr>
                <w:rFonts w:ascii="Arial Narrow" w:hAnsi="Arial Narrow" w:cs="Arial"/>
                <w:b/>
                <w:bCs/>
              </w:rPr>
            </w:pPr>
          </w:p>
          <w:p w14:paraId="26CDDEF9" w14:textId="77777777" w:rsidR="00A563BC" w:rsidRPr="003C5031" w:rsidRDefault="00A563BC" w:rsidP="00B911F8">
            <w:pPr>
              <w:jc w:val="both"/>
              <w:rPr>
                <w:rFonts w:ascii="Arial Narrow" w:hAnsi="Arial Narrow" w:cs="Arial"/>
                <w:bCs/>
              </w:rPr>
            </w:pPr>
          </w:p>
          <w:p w14:paraId="3AA45868" w14:textId="2E214DF0" w:rsidR="005E2246" w:rsidRPr="003C5031" w:rsidRDefault="005E2246" w:rsidP="00707991">
            <w:pPr>
              <w:jc w:val="both"/>
              <w:rPr>
                <w:rFonts w:ascii="Arial Narrow" w:hAnsi="Arial Narrow" w:cs="Arial"/>
                <w:b/>
                <w:bCs/>
              </w:rPr>
            </w:pPr>
            <w:r w:rsidRPr="003C5031">
              <w:rPr>
                <w:rFonts w:ascii="Arial Narrow" w:hAnsi="Arial Narrow" w:cs="Arial"/>
                <w:b/>
                <w:bCs/>
              </w:rPr>
              <w:t>Para el despacho de los asuntos de su competencia, el Secretario de la Contraloría se auxiliará de la Unidad de Transp</w:t>
            </w:r>
            <w:r w:rsidR="00707991" w:rsidRPr="003C5031">
              <w:rPr>
                <w:rFonts w:ascii="Arial Narrow" w:hAnsi="Arial Narrow" w:cs="Arial"/>
                <w:b/>
                <w:bCs/>
              </w:rPr>
              <w:t>arencia, Unidad Anticorrupción</w:t>
            </w:r>
            <w:r w:rsidRPr="003C5031">
              <w:rPr>
                <w:rFonts w:ascii="Arial Narrow" w:hAnsi="Arial Narrow" w:cs="Arial"/>
                <w:b/>
                <w:bCs/>
              </w:rPr>
              <w:t>, Dirección de Normatividad y Control, Dirección de Fiscalización, Director de Procedimientos y Responsabilidades Administrativos; así como de las demás que le adscriba el Presidente Municipal</w:t>
            </w:r>
          </w:p>
        </w:tc>
        <w:tc>
          <w:tcPr>
            <w:tcW w:w="4330" w:type="dxa"/>
          </w:tcPr>
          <w:p w14:paraId="093E787A" w14:textId="77777777" w:rsidR="00A563BC" w:rsidRDefault="00A563BC" w:rsidP="00FC28F5">
            <w:pPr>
              <w:rPr>
                <w:rFonts w:ascii="Arial Narrow" w:hAnsi="Arial Narrow"/>
                <w:b/>
              </w:rPr>
            </w:pPr>
          </w:p>
          <w:p w14:paraId="4DE04E12" w14:textId="416F6865" w:rsidR="00FC28F5" w:rsidRPr="00F37080" w:rsidRDefault="00A563BC" w:rsidP="00FC28F5">
            <w:pPr>
              <w:rPr>
                <w:rFonts w:ascii="Arial Narrow" w:hAnsi="Arial Narrow"/>
                <w:b/>
              </w:rPr>
            </w:pPr>
            <w:r>
              <w:rPr>
                <w:rFonts w:ascii="Arial Narrow" w:hAnsi="Arial Narrow"/>
                <w:b/>
              </w:rPr>
              <w:t xml:space="preserve">Se modifica primer y </w:t>
            </w:r>
            <w:r w:rsidR="00E55DC1">
              <w:rPr>
                <w:rFonts w:ascii="Arial Narrow" w:hAnsi="Arial Narrow"/>
                <w:b/>
              </w:rPr>
              <w:t>último</w:t>
            </w:r>
            <w:r>
              <w:rPr>
                <w:rFonts w:ascii="Arial Narrow" w:hAnsi="Arial Narrow"/>
                <w:b/>
              </w:rPr>
              <w:t xml:space="preserve"> párrafo.</w:t>
            </w:r>
          </w:p>
        </w:tc>
      </w:tr>
      <w:tr w:rsidR="00FC28F5" w:rsidRPr="00F37080" w14:paraId="4934D710" w14:textId="77777777" w:rsidTr="00F37080">
        <w:tc>
          <w:tcPr>
            <w:tcW w:w="4332" w:type="dxa"/>
          </w:tcPr>
          <w:p w14:paraId="2E5C3F00" w14:textId="77777777" w:rsidR="00FC28F5" w:rsidRPr="00F37080" w:rsidRDefault="00FC28F5" w:rsidP="00FC28F5">
            <w:pPr>
              <w:autoSpaceDE w:val="0"/>
              <w:autoSpaceDN w:val="0"/>
              <w:adjustRightInd w:val="0"/>
              <w:jc w:val="both"/>
              <w:rPr>
                <w:rFonts w:ascii="Arial Narrow" w:hAnsi="Arial Narrow" w:cs="Arial"/>
                <w:bCs/>
                <w:lang w:val="es-ES"/>
              </w:rPr>
            </w:pPr>
            <w:r w:rsidRPr="00F37080">
              <w:rPr>
                <w:rFonts w:ascii="Arial Narrow" w:hAnsi="Arial Narrow" w:cs="Arial"/>
                <w:b/>
                <w:bCs/>
              </w:rPr>
              <w:lastRenderedPageBreak/>
              <w:t>Artículo 26.-</w:t>
            </w:r>
            <w:r w:rsidRPr="00F37080">
              <w:rPr>
                <w:rFonts w:ascii="Arial Narrow" w:hAnsi="Arial Narrow" w:cs="Arial"/>
                <w:bCs/>
              </w:rPr>
              <w:t xml:space="preserve"> </w:t>
            </w:r>
            <w:r w:rsidRPr="00F37080">
              <w:rPr>
                <w:rFonts w:ascii="Arial Narrow" w:hAnsi="Arial Narrow" w:cs="Arial"/>
                <w:bCs/>
                <w:lang w:val="es-ES"/>
              </w:rPr>
              <w:t xml:space="preserve">La Secretaría de Desarrollo Urbano y Ecología es la dependencia encargada de establecer, instrumentar y coordinar las políticas, estrategias, planes, programas y acciones que promuevan el desarrollo urbano y medio ambiente sustentables, en consecuencia, le corresponde el despacho de los siguientes asuntos: </w:t>
            </w:r>
          </w:p>
          <w:p w14:paraId="23E9A490" w14:textId="77777777" w:rsidR="00FC28F5" w:rsidRPr="00F37080" w:rsidRDefault="00FC28F5" w:rsidP="00FC28F5">
            <w:pPr>
              <w:autoSpaceDE w:val="0"/>
              <w:autoSpaceDN w:val="0"/>
              <w:adjustRightInd w:val="0"/>
              <w:jc w:val="both"/>
              <w:rPr>
                <w:rFonts w:ascii="Arial Narrow" w:hAnsi="Arial Narrow" w:cs="Arial"/>
                <w:bCs/>
              </w:rPr>
            </w:pPr>
          </w:p>
          <w:p w14:paraId="555AFFAE"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A …………………………………………………..</w:t>
            </w:r>
          </w:p>
          <w:p w14:paraId="1F0F881C"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B…………………………………………………</w:t>
            </w:r>
            <w:r w:rsidR="006F45D3">
              <w:rPr>
                <w:rFonts w:ascii="Arial Narrow" w:hAnsi="Arial Narrow" w:cs="Arial"/>
                <w:bCs/>
              </w:rPr>
              <w:t>.</w:t>
            </w:r>
            <w:r w:rsidRPr="00F37080">
              <w:rPr>
                <w:rFonts w:ascii="Arial Narrow" w:hAnsi="Arial Narrow" w:cs="Arial"/>
                <w:bCs/>
              </w:rPr>
              <w:t>..</w:t>
            </w:r>
          </w:p>
          <w:p w14:paraId="31E5621B" w14:textId="77777777" w:rsidR="00FC28F5" w:rsidRPr="00F37080" w:rsidRDefault="00FC28F5" w:rsidP="00FC28F5">
            <w:pPr>
              <w:autoSpaceDE w:val="0"/>
              <w:autoSpaceDN w:val="0"/>
              <w:adjustRightInd w:val="0"/>
              <w:jc w:val="both"/>
              <w:rPr>
                <w:rFonts w:ascii="Arial Narrow" w:hAnsi="Arial Narrow" w:cs="Arial"/>
                <w:bCs/>
              </w:rPr>
            </w:pPr>
          </w:p>
          <w:p w14:paraId="47F167AC" w14:textId="77777777" w:rsidR="0088353A" w:rsidRPr="00F37080" w:rsidRDefault="0088353A" w:rsidP="00FC28F5">
            <w:pPr>
              <w:autoSpaceDE w:val="0"/>
              <w:autoSpaceDN w:val="0"/>
              <w:adjustRightInd w:val="0"/>
              <w:jc w:val="both"/>
              <w:rPr>
                <w:rFonts w:ascii="Arial Narrow" w:hAnsi="Arial Narrow" w:cs="Arial"/>
                <w:bCs/>
              </w:rPr>
            </w:pPr>
          </w:p>
          <w:p w14:paraId="1322FE5D"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C. De Protección al Ambiente.</w:t>
            </w:r>
          </w:p>
          <w:p w14:paraId="4084F733" w14:textId="77777777" w:rsidR="00FC28F5" w:rsidRPr="00F37080" w:rsidRDefault="00FC28F5" w:rsidP="00FC28F5">
            <w:pPr>
              <w:autoSpaceDE w:val="0"/>
              <w:autoSpaceDN w:val="0"/>
              <w:adjustRightInd w:val="0"/>
              <w:jc w:val="both"/>
              <w:rPr>
                <w:rFonts w:ascii="Arial Narrow" w:hAnsi="Arial Narrow" w:cs="Arial"/>
              </w:rPr>
            </w:pPr>
          </w:p>
          <w:p w14:paraId="480C28F5"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 Preservar y restaurar el equilibrio ecológico y la protección al ambiente en bienes y zonas de jurisdicción municipal, en las materias que no estén expresamente atribuidas al Estado o a la Federación;</w:t>
            </w:r>
          </w:p>
          <w:p w14:paraId="158C1925" w14:textId="77777777" w:rsidR="00FC28F5" w:rsidRPr="00F37080" w:rsidRDefault="00FC28F5" w:rsidP="00FC28F5">
            <w:pPr>
              <w:autoSpaceDE w:val="0"/>
              <w:autoSpaceDN w:val="0"/>
              <w:adjustRightInd w:val="0"/>
              <w:jc w:val="both"/>
              <w:rPr>
                <w:rFonts w:ascii="Arial Narrow" w:hAnsi="Arial Narrow" w:cs="Arial"/>
              </w:rPr>
            </w:pPr>
          </w:p>
          <w:p w14:paraId="3AAD67A0"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 xml:space="preserve">II. Llevar a cabo programas de concientización y cultura de ecología y protección de la arbórea para </w:t>
            </w:r>
            <w:r w:rsidRPr="00F37080">
              <w:rPr>
                <w:rFonts w:ascii="Arial Narrow" w:hAnsi="Arial Narrow" w:cs="Arial"/>
              </w:rPr>
              <w:lastRenderedPageBreak/>
              <w:t>fortalecer al medio ambiente de las áreas municipales;</w:t>
            </w:r>
          </w:p>
          <w:p w14:paraId="296D2E08" w14:textId="77777777" w:rsidR="00FC28F5" w:rsidRPr="00F37080" w:rsidRDefault="00FC28F5" w:rsidP="00FC28F5">
            <w:pPr>
              <w:autoSpaceDE w:val="0"/>
              <w:autoSpaceDN w:val="0"/>
              <w:adjustRightInd w:val="0"/>
              <w:jc w:val="both"/>
              <w:rPr>
                <w:rFonts w:ascii="Arial Narrow" w:hAnsi="Arial Narrow" w:cs="Arial"/>
              </w:rPr>
            </w:pPr>
          </w:p>
          <w:p w14:paraId="5C8BB8A1"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III. Elaborar el diagnóstico ambiental del Municipio, definiendo la problemática existente y sus causas y consecuencias, proponiendo y aplicando las acciones correctivas procedentes;</w:t>
            </w:r>
          </w:p>
          <w:p w14:paraId="7736DC84" w14:textId="77777777" w:rsidR="00FC28F5" w:rsidRPr="00F37080" w:rsidRDefault="00FC28F5" w:rsidP="00FC28F5">
            <w:pPr>
              <w:autoSpaceDE w:val="0"/>
              <w:autoSpaceDN w:val="0"/>
              <w:adjustRightInd w:val="0"/>
              <w:jc w:val="both"/>
              <w:rPr>
                <w:rFonts w:ascii="Arial Narrow" w:hAnsi="Arial Narrow" w:cs="Arial"/>
              </w:rPr>
            </w:pPr>
          </w:p>
          <w:p w14:paraId="0EB6A09A"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IV. Participar en la prevención y control de emergencias y contingencias ambientales que pudieren presentarse en su circunscripción territorial, atendiendo a las políticas y programas de protección civil que al efecto se establezcan por las autoridades competentes;</w:t>
            </w:r>
          </w:p>
          <w:p w14:paraId="0F3BF61C"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V.- Vigilar el cumplimiento de la normatividad aplicable mediante los planes, programas, proyectos y demás disposiciones legales o administrativas, en materia tanto de protección, fomento, conservación, restauración de los recursos naturales, como de inspección y vigilancia de los mismos, con el objetivo de salvaguardar el entorno y sus elementos naturales, asegurando su sustentabilidad;</w:t>
            </w:r>
          </w:p>
          <w:p w14:paraId="0A5D5290" w14:textId="77777777" w:rsidR="00FC28F5" w:rsidRPr="00F37080" w:rsidRDefault="00FC28F5" w:rsidP="00FC28F5">
            <w:pPr>
              <w:autoSpaceDE w:val="0"/>
              <w:autoSpaceDN w:val="0"/>
              <w:adjustRightInd w:val="0"/>
              <w:jc w:val="both"/>
              <w:rPr>
                <w:rFonts w:ascii="Arial Narrow" w:hAnsi="Arial Narrow" w:cs="Arial"/>
                <w:bCs/>
              </w:rPr>
            </w:pPr>
          </w:p>
          <w:p w14:paraId="39350F3E"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 xml:space="preserve">VI.- Promover y realizar por si </w:t>
            </w:r>
            <w:proofErr w:type="gramStart"/>
            <w:r w:rsidRPr="00F37080">
              <w:rPr>
                <w:rFonts w:ascii="Arial Narrow" w:hAnsi="Arial Narrow" w:cs="Arial"/>
                <w:bCs/>
              </w:rPr>
              <w:t>o  en</w:t>
            </w:r>
            <w:proofErr w:type="gramEnd"/>
            <w:r w:rsidRPr="00F37080">
              <w:rPr>
                <w:rFonts w:ascii="Arial Narrow" w:hAnsi="Arial Narrow" w:cs="Arial"/>
                <w:bCs/>
              </w:rPr>
              <w:t xml:space="preserve"> coordinación con las autoridades que correspondan, la restauración ambiental, en especial las áreas verdes, bosques, parques, zonas recreativas, y áreas naturales protegidas de competencia municipal, en los términos de las disposiciones legales correspondientes;</w:t>
            </w:r>
          </w:p>
          <w:p w14:paraId="43968874" w14:textId="77777777" w:rsidR="00FC28F5" w:rsidRPr="00F37080" w:rsidRDefault="00FC28F5" w:rsidP="00FC28F5">
            <w:pPr>
              <w:autoSpaceDE w:val="0"/>
              <w:autoSpaceDN w:val="0"/>
              <w:adjustRightInd w:val="0"/>
              <w:jc w:val="both"/>
              <w:rPr>
                <w:rFonts w:ascii="Arial Narrow" w:hAnsi="Arial Narrow" w:cs="Arial"/>
                <w:bCs/>
              </w:rPr>
            </w:pPr>
          </w:p>
          <w:p w14:paraId="00FD9632"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 xml:space="preserve">VII.- Planear y dirigir las acciones encaminadas a prevenir, controlar y en su caso evitar la contaminación del agua, aire, suelo, así como el </w:t>
            </w:r>
            <w:r w:rsidRPr="00F37080">
              <w:rPr>
                <w:rFonts w:ascii="Arial Narrow" w:hAnsi="Arial Narrow" w:cs="Arial"/>
                <w:bCs/>
              </w:rPr>
              <w:lastRenderedPageBreak/>
              <w:t>monitoreo de contaminantes y su correspondiente registro;</w:t>
            </w:r>
          </w:p>
          <w:p w14:paraId="1B77BDA7" w14:textId="77777777" w:rsidR="00FC28F5" w:rsidRPr="00F37080" w:rsidRDefault="00FC28F5" w:rsidP="00FC28F5">
            <w:pPr>
              <w:autoSpaceDE w:val="0"/>
              <w:autoSpaceDN w:val="0"/>
              <w:adjustRightInd w:val="0"/>
              <w:jc w:val="both"/>
              <w:rPr>
                <w:rFonts w:ascii="Arial Narrow" w:hAnsi="Arial Narrow" w:cs="Arial"/>
                <w:bCs/>
              </w:rPr>
            </w:pPr>
          </w:p>
          <w:p w14:paraId="5BB38011"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VIII.- Promover y procurar la transparencia de la información pública en materia ambiental con bases de datos que permitan un análisis objetivo de los problemas del medio ambiente, de conformidad con las disposiciones legales correspondientes;</w:t>
            </w:r>
          </w:p>
          <w:p w14:paraId="1044EDB3" w14:textId="77777777" w:rsidR="00FC28F5" w:rsidRPr="00F37080" w:rsidRDefault="00FC28F5" w:rsidP="00FC28F5">
            <w:pPr>
              <w:autoSpaceDE w:val="0"/>
              <w:autoSpaceDN w:val="0"/>
              <w:adjustRightInd w:val="0"/>
              <w:jc w:val="both"/>
              <w:rPr>
                <w:rFonts w:ascii="Arial Narrow" w:hAnsi="Arial Narrow" w:cs="Arial"/>
                <w:bCs/>
              </w:rPr>
            </w:pPr>
          </w:p>
          <w:p w14:paraId="3F5F9BD5"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IX.- Aplicar los instrumentos de política ambiental de conformidad a la Leyes, Normas Oficiales y demás disposiciones legales aplicables, en el ámbito de su competencia;</w:t>
            </w:r>
          </w:p>
          <w:p w14:paraId="51EA0FDF" w14:textId="77777777" w:rsidR="00FC28F5" w:rsidRPr="00F37080" w:rsidRDefault="00FC28F5" w:rsidP="00FC28F5">
            <w:pPr>
              <w:autoSpaceDE w:val="0"/>
              <w:autoSpaceDN w:val="0"/>
              <w:adjustRightInd w:val="0"/>
              <w:jc w:val="both"/>
              <w:rPr>
                <w:rFonts w:ascii="Arial Narrow" w:hAnsi="Arial Narrow" w:cs="Arial"/>
                <w:bCs/>
              </w:rPr>
            </w:pPr>
          </w:p>
          <w:p w14:paraId="1B6FC185"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X.- Prevenir, medir, y controlar la contaminación lumínica, sonora, por emisión de vibraciones; partículas y/o sustancias y/o residuos y/</w:t>
            </w:r>
            <w:proofErr w:type="spellStart"/>
            <w:r w:rsidRPr="00F37080">
              <w:rPr>
                <w:rFonts w:ascii="Arial Narrow" w:hAnsi="Arial Narrow" w:cs="Arial"/>
                <w:bCs/>
              </w:rPr>
              <w:t>o</w:t>
            </w:r>
            <w:proofErr w:type="spellEnd"/>
            <w:r w:rsidRPr="00F37080">
              <w:rPr>
                <w:rFonts w:ascii="Arial Narrow" w:hAnsi="Arial Narrow" w:cs="Arial"/>
                <w:bCs/>
              </w:rPr>
              <w:t xml:space="preserve"> olores en el territorio del Municipio, generada por fuentes fijas o móviles y en su caso, denunciar o sancionar a los responsables dentro de la esfera de competencia que le otorguen las disposiciones legales aplicables; </w:t>
            </w:r>
          </w:p>
          <w:p w14:paraId="295FC730" w14:textId="77777777" w:rsidR="00FC28F5" w:rsidRPr="00F37080" w:rsidRDefault="00FC28F5" w:rsidP="00FC28F5">
            <w:pPr>
              <w:autoSpaceDE w:val="0"/>
              <w:autoSpaceDN w:val="0"/>
              <w:adjustRightInd w:val="0"/>
              <w:jc w:val="both"/>
              <w:rPr>
                <w:rFonts w:ascii="Arial Narrow" w:hAnsi="Arial Narrow" w:cs="Arial"/>
                <w:bCs/>
              </w:rPr>
            </w:pPr>
          </w:p>
          <w:p w14:paraId="5A6934EF"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XI.- Aplicar la normatividad ambiental respecto a las actividades que se realicen en el territorio del Municipio, que puedan causar daño o deterioro al ambiente, cuyo nivel de riesgo no sea considerado alto;</w:t>
            </w:r>
          </w:p>
          <w:p w14:paraId="11208D05" w14:textId="77777777" w:rsidR="00FC28F5" w:rsidRPr="00F37080" w:rsidRDefault="00FC28F5" w:rsidP="00FC28F5">
            <w:pPr>
              <w:autoSpaceDE w:val="0"/>
              <w:autoSpaceDN w:val="0"/>
              <w:adjustRightInd w:val="0"/>
              <w:jc w:val="both"/>
              <w:rPr>
                <w:rFonts w:ascii="Arial Narrow" w:hAnsi="Arial Narrow" w:cs="Arial"/>
                <w:bCs/>
              </w:rPr>
            </w:pPr>
          </w:p>
          <w:p w14:paraId="28CEA447"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 xml:space="preserve">XII.- Prevenir, medir, vigilar, controlar y en su caso imponer las medidas de seguridad como suspensión y/o </w:t>
            </w:r>
            <w:proofErr w:type="gramStart"/>
            <w:r w:rsidRPr="00F37080">
              <w:rPr>
                <w:rFonts w:ascii="Arial Narrow" w:hAnsi="Arial Narrow" w:cs="Arial"/>
                <w:bCs/>
              </w:rPr>
              <w:t>clausura</w:t>
            </w:r>
            <w:proofErr w:type="gramEnd"/>
            <w:r w:rsidRPr="00F37080">
              <w:rPr>
                <w:rFonts w:ascii="Arial Narrow" w:hAnsi="Arial Narrow" w:cs="Arial"/>
                <w:bCs/>
              </w:rPr>
              <w:t xml:space="preserve"> así como las sanciones que correspondan por la contaminación ambiental provenientes de fuentes fijas o móviles, realizando visitas de inspección a empresas y actividades </w:t>
            </w:r>
            <w:r w:rsidRPr="00F37080">
              <w:rPr>
                <w:rFonts w:ascii="Arial Narrow" w:hAnsi="Arial Narrow" w:cs="Arial"/>
                <w:bCs/>
              </w:rPr>
              <w:lastRenderedPageBreak/>
              <w:t>situadas en el territorio del Municipio, pudiendo en su caso solicitar el auxilio de la fuerza pública para tal efecto;</w:t>
            </w:r>
          </w:p>
          <w:p w14:paraId="1A80F8C2" w14:textId="77777777" w:rsidR="00FC28F5" w:rsidRPr="00F37080" w:rsidRDefault="00FC28F5" w:rsidP="00FC28F5">
            <w:pPr>
              <w:autoSpaceDE w:val="0"/>
              <w:autoSpaceDN w:val="0"/>
              <w:adjustRightInd w:val="0"/>
              <w:jc w:val="both"/>
              <w:rPr>
                <w:rFonts w:ascii="Arial Narrow" w:hAnsi="Arial Narrow" w:cs="Arial"/>
                <w:bCs/>
              </w:rPr>
            </w:pPr>
          </w:p>
          <w:p w14:paraId="60D3F075"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E. De inspección</w:t>
            </w:r>
          </w:p>
          <w:p w14:paraId="3DBCAB5F" w14:textId="77777777" w:rsidR="00FC28F5" w:rsidRPr="00F37080" w:rsidRDefault="00FC28F5" w:rsidP="00FC28F5">
            <w:pPr>
              <w:autoSpaceDE w:val="0"/>
              <w:autoSpaceDN w:val="0"/>
              <w:adjustRightInd w:val="0"/>
              <w:jc w:val="both"/>
              <w:rPr>
                <w:rFonts w:ascii="Arial Narrow" w:hAnsi="Arial Narrow" w:cs="Arial"/>
              </w:rPr>
            </w:pPr>
          </w:p>
          <w:p w14:paraId="0A072073" w14:textId="77777777" w:rsidR="00FC28F5" w:rsidRPr="00F37080" w:rsidRDefault="00FC28F5" w:rsidP="00FC28F5">
            <w:pPr>
              <w:jc w:val="both"/>
              <w:rPr>
                <w:rFonts w:ascii="Arial Narrow" w:hAnsi="Arial Narrow" w:cs="Arial"/>
              </w:rPr>
            </w:pPr>
            <w:r w:rsidRPr="00F37080">
              <w:rPr>
                <w:rFonts w:ascii="Arial Narrow" w:hAnsi="Arial Narrow" w:cs="Arial"/>
              </w:rPr>
              <w:t>I. Llevar a cabo la inspección a fin de verificar el cumplimiento de la normatividad urbanística.</w:t>
            </w:r>
          </w:p>
          <w:p w14:paraId="4E749373" w14:textId="77777777" w:rsidR="00FC28F5" w:rsidRPr="00F37080" w:rsidRDefault="00FC28F5" w:rsidP="00FC28F5">
            <w:pPr>
              <w:jc w:val="both"/>
              <w:rPr>
                <w:rFonts w:ascii="Arial Narrow" w:hAnsi="Arial Narrow" w:cs="Arial"/>
              </w:rPr>
            </w:pPr>
          </w:p>
          <w:p w14:paraId="69497B0A" w14:textId="77777777" w:rsidR="00FC28F5" w:rsidRPr="00F37080" w:rsidRDefault="00FC28F5" w:rsidP="00FC28F5">
            <w:pPr>
              <w:jc w:val="both"/>
              <w:rPr>
                <w:rFonts w:ascii="Arial Narrow" w:hAnsi="Arial Narrow" w:cs="Arial"/>
              </w:rPr>
            </w:pPr>
            <w:r w:rsidRPr="00F37080">
              <w:rPr>
                <w:rFonts w:ascii="Arial Narrow" w:hAnsi="Arial Narrow" w:cs="Arial"/>
              </w:rPr>
              <w:t xml:space="preserve">II. Calificar y sancionar las faltas administrativas en materia de desarrollo urbano y protección al ambiente. De todas las solicitudes y trámites que se lleven a cabo ante la Secretaría de Desarrollo Urbano y Ecología deberá de integrarse un expediente debidamente foliado. Las demás que en las materias de su competencia le atribuyan al Municipio las leyes y reglamentos vigentes, y demás disposiciones legales aplicables, así como las que le asigne el Presidente Municipal. </w:t>
            </w:r>
          </w:p>
          <w:p w14:paraId="43022DC9" w14:textId="77777777" w:rsidR="00FC28F5" w:rsidRPr="00F37080" w:rsidRDefault="00FC28F5" w:rsidP="00FC28F5">
            <w:pPr>
              <w:jc w:val="both"/>
              <w:rPr>
                <w:rFonts w:ascii="Arial Narrow" w:hAnsi="Arial Narrow" w:cs="Arial"/>
              </w:rPr>
            </w:pPr>
          </w:p>
          <w:p w14:paraId="45A35B39" w14:textId="77777777" w:rsidR="00FC28F5" w:rsidRPr="00F37080" w:rsidRDefault="00FC28F5" w:rsidP="00FC28F5">
            <w:pPr>
              <w:jc w:val="both"/>
              <w:rPr>
                <w:rFonts w:ascii="Arial Narrow" w:hAnsi="Arial Narrow" w:cs="Arial"/>
                <w:b/>
                <w:bCs/>
              </w:rPr>
            </w:pPr>
          </w:p>
          <w:p w14:paraId="26EF866E" w14:textId="77777777" w:rsidR="004F15A2" w:rsidRDefault="004F15A2" w:rsidP="00FC28F5">
            <w:pPr>
              <w:jc w:val="both"/>
              <w:rPr>
                <w:rFonts w:ascii="Arial Narrow" w:hAnsi="Arial Narrow" w:cs="Arial"/>
                <w:b/>
                <w:bCs/>
              </w:rPr>
            </w:pPr>
          </w:p>
          <w:p w14:paraId="4E04F2F1" w14:textId="77777777" w:rsidR="004F15A2" w:rsidRDefault="004F15A2" w:rsidP="00FC28F5">
            <w:pPr>
              <w:jc w:val="both"/>
              <w:rPr>
                <w:rFonts w:ascii="Arial Narrow" w:hAnsi="Arial Narrow" w:cs="Arial"/>
                <w:b/>
                <w:bCs/>
              </w:rPr>
            </w:pPr>
          </w:p>
          <w:p w14:paraId="2EE8DE3F" w14:textId="77777777" w:rsidR="004F15A2" w:rsidRDefault="004F15A2" w:rsidP="00FC28F5">
            <w:pPr>
              <w:jc w:val="both"/>
              <w:rPr>
                <w:rFonts w:ascii="Arial Narrow" w:hAnsi="Arial Narrow" w:cs="Arial"/>
                <w:b/>
                <w:bCs/>
              </w:rPr>
            </w:pPr>
          </w:p>
          <w:p w14:paraId="36A2D06F" w14:textId="77777777" w:rsidR="004F15A2" w:rsidRDefault="004F15A2" w:rsidP="00FC28F5">
            <w:pPr>
              <w:jc w:val="both"/>
              <w:rPr>
                <w:rFonts w:ascii="Arial Narrow" w:hAnsi="Arial Narrow" w:cs="Arial"/>
                <w:b/>
                <w:bCs/>
              </w:rPr>
            </w:pPr>
          </w:p>
          <w:p w14:paraId="1F22F8FC" w14:textId="77777777" w:rsidR="004F15A2" w:rsidRDefault="004F15A2" w:rsidP="00FC28F5">
            <w:pPr>
              <w:jc w:val="both"/>
              <w:rPr>
                <w:rFonts w:ascii="Arial Narrow" w:hAnsi="Arial Narrow" w:cs="Arial"/>
                <w:b/>
                <w:bCs/>
              </w:rPr>
            </w:pPr>
          </w:p>
          <w:p w14:paraId="1BB69A0A" w14:textId="77777777" w:rsidR="004F15A2" w:rsidRDefault="004F15A2" w:rsidP="00FC28F5">
            <w:pPr>
              <w:jc w:val="both"/>
              <w:rPr>
                <w:rFonts w:ascii="Arial Narrow" w:hAnsi="Arial Narrow" w:cs="Arial"/>
                <w:b/>
                <w:bCs/>
              </w:rPr>
            </w:pPr>
          </w:p>
          <w:p w14:paraId="474037D7" w14:textId="77777777" w:rsidR="004F15A2" w:rsidRDefault="004F15A2" w:rsidP="00FC28F5">
            <w:pPr>
              <w:jc w:val="both"/>
              <w:rPr>
                <w:rFonts w:ascii="Arial Narrow" w:hAnsi="Arial Narrow" w:cs="Arial"/>
                <w:b/>
                <w:bCs/>
              </w:rPr>
            </w:pPr>
          </w:p>
          <w:p w14:paraId="05AB1484" w14:textId="77777777" w:rsidR="004F15A2" w:rsidRDefault="004F15A2" w:rsidP="00FC28F5">
            <w:pPr>
              <w:jc w:val="both"/>
              <w:rPr>
                <w:rFonts w:ascii="Arial Narrow" w:hAnsi="Arial Narrow" w:cs="Arial"/>
                <w:b/>
                <w:bCs/>
              </w:rPr>
            </w:pPr>
          </w:p>
          <w:p w14:paraId="0F3EC487" w14:textId="77777777" w:rsidR="004F15A2" w:rsidRDefault="004F15A2" w:rsidP="00FC28F5">
            <w:pPr>
              <w:jc w:val="both"/>
              <w:rPr>
                <w:rFonts w:ascii="Arial Narrow" w:hAnsi="Arial Narrow" w:cs="Arial"/>
                <w:b/>
                <w:bCs/>
              </w:rPr>
            </w:pPr>
          </w:p>
          <w:p w14:paraId="760627D6" w14:textId="77777777" w:rsidR="004F15A2" w:rsidRDefault="004F15A2" w:rsidP="00FC28F5">
            <w:pPr>
              <w:jc w:val="both"/>
              <w:rPr>
                <w:rFonts w:ascii="Arial Narrow" w:hAnsi="Arial Narrow" w:cs="Arial"/>
                <w:b/>
                <w:bCs/>
              </w:rPr>
            </w:pPr>
          </w:p>
          <w:p w14:paraId="653330CE" w14:textId="77777777" w:rsidR="004F15A2" w:rsidRDefault="004F15A2" w:rsidP="00FC28F5">
            <w:pPr>
              <w:jc w:val="both"/>
              <w:rPr>
                <w:rFonts w:ascii="Arial Narrow" w:hAnsi="Arial Narrow" w:cs="Arial"/>
                <w:b/>
                <w:bCs/>
              </w:rPr>
            </w:pPr>
          </w:p>
          <w:p w14:paraId="77E4369C" w14:textId="77777777" w:rsidR="004F15A2" w:rsidRDefault="004F15A2" w:rsidP="00FC28F5">
            <w:pPr>
              <w:jc w:val="both"/>
              <w:rPr>
                <w:rFonts w:ascii="Arial Narrow" w:hAnsi="Arial Narrow" w:cs="Arial"/>
                <w:b/>
                <w:bCs/>
              </w:rPr>
            </w:pPr>
          </w:p>
          <w:p w14:paraId="090FEE78" w14:textId="77777777" w:rsidR="004F15A2" w:rsidRDefault="004F15A2" w:rsidP="00FC28F5">
            <w:pPr>
              <w:jc w:val="both"/>
              <w:rPr>
                <w:rFonts w:ascii="Arial Narrow" w:hAnsi="Arial Narrow" w:cs="Arial"/>
                <w:b/>
                <w:bCs/>
              </w:rPr>
            </w:pPr>
          </w:p>
          <w:p w14:paraId="433C255F" w14:textId="77777777" w:rsidR="004F15A2" w:rsidRDefault="004F15A2" w:rsidP="00FC28F5">
            <w:pPr>
              <w:jc w:val="both"/>
              <w:rPr>
                <w:rFonts w:ascii="Arial Narrow" w:hAnsi="Arial Narrow" w:cs="Arial"/>
                <w:b/>
                <w:bCs/>
              </w:rPr>
            </w:pPr>
          </w:p>
          <w:p w14:paraId="757274B1" w14:textId="77777777" w:rsidR="004F15A2" w:rsidRDefault="004F15A2" w:rsidP="00FC28F5">
            <w:pPr>
              <w:jc w:val="both"/>
              <w:rPr>
                <w:rFonts w:ascii="Arial Narrow" w:hAnsi="Arial Narrow" w:cs="Arial"/>
                <w:b/>
                <w:bCs/>
              </w:rPr>
            </w:pPr>
          </w:p>
          <w:p w14:paraId="42F39992" w14:textId="77777777" w:rsidR="004F15A2" w:rsidRDefault="004F15A2" w:rsidP="00FC28F5">
            <w:pPr>
              <w:jc w:val="both"/>
              <w:rPr>
                <w:rFonts w:ascii="Arial Narrow" w:hAnsi="Arial Narrow" w:cs="Arial"/>
                <w:b/>
                <w:bCs/>
              </w:rPr>
            </w:pPr>
          </w:p>
          <w:p w14:paraId="165745D7" w14:textId="77777777" w:rsidR="004F15A2" w:rsidRDefault="004F15A2" w:rsidP="00FC28F5">
            <w:pPr>
              <w:jc w:val="both"/>
              <w:rPr>
                <w:rFonts w:ascii="Arial Narrow" w:hAnsi="Arial Narrow" w:cs="Arial"/>
                <w:b/>
                <w:bCs/>
              </w:rPr>
            </w:pPr>
          </w:p>
          <w:p w14:paraId="2D1F0DBE" w14:textId="77777777" w:rsidR="004F15A2" w:rsidRDefault="004F15A2" w:rsidP="00FC28F5">
            <w:pPr>
              <w:jc w:val="both"/>
              <w:rPr>
                <w:rFonts w:ascii="Arial Narrow" w:hAnsi="Arial Narrow" w:cs="Arial"/>
                <w:b/>
                <w:bCs/>
              </w:rPr>
            </w:pPr>
          </w:p>
          <w:p w14:paraId="1B5EF430" w14:textId="77777777" w:rsidR="004F15A2" w:rsidRDefault="004F15A2" w:rsidP="00FC28F5">
            <w:pPr>
              <w:jc w:val="both"/>
              <w:rPr>
                <w:rFonts w:ascii="Arial Narrow" w:hAnsi="Arial Narrow" w:cs="Arial"/>
                <w:b/>
                <w:bCs/>
              </w:rPr>
            </w:pPr>
          </w:p>
          <w:p w14:paraId="24CA97D3" w14:textId="77777777" w:rsidR="004F15A2" w:rsidRDefault="004F15A2" w:rsidP="00FC28F5">
            <w:pPr>
              <w:jc w:val="both"/>
              <w:rPr>
                <w:rFonts w:ascii="Arial Narrow" w:hAnsi="Arial Narrow" w:cs="Arial"/>
                <w:b/>
                <w:bCs/>
              </w:rPr>
            </w:pPr>
          </w:p>
          <w:p w14:paraId="0B2F50F3" w14:textId="77777777" w:rsidR="004F15A2" w:rsidRDefault="004F15A2" w:rsidP="00FC28F5">
            <w:pPr>
              <w:jc w:val="both"/>
              <w:rPr>
                <w:rFonts w:ascii="Arial Narrow" w:hAnsi="Arial Narrow" w:cs="Arial"/>
                <w:b/>
                <w:bCs/>
              </w:rPr>
            </w:pPr>
          </w:p>
          <w:p w14:paraId="31411ED8" w14:textId="77777777" w:rsidR="004F15A2" w:rsidRDefault="004F15A2" w:rsidP="00FC28F5">
            <w:pPr>
              <w:jc w:val="both"/>
              <w:rPr>
                <w:rFonts w:ascii="Arial Narrow" w:hAnsi="Arial Narrow" w:cs="Arial"/>
                <w:b/>
                <w:bCs/>
              </w:rPr>
            </w:pPr>
          </w:p>
          <w:p w14:paraId="2A491086" w14:textId="77777777" w:rsidR="004F15A2" w:rsidRDefault="004F15A2" w:rsidP="00FC28F5">
            <w:pPr>
              <w:jc w:val="both"/>
              <w:rPr>
                <w:rFonts w:ascii="Arial Narrow" w:hAnsi="Arial Narrow" w:cs="Arial"/>
                <w:b/>
                <w:bCs/>
              </w:rPr>
            </w:pPr>
          </w:p>
          <w:p w14:paraId="500BA62B" w14:textId="77777777" w:rsidR="004F15A2" w:rsidRDefault="004F15A2" w:rsidP="00FC28F5">
            <w:pPr>
              <w:jc w:val="both"/>
              <w:rPr>
                <w:rFonts w:ascii="Arial Narrow" w:hAnsi="Arial Narrow" w:cs="Arial"/>
                <w:b/>
                <w:bCs/>
              </w:rPr>
            </w:pPr>
          </w:p>
          <w:p w14:paraId="69F29004" w14:textId="77777777" w:rsidR="004F15A2" w:rsidRDefault="004F15A2" w:rsidP="00FC28F5">
            <w:pPr>
              <w:jc w:val="both"/>
              <w:rPr>
                <w:rFonts w:ascii="Arial Narrow" w:hAnsi="Arial Narrow" w:cs="Arial"/>
                <w:b/>
                <w:bCs/>
              </w:rPr>
            </w:pPr>
          </w:p>
          <w:p w14:paraId="198BE5D6" w14:textId="77777777" w:rsidR="004F15A2" w:rsidRDefault="004F15A2" w:rsidP="00FC28F5">
            <w:pPr>
              <w:jc w:val="both"/>
              <w:rPr>
                <w:rFonts w:ascii="Arial Narrow" w:hAnsi="Arial Narrow" w:cs="Arial"/>
                <w:b/>
                <w:bCs/>
              </w:rPr>
            </w:pPr>
          </w:p>
          <w:p w14:paraId="26FD0A4D" w14:textId="77777777" w:rsidR="004F15A2" w:rsidRDefault="004F15A2" w:rsidP="00FC28F5">
            <w:pPr>
              <w:jc w:val="both"/>
              <w:rPr>
                <w:rFonts w:ascii="Arial Narrow" w:hAnsi="Arial Narrow" w:cs="Arial"/>
                <w:b/>
                <w:bCs/>
              </w:rPr>
            </w:pPr>
          </w:p>
          <w:p w14:paraId="5480F15B" w14:textId="77777777" w:rsidR="004F15A2" w:rsidRDefault="004F15A2" w:rsidP="00FC28F5">
            <w:pPr>
              <w:jc w:val="both"/>
              <w:rPr>
                <w:rFonts w:ascii="Arial Narrow" w:hAnsi="Arial Narrow" w:cs="Arial"/>
                <w:b/>
                <w:bCs/>
              </w:rPr>
            </w:pPr>
          </w:p>
          <w:p w14:paraId="71B8118A" w14:textId="77777777" w:rsidR="004F15A2" w:rsidRDefault="004F15A2" w:rsidP="00FC28F5">
            <w:pPr>
              <w:jc w:val="both"/>
              <w:rPr>
                <w:rFonts w:ascii="Arial Narrow" w:hAnsi="Arial Narrow" w:cs="Arial"/>
                <w:b/>
                <w:bCs/>
              </w:rPr>
            </w:pPr>
          </w:p>
          <w:p w14:paraId="3D85C109" w14:textId="77777777" w:rsidR="004F15A2" w:rsidRDefault="004F15A2" w:rsidP="00FC28F5">
            <w:pPr>
              <w:jc w:val="both"/>
              <w:rPr>
                <w:rFonts w:ascii="Arial Narrow" w:hAnsi="Arial Narrow" w:cs="Arial"/>
                <w:b/>
                <w:bCs/>
              </w:rPr>
            </w:pPr>
          </w:p>
          <w:p w14:paraId="4F4B514F" w14:textId="77777777" w:rsidR="004F15A2" w:rsidRDefault="004F15A2" w:rsidP="00FC28F5">
            <w:pPr>
              <w:jc w:val="both"/>
              <w:rPr>
                <w:rFonts w:ascii="Arial Narrow" w:hAnsi="Arial Narrow" w:cs="Arial"/>
                <w:b/>
                <w:bCs/>
              </w:rPr>
            </w:pPr>
          </w:p>
          <w:p w14:paraId="177B11C7" w14:textId="77777777" w:rsidR="004F15A2" w:rsidRDefault="004F15A2" w:rsidP="00FC28F5">
            <w:pPr>
              <w:jc w:val="both"/>
              <w:rPr>
                <w:rFonts w:ascii="Arial Narrow" w:hAnsi="Arial Narrow" w:cs="Arial"/>
                <w:b/>
                <w:bCs/>
              </w:rPr>
            </w:pPr>
          </w:p>
          <w:p w14:paraId="6765BD1B" w14:textId="77777777" w:rsidR="004F15A2" w:rsidRDefault="004F15A2" w:rsidP="00FC28F5">
            <w:pPr>
              <w:jc w:val="both"/>
              <w:rPr>
                <w:rFonts w:ascii="Arial Narrow" w:hAnsi="Arial Narrow" w:cs="Arial"/>
                <w:b/>
                <w:bCs/>
              </w:rPr>
            </w:pPr>
          </w:p>
          <w:p w14:paraId="4514AF64" w14:textId="77777777" w:rsidR="004F15A2" w:rsidRDefault="004F15A2" w:rsidP="00FC28F5">
            <w:pPr>
              <w:jc w:val="both"/>
              <w:rPr>
                <w:rFonts w:ascii="Arial Narrow" w:hAnsi="Arial Narrow" w:cs="Arial"/>
                <w:b/>
                <w:bCs/>
              </w:rPr>
            </w:pPr>
          </w:p>
          <w:p w14:paraId="45996F76" w14:textId="77777777" w:rsidR="004F15A2" w:rsidRDefault="004F15A2" w:rsidP="00FC28F5">
            <w:pPr>
              <w:jc w:val="both"/>
              <w:rPr>
                <w:rFonts w:ascii="Arial Narrow" w:hAnsi="Arial Narrow" w:cs="Arial"/>
                <w:b/>
                <w:bCs/>
              </w:rPr>
            </w:pPr>
          </w:p>
          <w:p w14:paraId="2A55DD6E" w14:textId="77777777" w:rsidR="004F15A2" w:rsidRDefault="004F15A2" w:rsidP="00FC28F5">
            <w:pPr>
              <w:jc w:val="both"/>
              <w:rPr>
                <w:rFonts w:ascii="Arial Narrow" w:hAnsi="Arial Narrow" w:cs="Arial"/>
                <w:b/>
                <w:bCs/>
              </w:rPr>
            </w:pPr>
          </w:p>
          <w:p w14:paraId="3B1C9D74" w14:textId="77777777" w:rsidR="004F15A2" w:rsidRDefault="004F15A2" w:rsidP="00FC28F5">
            <w:pPr>
              <w:jc w:val="both"/>
              <w:rPr>
                <w:rFonts w:ascii="Arial Narrow" w:hAnsi="Arial Narrow" w:cs="Arial"/>
                <w:b/>
                <w:bCs/>
              </w:rPr>
            </w:pPr>
          </w:p>
          <w:p w14:paraId="53D13279" w14:textId="77777777" w:rsidR="004F15A2" w:rsidRDefault="004F15A2" w:rsidP="00FC28F5">
            <w:pPr>
              <w:jc w:val="both"/>
              <w:rPr>
                <w:rFonts w:ascii="Arial Narrow" w:hAnsi="Arial Narrow" w:cs="Arial"/>
                <w:b/>
                <w:bCs/>
              </w:rPr>
            </w:pPr>
          </w:p>
          <w:p w14:paraId="1B8A22CD" w14:textId="77777777" w:rsidR="004F15A2" w:rsidRDefault="004F15A2" w:rsidP="00FC28F5">
            <w:pPr>
              <w:jc w:val="both"/>
              <w:rPr>
                <w:rFonts w:ascii="Arial Narrow" w:hAnsi="Arial Narrow" w:cs="Arial"/>
                <w:b/>
                <w:bCs/>
              </w:rPr>
            </w:pPr>
          </w:p>
          <w:p w14:paraId="1D65D9F5" w14:textId="77777777" w:rsidR="004F15A2" w:rsidRDefault="004F15A2" w:rsidP="00FC28F5">
            <w:pPr>
              <w:jc w:val="both"/>
              <w:rPr>
                <w:rFonts w:ascii="Arial Narrow" w:hAnsi="Arial Narrow" w:cs="Arial"/>
                <w:b/>
                <w:bCs/>
              </w:rPr>
            </w:pPr>
          </w:p>
          <w:p w14:paraId="67674A6B" w14:textId="77777777" w:rsidR="004F15A2" w:rsidRDefault="004F15A2" w:rsidP="00FC28F5">
            <w:pPr>
              <w:jc w:val="both"/>
              <w:rPr>
                <w:rFonts w:ascii="Arial Narrow" w:hAnsi="Arial Narrow" w:cs="Arial"/>
                <w:b/>
                <w:bCs/>
              </w:rPr>
            </w:pPr>
          </w:p>
          <w:p w14:paraId="009ED07A" w14:textId="77777777" w:rsidR="004F15A2" w:rsidRDefault="004F15A2" w:rsidP="00FC28F5">
            <w:pPr>
              <w:jc w:val="both"/>
              <w:rPr>
                <w:rFonts w:ascii="Arial Narrow" w:hAnsi="Arial Narrow" w:cs="Arial"/>
                <w:b/>
                <w:bCs/>
              </w:rPr>
            </w:pPr>
          </w:p>
          <w:p w14:paraId="67B0977C" w14:textId="77777777" w:rsidR="004F15A2" w:rsidRDefault="004F15A2" w:rsidP="00FC28F5">
            <w:pPr>
              <w:jc w:val="both"/>
              <w:rPr>
                <w:rFonts w:ascii="Arial Narrow" w:hAnsi="Arial Narrow" w:cs="Arial"/>
                <w:b/>
                <w:bCs/>
              </w:rPr>
            </w:pPr>
          </w:p>
          <w:p w14:paraId="7CB04E9B" w14:textId="77777777" w:rsidR="004F15A2" w:rsidRDefault="004F15A2" w:rsidP="00FC28F5">
            <w:pPr>
              <w:jc w:val="both"/>
              <w:rPr>
                <w:rFonts w:ascii="Arial Narrow" w:hAnsi="Arial Narrow" w:cs="Arial"/>
                <w:b/>
                <w:bCs/>
              </w:rPr>
            </w:pPr>
          </w:p>
          <w:p w14:paraId="12C47E75" w14:textId="77777777" w:rsidR="004F15A2" w:rsidRDefault="004F15A2" w:rsidP="00FC28F5">
            <w:pPr>
              <w:jc w:val="both"/>
              <w:rPr>
                <w:rFonts w:ascii="Arial Narrow" w:hAnsi="Arial Narrow" w:cs="Arial"/>
                <w:b/>
                <w:bCs/>
              </w:rPr>
            </w:pPr>
          </w:p>
          <w:p w14:paraId="17340295" w14:textId="77777777" w:rsidR="004F15A2" w:rsidRDefault="004F15A2" w:rsidP="00FC28F5">
            <w:pPr>
              <w:jc w:val="both"/>
              <w:rPr>
                <w:rFonts w:ascii="Arial Narrow" w:hAnsi="Arial Narrow" w:cs="Arial"/>
                <w:b/>
                <w:bCs/>
              </w:rPr>
            </w:pPr>
          </w:p>
          <w:p w14:paraId="4153CAD2" w14:textId="77777777" w:rsidR="004F15A2" w:rsidRDefault="004F15A2" w:rsidP="00FC28F5">
            <w:pPr>
              <w:jc w:val="both"/>
              <w:rPr>
                <w:rFonts w:ascii="Arial Narrow" w:hAnsi="Arial Narrow" w:cs="Arial"/>
                <w:b/>
                <w:bCs/>
              </w:rPr>
            </w:pPr>
          </w:p>
          <w:p w14:paraId="4698B913" w14:textId="77777777" w:rsidR="004F15A2" w:rsidRDefault="004F15A2" w:rsidP="00FC28F5">
            <w:pPr>
              <w:jc w:val="both"/>
              <w:rPr>
                <w:rFonts w:ascii="Arial Narrow" w:hAnsi="Arial Narrow" w:cs="Arial"/>
                <w:b/>
                <w:bCs/>
              </w:rPr>
            </w:pPr>
          </w:p>
          <w:p w14:paraId="6C00DF1F" w14:textId="77777777" w:rsidR="004F15A2" w:rsidRDefault="004F15A2" w:rsidP="00FC28F5">
            <w:pPr>
              <w:jc w:val="both"/>
              <w:rPr>
                <w:rFonts w:ascii="Arial Narrow" w:hAnsi="Arial Narrow" w:cs="Arial"/>
                <w:b/>
                <w:bCs/>
              </w:rPr>
            </w:pPr>
          </w:p>
          <w:p w14:paraId="787CA491" w14:textId="77777777" w:rsidR="004F15A2" w:rsidRDefault="004F15A2" w:rsidP="00FC28F5">
            <w:pPr>
              <w:jc w:val="both"/>
              <w:rPr>
                <w:rFonts w:ascii="Arial Narrow" w:hAnsi="Arial Narrow" w:cs="Arial"/>
                <w:b/>
                <w:bCs/>
              </w:rPr>
            </w:pPr>
          </w:p>
          <w:p w14:paraId="60C235B3" w14:textId="77777777" w:rsidR="004F15A2" w:rsidRDefault="004F15A2" w:rsidP="00FC28F5">
            <w:pPr>
              <w:jc w:val="both"/>
              <w:rPr>
                <w:rFonts w:ascii="Arial Narrow" w:hAnsi="Arial Narrow" w:cs="Arial"/>
                <w:b/>
                <w:bCs/>
              </w:rPr>
            </w:pPr>
          </w:p>
          <w:p w14:paraId="15930AF1" w14:textId="77777777" w:rsidR="004F15A2" w:rsidRDefault="004F15A2" w:rsidP="00FC28F5">
            <w:pPr>
              <w:jc w:val="both"/>
              <w:rPr>
                <w:rFonts w:ascii="Arial Narrow" w:hAnsi="Arial Narrow" w:cs="Arial"/>
                <w:b/>
                <w:bCs/>
              </w:rPr>
            </w:pPr>
          </w:p>
          <w:p w14:paraId="45177D24" w14:textId="77777777" w:rsidR="004F15A2" w:rsidRDefault="004F15A2" w:rsidP="00FC28F5">
            <w:pPr>
              <w:jc w:val="both"/>
              <w:rPr>
                <w:rFonts w:ascii="Arial Narrow" w:hAnsi="Arial Narrow" w:cs="Arial"/>
                <w:b/>
                <w:bCs/>
              </w:rPr>
            </w:pPr>
          </w:p>
          <w:p w14:paraId="3128B3C2" w14:textId="77777777" w:rsidR="004F15A2" w:rsidRDefault="004F15A2" w:rsidP="00FC28F5">
            <w:pPr>
              <w:jc w:val="both"/>
              <w:rPr>
                <w:rFonts w:ascii="Arial Narrow" w:hAnsi="Arial Narrow" w:cs="Arial"/>
                <w:b/>
                <w:bCs/>
              </w:rPr>
            </w:pPr>
          </w:p>
          <w:p w14:paraId="0184DF9D" w14:textId="77777777" w:rsidR="004F15A2" w:rsidRDefault="004F15A2" w:rsidP="00FC28F5">
            <w:pPr>
              <w:jc w:val="both"/>
              <w:rPr>
                <w:rFonts w:ascii="Arial Narrow" w:hAnsi="Arial Narrow" w:cs="Arial"/>
                <w:b/>
                <w:bCs/>
              </w:rPr>
            </w:pPr>
          </w:p>
          <w:p w14:paraId="61833E1C" w14:textId="77777777" w:rsidR="004F15A2" w:rsidRDefault="004F15A2" w:rsidP="00FC28F5">
            <w:pPr>
              <w:jc w:val="both"/>
              <w:rPr>
                <w:rFonts w:ascii="Arial Narrow" w:hAnsi="Arial Narrow" w:cs="Arial"/>
                <w:b/>
                <w:bCs/>
              </w:rPr>
            </w:pPr>
          </w:p>
          <w:p w14:paraId="02F29B3B" w14:textId="77777777" w:rsidR="004F15A2" w:rsidRDefault="004F15A2" w:rsidP="00FC28F5">
            <w:pPr>
              <w:jc w:val="both"/>
              <w:rPr>
                <w:rFonts w:ascii="Arial Narrow" w:hAnsi="Arial Narrow" w:cs="Arial"/>
                <w:b/>
                <w:bCs/>
              </w:rPr>
            </w:pPr>
          </w:p>
          <w:p w14:paraId="3039EA52" w14:textId="77777777" w:rsidR="004F15A2" w:rsidRDefault="004F15A2" w:rsidP="00FC28F5">
            <w:pPr>
              <w:jc w:val="both"/>
              <w:rPr>
                <w:rFonts w:ascii="Arial Narrow" w:hAnsi="Arial Narrow" w:cs="Arial"/>
                <w:b/>
                <w:bCs/>
              </w:rPr>
            </w:pPr>
          </w:p>
          <w:p w14:paraId="38DF14FF" w14:textId="77777777" w:rsidR="004F15A2" w:rsidRDefault="004F15A2" w:rsidP="00FC28F5">
            <w:pPr>
              <w:jc w:val="both"/>
              <w:rPr>
                <w:rFonts w:ascii="Arial Narrow" w:hAnsi="Arial Narrow" w:cs="Arial"/>
                <w:b/>
                <w:bCs/>
              </w:rPr>
            </w:pPr>
          </w:p>
          <w:p w14:paraId="613556DF" w14:textId="77777777" w:rsidR="004F15A2" w:rsidRDefault="004F15A2" w:rsidP="00FC28F5">
            <w:pPr>
              <w:jc w:val="both"/>
              <w:rPr>
                <w:rFonts w:ascii="Arial Narrow" w:hAnsi="Arial Narrow" w:cs="Arial"/>
                <w:b/>
                <w:bCs/>
              </w:rPr>
            </w:pPr>
          </w:p>
          <w:p w14:paraId="565299DA" w14:textId="77777777" w:rsidR="004F15A2" w:rsidRDefault="004F15A2" w:rsidP="00FC28F5">
            <w:pPr>
              <w:jc w:val="both"/>
              <w:rPr>
                <w:rFonts w:ascii="Arial Narrow" w:hAnsi="Arial Narrow" w:cs="Arial"/>
                <w:b/>
                <w:bCs/>
              </w:rPr>
            </w:pPr>
          </w:p>
          <w:p w14:paraId="39E52F2A" w14:textId="77777777" w:rsidR="004F15A2" w:rsidRDefault="004F15A2" w:rsidP="00FC28F5">
            <w:pPr>
              <w:jc w:val="both"/>
              <w:rPr>
                <w:rFonts w:ascii="Arial Narrow" w:hAnsi="Arial Narrow" w:cs="Arial"/>
                <w:b/>
                <w:bCs/>
              </w:rPr>
            </w:pPr>
          </w:p>
          <w:p w14:paraId="284F3879" w14:textId="77777777" w:rsidR="004F15A2" w:rsidRDefault="004F15A2" w:rsidP="00FC28F5">
            <w:pPr>
              <w:jc w:val="both"/>
              <w:rPr>
                <w:rFonts w:ascii="Arial Narrow" w:hAnsi="Arial Narrow" w:cs="Arial"/>
                <w:b/>
                <w:bCs/>
              </w:rPr>
            </w:pPr>
          </w:p>
          <w:p w14:paraId="0236481D" w14:textId="77777777" w:rsidR="004F15A2" w:rsidRDefault="004F15A2" w:rsidP="00FC28F5">
            <w:pPr>
              <w:jc w:val="both"/>
              <w:rPr>
                <w:rFonts w:ascii="Arial Narrow" w:hAnsi="Arial Narrow" w:cs="Arial"/>
                <w:b/>
                <w:bCs/>
              </w:rPr>
            </w:pPr>
          </w:p>
          <w:p w14:paraId="77791EF4" w14:textId="77777777" w:rsidR="004F15A2" w:rsidRDefault="004F15A2" w:rsidP="00FC28F5">
            <w:pPr>
              <w:jc w:val="both"/>
              <w:rPr>
                <w:rFonts w:ascii="Arial Narrow" w:hAnsi="Arial Narrow" w:cs="Arial"/>
                <w:b/>
                <w:bCs/>
              </w:rPr>
            </w:pPr>
          </w:p>
          <w:p w14:paraId="7CA56D1A" w14:textId="77777777" w:rsidR="004F15A2" w:rsidRDefault="004F15A2" w:rsidP="00FC28F5">
            <w:pPr>
              <w:jc w:val="both"/>
              <w:rPr>
                <w:rFonts w:ascii="Arial Narrow" w:hAnsi="Arial Narrow" w:cs="Arial"/>
                <w:b/>
                <w:bCs/>
              </w:rPr>
            </w:pPr>
          </w:p>
          <w:p w14:paraId="715775F4" w14:textId="77777777" w:rsidR="004F15A2" w:rsidRDefault="004F15A2" w:rsidP="00FC28F5">
            <w:pPr>
              <w:jc w:val="both"/>
              <w:rPr>
                <w:rFonts w:ascii="Arial Narrow" w:hAnsi="Arial Narrow" w:cs="Arial"/>
                <w:b/>
                <w:bCs/>
              </w:rPr>
            </w:pPr>
          </w:p>
          <w:p w14:paraId="4355070E" w14:textId="77777777" w:rsidR="004F15A2" w:rsidRDefault="004F15A2" w:rsidP="00FC28F5">
            <w:pPr>
              <w:jc w:val="both"/>
              <w:rPr>
                <w:rFonts w:ascii="Arial Narrow" w:hAnsi="Arial Narrow" w:cs="Arial"/>
                <w:b/>
                <w:bCs/>
              </w:rPr>
            </w:pPr>
          </w:p>
          <w:p w14:paraId="2FFC6FD7" w14:textId="77777777" w:rsidR="004F15A2" w:rsidRDefault="004F15A2" w:rsidP="00FC28F5">
            <w:pPr>
              <w:jc w:val="both"/>
              <w:rPr>
                <w:rFonts w:ascii="Arial Narrow" w:hAnsi="Arial Narrow" w:cs="Arial"/>
                <w:b/>
                <w:bCs/>
              </w:rPr>
            </w:pPr>
          </w:p>
          <w:p w14:paraId="025B5716" w14:textId="77777777" w:rsidR="004F15A2" w:rsidRDefault="004F15A2" w:rsidP="00FC28F5">
            <w:pPr>
              <w:jc w:val="both"/>
              <w:rPr>
                <w:rFonts w:ascii="Arial Narrow" w:hAnsi="Arial Narrow" w:cs="Arial"/>
                <w:b/>
                <w:bCs/>
              </w:rPr>
            </w:pPr>
          </w:p>
          <w:p w14:paraId="0528A184" w14:textId="77777777" w:rsidR="004F15A2" w:rsidRDefault="004F15A2" w:rsidP="00FC28F5">
            <w:pPr>
              <w:jc w:val="both"/>
              <w:rPr>
                <w:rFonts w:ascii="Arial Narrow" w:hAnsi="Arial Narrow" w:cs="Arial"/>
                <w:b/>
                <w:bCs/>
              </w:rPr>
            </w:pPr>
          </w:p>
          <w:p w14:paraId="02C8F31E" w14:textId="77777777" w:rsidR="004F15A2" w:rsidRDefault="004F15A2" w:rsidP="00FC28F5">
            <w:pPr>
              <w:jc w:val="both"/>
              <w:rPr>
                <w:rFonts w:ascii="Arial Narrow" w:hAnsi="Arial Narrow" w:cs="Arial"/>
                <w:b/>
                <w:bCs/>
              </w:rPr>
            </w:pPr>
          </w:p>
          <w:p w14:paraId="722365CE" w14:textId="77777777" w:rsidR="004F15A2" w:rsidRDefault="004F15A2" w:rsidP="00FC28F5">
            <w:pPr>
              <w:jc w:val="both"/>
              <w:rPr>
                <w:rFonts w:ascii="Arial Narrow" w:hAnsi="Arial Narrow" w:cs="Arial"/>
                <w:b/>
                <w:bCs/>
              </w:rPr>
            </w:pPr>
          </w:p>
          <w:p w14:paraId="53058F52" w14:textId="77777777" w:rsidR="004F15A2" w:rsidRDefault="004F15A2" w:rsidP="00FC28F5">
            <w:pPr>
              <w:jc w:val="both"/>
              <w:rPr>
                <w:rFonts w:ascii="Arial Narrow" w:hAnsi="Arial Narrow" w:cs="Arial"/>
                <w:b/>
                <w:bCs/>
              </w:rPr>
            </w:pPr>
          </w:p>
          <w:p w14:paraId="17580DA4" w14:textId="77777777" w:rsidR="004F15A2" w:rsidRDefault="004F15A2" w:rsidP="00FC28F5">
            <w:pPr>
              <w:jc w:val="both"/>
              <w:rPr>
                <w:rFonts w:ascii="Arial Narrow" w:hAnsi="Arial Narrow" w:cs="Arial"/>
                <w:b/>
                <w:bCs/>
              </w:rPr>
            </w:pPr>
          </w:p>
          <w:p w14:paraId="280FFFAE" w14:textId="77777777" w:rsidR="004F15A2" w:rsidRDefault="004F15A2" w:rsidP="00FC28F5">
            <w:pPr>
              <w:jc w:val="both"/>
              <w:rPr>
                <w:rFonts w:ascii="Arial Narrow" w:hAnsi="Arial Narrow" w:cs="Arial"/>
                <w:b/>
                <w:bCs/>
              </w:rPr>
            </w:pPr>
          </w:p>
          <w:p w14:paraId="08D08B68" w14:textId="77777777" w:rsidR="004F15A2" w:rsidRDefault="004F15A2" w:rsidP="00FC28F5">
            <w:pPr>
              <w:jc w:val="both"/>
              <w:rPr>
                <w:rFonts w:ascii="Arial Narrow" w:hAnsi="Arial Narrow" w:cs="Arial"/>
                <w:b/>
                <w:bCs/>
              </w:rPr>
            </w:pPr>
          </w:p>
          <w:p w14:paraId="4380DC6A" w14:textId="77777777" w:rsidR="004F15A2" w:rsidRDefault="004F15A2" w:rsidP="00FC28F5">
            <w:pPr>
              <w:jc w:val="both"/>
              <w:rPr>
                <w:rFonts w:ascii="Arial Narrow" w:hAnsi="Arial Narrow" w:cs="Arial"/>
                <w:b/>
                <w:bCs/>
              </w:rPr>
            </w:pPr>
          </w:p>
          <w:p w14:paraId="41949ADC" w14:textId="77777777" w:rsidR="004F15A2" w:rsidRDefault="004F15A2" w:rsidP="00FC28F5">
            <w:pPr>
              <w:jc w:val="both"/>
              <w:rPr>
                <w:rFonts w:ascii="Arial Narrow" w:hAnsi="Arial Narrow" w:cs="Arial"/>
                <w:b/>
                <w:bCs/>
              </w:rPr>
            </w:pPr>
          </w:p>
          <w:p w14:paraId="7D05C747" w14:textId="77777777" w:rsidR="004F15A2" w:rsidRDefault="004F15A2" w:rsidP="00FC28F5">
            <w:pPr>
              <w:jc w:val="both"/>
              <w:rPr>
                <w:rFonts w:ascii="Arial Narrow" w:hAnsi="Arial Narrow" w:cs="Arial"/>
                <w:b/>
                <w:bCs/>
              </w:rPr>
            </w:pPr>
          </w:p>
          <w:p w14:paraId="61BAFB6F" w14:textId="77777777" w:rsidR="004F15A2" w:rsidRDefault="004F15A2" w:rsidP="00FC28F5">
            <w:pPr>
              <w:jc w:val="both"/>
              <w:rPr>
                <w:rFonts w:ascii="Arial Narrow" w:hAnsi="Arial Narrow" w:cs="Arial"/>
                <w:b/>
                <w:bCs/>
              </w:rPr>
            </w:pPr>
          </w:p>
          <w:p w14:paraId="5D4CA8EA" w14:textId="77777777" w:rsidR="004F15A2" w:rsidRDefault="004F15A2" w:rsidP="00FC28F5">
            <w:pPr>
              <w:jc w:val="both"/>
              <w:rPr>
                <w:rFonts w:ascii="Arial Narrow" w:hAnsi="Arial Narrow" w:cs="Arial"/>
                <w:b/>
                <w:bCs/>
              </w:rPr>
            </w:pPr>
          </w:p>
          <w:p w14:paraId="60F8FFCF" w14:textId="77777777" w:rsidR="004F15A2" w:rsidRDefault="004F15A2" w:rsidP="00FC28F5">
            <w:pPr>
              <w:jc w:val="both"/>
              <w:rPr>
                <w:rFonts w:ascii="Arial Narrow" w:hAnsi="Arial Narrow" w:cs="Arial"/>
                <w:b/>
                <w:bCs/>
              </w:rPr>
            </w:pPr>
          </w:p>
          <w:p w14:paraId="4B7A8A21" w14:textId="77777777" w:rsidR="004F15A2" w:rsidRDefault="004F15A2" w:rsidP="00FC28F5">
            <w:pPr>
              <w:jc w:val="both"/>
              <w:rPr>
                <w:rFonts w:ascii="Arial Narrow" w:hAnsi="Arial Narrow" w:cs="Arial"/>
                <w:b/>
                <w:bCs/>
              </w:rPr>
            </w:pPr>
          </w:p>
          <w:p w14:paraId="3711FD57" w14:textId="77777777" w:rsidR="004F15A2" w:rsidRDefault="004F15A2" w:rsidP="00FC28F5">
            <w:pPr>
              <w:jc w:val="both"/>
              <w:rPr>
                <w:rFonts w:ascii="Arial Narrow" w:hAnsi="Arial Narrow" w:cs="Arial"/>
                <w:b/>
                <w:bCs/>
              </w:rPr>
            </w:pPr>
          </w:p>
          <w:p w14:paraId="4830B4EB" w14:textId="77777777" w:rsidR="004F15A2" w:rsidRDefault="004F15A2" w:rsidP="00FC28F5">
            <w:pPr>
              <w:jc w:val="both"/>
              <w:rPr>
                <w:rFonts w:ascii="Arial Narrow" w:hAnsi="Arial Narrow" w:cs="Arial"/>
                <w:b/>
                <w:bCs/>
              </w:rPr>
            </w:pPr>
          </w:p>
          <w:p w14:paraId="0F996BB3" w14:textId="77777777" w:rsidR="004F15A2" w:rsidRDefault="004F15A2" w:rsidP="00FC28F5">
            <w:pPr>
              <w:jc w:val="both"/>
              <w:rPr>
                <w:rFonts w:ascii="Arial Narrow" w:hAnsi="Arial Narrow" w:cs="Arial"/>
                <w:b/>
                <w:bCs/>
              </w:rPr>
            </w:pPr>
          </w:p>
          <w:p w14:paraId="0BC55AB8" w14:textId="77777777" w:rsidR="004F15A2" w:rsidRDefault="004F15A2" w:rsidP="00FC28F5">
            <w:pPr>
              <w:jc w:val="both"/>
              <w:rPr>
                <w:rFonts w:ascii="Arial Narrow" w:hAnsi="Arial Narrow" w:cs="Arial"/>
                <w:b/>
                <w:bCs/>
              </w:rPr>
            </w:pPr>
          </w:p>
          <w:p w14:paraId="2D35EA29" w14:textId="77777777" w:rsidR="004F15A2" w:rsidRDefault="004F15A2" w:rsidP="00FC28F5">
            <w:pPr>
              <w:jc w:val="both"/>
              <w:rPr>
                <w:rFonts w:ascii="Arial Narrow" w:hAnsi="Arial Narrow" w:cs="Arial"/>
                <w:b/>
                <w:bCs/>
              </w:rPr>
            </w:pPr>
          </w:p>
          <w:p w14:paraId="0864EBE8" w14:textId="77777777" w:rsidR="004F15A2" w:rsidRDefault="004F15A2" w:rsidP="00FC28F5">
            <w:pPr>
              <w:jc w:val="both"/>
              <w:rPr>
                <w:rFonts w:ascii="Arial Narrow" w:hAnsi="Arial Narrow" w:cs="Arial"/>
                <w:b/>
                <w:bCs/>
              </w:rPr>
            </w:pPr>
          </w:p>
          <w:p w14:paraId="22BAE1EC" w14:textId="77777777" w:rsidR="004F15A2" w:rsidRDefault="004F15A2" w:rsidP="00FC28F5">
            <w:pPr>
              <w:jc w:val="both"/>
              <w:rPr>
                <w:rFonts w:ascii="Arial Narrow" w:hAnsi="Arial Narrow" w:cs="Arial"/>
                <w:b/>
                <w:bCs/>
              </w:rPr>
            </w:pPr>
          </w:p>
          <w:p w14:paraId="7679EEE0" w14:textId="77777777" w:rsidR="004F15A2" w:rsidRDefault="004F15A2" w:rsidP="00FC28F5">
            <w:pPr>
              <w:jc w:val="both"/>
              <w:rPr>
                <w:rFonts w:ascii="Arial Narrow" w:hAnsi="Arial Narrow" w:cs="Arial"/>
                <w:b/>
                <w:bCs/>
              </w:rPr>
            </w:pPr>
          </w:p>
          <w:p w14:paraId="3ECE06E7" w14:textId="77777777" w:rsidR="004F15A2" w:rsidRDefault="004F15A2" w:rsidP="00FC28F5">
            <w:pPr>
              <w:jc w:val="both"/>
              <w:rPr>
                <w:rFonts w:ascii="Arial Narrow" w:hAnsi="Arial Narrow" w:cs="Arial"/>
                <w:b/>
                <w:bCs/>
              </w:rPr>
            </w:pPr>
          </w:p>
          <w:p w14:paraId="00EBABC1" w14:textId="77777777" w:rsidR="004F15A2" w:rsidRDefault="004F15A2" w:rsidP="00FC28F5">
            <w:pPr>
              <w:jc w:val="both"/>
              <w:rPr>
                <w:rFonts w:ascii="Arial Narrow" w:hAnsi="Arial Narrow" w:cs="Arial"/>
                <w:b/>
                <w:bCs/>
              </w:rPr>
            </w:pPr>
          </w:p>
          <w:p w14:paraId="6C28CACD" w14:textId="77777777" w:rsidR="004F15A2" w:rsidRDefault="004F15A2" w:rsidP="00FC28F5">
            <w:pPr>
              <w:jc w:val="both"/>
              <w:rPr>
                <w:rFonts w:ascii="Arial Narrow" w:hAnsi="Arial Narrow" w:cs="Arial"/>
                <w:b/>
                <w:bCs/>
              </w:rPr>
            </w:pPr>
          </w:p>
          <w:p w14:paraId="73F90372" w14:textId="77777777" w:rsidR="004F15A2" w:rsidRDefault="004F15A2" w:rsidP="00FC28F5">
            <w:pPr>
              <w:jc w:val="both"/>
              <w:rPr>
                <w:rFonts w:ascii="Arial Narrow" w:hAnsi="Arial Narrow" w:cs="Arial"/>
                <w:b/>
                <w:bCs/>
              </w:rPr>
            </w:pPr>
          </w:p>
          <w:p w14:paraId="3306243A" w14:textId="77777777" w:rsidR="004F15A2" w:rsidRDefault="004F15A2" w:rsidP="00FC28F5">
            <w:pPr>
              <w:jc w:val="both"/>
              <w:rPr>
                <w:rFonts w:ascii="Arial Narrow" w:hAnsi="Arial Narrow" w:cs="Arial"/>
                <w:b/>
                <w:bCs/>
              </w:rPr>
            </w:pPr>
          </w:p>
          <w:p w14:paraId="0DA889A2" w14:textId="77777777" w:rsidR="004F15A2" w:rsidRDefault="004F15A2" w:rsidP="00FC28F5">
            <w:pPr>
              <w:jc w:val="both"/>
              <w:rPr>
                <w:rFonts w:ascii="Arial Narrow" w:hAnsi="Arial Narrow" w:cs="Arial"/>
                <w:b/>
                <w:bCs/>
              </w:rPr>
            </w:pPr>
          </w:p>
          <w:p w14:paraId="15B4C70C" w14:textId="77777777" w:rsidR="004F15A2" w:rsidRDefault="004F15A2" w:rsidP="00FC28F5">
            <w:pPr>
              <w:jc w:val="both"/>
              <w:rPr>
                <w:rFonts w:ascii="Arial Narrow" w:hAnsi="Arial Narrow" w:cs="Arial"/>
                <w:b/>
                <w:bCs/>
              </w:rPr>
            </w:pPr>
          </w:p>
          <w:p w14:paraId="5344DDDE" w14:textId="77777777" w:rsidR="004F15A2" w:rsidRDefault="004F15A2" w:rsidP="00FC28F5">
            <w:pPr>
              <w:jc w:val="both"/>
              <w:rPr>
                <w:rFonts w:ascii="Arial Narrow" w:hAnsi="Arial Narrow" w:cs="Arial"/>
                <w:b/>
                <w:bCs/>
              </w:rPr>
            </w:pPr>
          </w:p>
          <w:p w14:paraId="14006491" w14:textId="77777777" w:rsidR="004F15A2" w:rsidRDefault="004F15A2" w:rsidP="00FC28F5">
            <w:pPr>
              <w:jc w:val="both"/>
              <w:rPr>
                <w:rFonts w:ascii="Arial Narrow" w:hAnsi="Arial Narrow" w:cs="Arial"/>
                <w:b/>
                <w:bCs/>
              </w:rPr>
            </w:pPr>
          </w:p>
          <w:p w14:paraId="6E1EDD20" w14:textId="77777777" w:rsidR="004F15A2" w:rsidRDefault="004F15A2" w:rsidP="00FC28F5">
            <w:pPr>
              <w:jc w:val="both"/>
              <w:rPr>
                <w:rFonts w:ascii="Arial Narrow" w:hAnsi="Arial Narrow" w:cs="Arial"/>
                <w:b/>
                <w:bCs/>
              </w:rPr>
            </w:pPr>
          </w:p>
          <w:p w14:paraId="3115F549" w14:textId="77777777" w:rsidR="004F15A2" w:rsidRDefault="004F15A2" w:rsidP="00FC28F5">
            <w:pPr>
              <w:jc w:val="both"/>
              <w:rPr>
                <w:rFonts w:ascii="Arial Narrow" w:hAnsi="Arial Narrow" w:cs="Arial"/>
                <w:b/>
                <w:bCs/>
              </w:rPr>
            </w:pPr>
          </w:p>
          <w:p w14:paraId="326FB149" w14:textId="77777777" w:rsidR="004F15A2" w:rsidRDefault="004F15A2" w:rsidP="00FC28F5">
            <w:pPr>
              <w:jc w:val="both"/>
              <w:rPr>
                <w:rFonts w:ascii="Arial Narrow" w:hAnsi="Arial Narrow" w:cs="Arial"/>
                <w:b/>
                <w:bCs/>
              </w:rPr>
            </w:pPr>
          </w:p>
          <w:p w14:paraId="01F1071A" w14:textId="77777777" w:rsidR="004F15A2" w:rsidRDefault="004F15A2" w:rsidP="00FC28F5">
            <w:pPr>
              <w:jc w:val="both"/>
              <w:rPr>
                <w:rFonts w:ascii="Arial Narrow" w:hAnsi="Arial Narrow" w:cs="Arial"/>
                <w:b/>
                <w:bCs/>
              </w:rPr>
            </w:pPr>
          </w:p>
          <w:p w14:paraId="16AA3229" w14:textId="77777777" w:rsidR="004F15A2" w:rsidRDefault="004F15A2" w:rsidP="00FC28F5">
            <w:pPr>
              <w:jc w:val="both"/>
              <w:rPr>
                <w:rFonts w:ascii="Arial Narrow" w:hAnsi="Arial Narrow" w:cs="Arial"/>
                <w:b/>
                <w:bCs/>
              </w:rPr>
            </w:pPr>
          </w:p>
          <w:p w14:paraId="1A530DD7" w14:textId="77777777" w:rsidR="004F15A2" w:rsidRDefault="004F15A2" w:rsidP="00FC28F5">
            <w:pPr>
              <w:jc w:val="both"/>
              <w:rPr>
                <w:rFonts w:ascii="Arial Narrow" w:hAnsi="Arial Narrow" w:cs="Arial"/>
                <w:b/>
                <w:bCs/>
              </w:rPr>
            </w:pPr>
          </w:p>
          <w:p w14:paraId="7F46AB65" w14:textId="77777777" w:rsidR="004F15A2" w:rsidRDefault="004F15A2" w:rsidP="00FC28F5">
            <w:pPr>
              <w:jc w:val="both"/>
              <w:rPr>
                <w:rFonts w:ascii="Arial Narrow" w:hAnsi="Arial Narrow" w:cs="Arial"/>
                <w:b/>
                <w:bCs/>
              </w:rPr>
            </w:pPr>
          </w:p>
          <w:p w14:paraId="552A4E08" w14:textId="77777777" w:rsidR="004F15A2" w:rsidRDefault="004F15A2" w:rsidP="00FC28F5">
            <w:pPr>
              <w:jc w:val="both"/>
              <w:rPr>
                <w:rFonts w:ascii="Arial Narrow" w:hAnsi="Arial Narrow" w:cs="Arial"/>
                <w:b/>
                <w:bCs/>
              </w:rPr>
            </w:pPr>
          </w:p>
          <w:p w14:paraId="53006AFD" w14:textId="77777777" w:rsidR="004F15A2" w:rsidRDefault="004F15A2" w:rsidP="00FC28F5">
            <w:pPr>
              <w:jc w:val="both"/>
              <w:rPr>
                <w:rFonts w:ascii="Arial Narrow" w:hAnsi="Arial Narrow" w:cs="Arial"/>
                <w:b/>
                <w:bCs/>
              </w:rPr>
            </w:pPr>
          </w:p>
          <w:p w14:paraId="52153CD5" w14:textId="77777777" w:rsidR="004F15A2" w:rsidRDefault="004F15A2" w:rsidP="00FC28F5">
            <w:pPr>
              <w:jc w:val="both"/>
              <w:rPr>
                <w:rFonts w:ascii="Arial Narrow" w:hAnsi="Arial Narrow" w:cs="Arial"/>
                <w:b/>
                <w:bCs/>
              </w:rPr>
            </w:pPr>
          </w:p>
          <w:p w14:paraId="13CB97D1" w14:textId="77777777" w:rsidR="004F15A2" w:rsidRDefault="004F15A2" w:rsidP="00FC28F5">
            <w:pPr>
              <w:jc w:val="both"/>
              <w:rPr>
                <w:rFonts w:ascii="Arial Narrow" w:hAnsi="Arial Narrow" w:cs="Arial"/>
                <w:b/>
                <w:bCs/>
              </w:rPr>
            </w:pPr>
          </w:p>
          <w:p w14:paraId="048BD7A4" w14:textId="77777777" w:rsidR="004F15A2" w:rsidRDefault="004F15A2" w:rsidP="00FC28F5">
            <w:pPr>
              <w:jc w:val="both"/>
              <w:rPr>
                <w:rFonts w:ascii="Arial Narrow" w:hAnsi="Arial Narrow" w:cs="Arial"/>
                <w:b/>
                <w:bCs/>
              </w:rPr>
            </w:pPr>
          </w:p>
          <w:p w14:paraId="03DC503A" w14:textId="77777777" w:rsidR="004F15A2" w:rsidRDefault="004F15A2" w:rsidP="00FC28F5">
            <w:pPr>
              <w:jc w:val="both"/>
              <w:rPr>
                <w:rFonts w:ascii="Arial Narrow" w:hAnsi="Arial Narrow" w:cs="Arial"/>
                <w:b/>
                <w:bCs/>
              </w:rPr>
            </w:pPr>
          </w:p>
          <w:p w14:paraId="35FE638A" w14:textId="77777777" w:rsidR="004F15A2" w:rsidRDefault="004F15A2" w:rsidP="00FC28F5">
            <w:pPr>
              <w:jc w:val="both"/>
              <w:rPr>
                <w:rFonts w:ascii="Arial Narrow" w:hAnsi="Arial Narrow" w:cs="Arial"/>
                <w:b/>
                <w:bCs/>
              </w:rPr>
            </w:pPr>
          </w:p>
          <w:p w14:paraId="7B3D6DE3" w14:textId="77777777" w:rsidR="004F15A2" w:rsidRDefault="004F15A2" w:rsidP="00FC28F5">
            <w:pPr>
              <w:jc w:val="both"/>
              <w:rPr>
                <w:rFonts w:ascii="Arial Narrow" w:hAnsi="Arial Narrow" w:cs="Arial"/>
                <w:b/>
                <w:bCs/>
              </w:rPr>
            </w:pPr>
          </w:p>
          <w:p w14:paraId="7EAD859D" w14:textId="77777777" w:rsidR="004F15A2" w:rsidRDefault="004F15A2" w:rsidP="00FC28F5">
            <w:pPr>
              <w:jc w:val="both"/>
              <w:rPr>
                <w:rFonts w:ascii="Arial Narrow" w:hAnsi="Arial Narrow" w:cs="Arial"/>
                <w:b/>
                <w:bCs/>
              </w:rPr>
            </w:pPr>
          </w:p>
          <w:p w14:paraId="61EBC474" w14:textId="77777777" w:rsidR="004F15A2" w:rsidRDefault="004F15A2" w:rsidP="00FC28F5">
            <w:pPr>
              <w:jc w:val="both"/>
              <w:rPr>
                <w:rFonts w:ascii="Arial Narrow" w:hAnsi="Arial Narrow" w:cs="Arial"/>
                <w:b/>
                <w:bCs/>
              </w:rPr>
            </w:pPr>
          </w:p>
          <w:p w14:paraId="2CDC900D" w14:textId="77777777" w:rsidR="004F15A2" w:rsidRDefault="004F15A2" w:rsidP="00FC28F5">
            <w:pPr>
              <w:jc w:val="both"/>
              <w:rPr>
                <w:rFonts w:ascii="Arial Narrow" w:hAnsi="Arial Narrow" w:cs="Arial"/>
                <w:b/>
                <w:bCs/>
              </w:rPr>
            </w:pPr>
          </w:p>
          <w:p w14:paraId="248F0A82" w14:textId="77777777" w:rsidR="004F15A2" w:rsidRDefault="004F15A2" w:rsidP="00FC28F5">
            <w:pPr>
              <w:jc w:val="both"/>
              <w:rPr>
                <w:rFonts w:ascii="Arial Narrow" w:hAnsi="Arial Narrow" w:cs="Arial"/>
                <w:b/>
                <w:bCs/>
              </w:rPr>
            </w:pPr>
          </w:p>
          <w:p w14:paraId="1E92D127" w14:textId="77777777" w:rsidR="004F15A2" w:rsidRDefault="004F15A2" w:rsidP="00FC28F5">
            <w:pPr>
              <w:jc w:val="both"/>
              <w:rPr>
                <w:rFonts w:ascii="Arial Narrow" w:hAnsi="Arial Narrow" w:cs="Arial"/>
                <w:b/>
                <w:bCs/>
              </w:rPr>
            </w:pPr>
          </w:p>
          <w:p w14:paraId="016E9A4A" w14:textId="77777777" w:rsidR="004F15A2" w:rsidRDefault="004F15A2" w:rsidP="00FC28F5">
            <w:pPr>
              <w:jc w:val="both"/>
              <w:rPr>
                <w:rFonts w:ascii="Arial Narrow" w:hAnsi="Arial Narrow" w:cs="Arial"/>
                <w:b/>
                <w:bCs/>
              </w:rPr>
            </w:pPr>
          </w:p>
          <w:p w14:paraId="0B21C98D" w14:textId="729C66E6" w:rsidR="004F15A2" w:rsidRDefault="004F15A2" w:rsidP="00FC28F5">
            <w:pPr>
              <w:jc w:val="both"/>
              <w:rPr>
                <w:rFonts w:ascii="Arial Narrow" w:hAnsi="Arial Narrow" w:cs="Arial"/>
                <w:b/>
                <w:bCs/>
              </w:rPr>
            </w:pPr>
          </w:p>
          <w:p w14:paraId="75248D3F" w14:textId="0D89CAE9" w:rsidR="00A85CDC" w:rsidRDefault="00A85CDC" w:rsidP="00FC28F5">
            <w:pPr>
              <w:jc w:val="both"/>
              <w:rPr>
                <w:rFonts w:ascii="Arial Narrow" w:hAnsi="Arial Narrow" w:cs="Arial"/>
                <w:b/>
                <w:bCs/>
              </w:rPr>
            </w:pPr>
          </w:p>
          <w:p w14:paraId="7A39FFBE" w14:textId="028753E6" w:rsidR="00A85CDC" w:rsidRDefault="00A85CDC" w:rsidP="00FC28F5">
            <w:pPr>
              <w:jc w:val="both"/>
              <w:rPr>
                <w:rFonts w:ascii="Arial Narrow" w:hAnsi="Arial Narrow" w:cs="Arial"/>
                <w:b/>
                <w:bCs/>
              </w:rPr>
            </w:pPr>
          </w:p>
          <w:p w14:paraId="1CAA5F98" w14:textId="23F7B3E2" w:rsidR="00A85CDC" w:rsidRDefault="00A85CDC" w:rsidP="00FC28F5">
            <w:pPr>
              <w:jc w:val="both"/>
              <w:rPr>
                <w:rFonts w:ascii="Arial Narrow" w:hAnsi="Arial Narrow" w:cs="Arial"/>
                <w:b/>
                <w:bCs/>
              </w:rPr>
            </w:pPr>
          </w:p>
          <w:p w14:paraId="70BCB98B" w14:textId="4B972864" w:rsidR="00A85CDC" w:rsidRDefault="00A85CDC" w:rsidP="00FC28F5">
            <w:pPr>
              <w:jc w:val="both"/>
              <w:rPr>
                <w:rFonts w:ascii="Arial Narrow" w:hAnsi="Arial Narrow" w:cs="Arial"/>
                <w:b/>
                <w:bCs/>
              </w:rPr>
            </w:pPr>
          </w:p>
          <w:p w14:paraId="00F55BC6" w14:textId="755FBA58" w:rsidR="00A85CDC" w:rsidRDefault="00A85CDC" w:rsidP="00FC28F5">
            <w:pPr>
              <w:jc w:val="both"/>
              <w:rPr>
                <w:rFonts w:ascii="Arial Narrow" w:hAnsi="Arial Narrow" w:cs="Arial"/>
                <w:b/>
                <w:bCs/>
              </w:rPr>
            </w:pPr>
          </w:p>
          <w:p w14:paraId="747CA94B" w14:textId="3C1951DA" w:rsidR="00A85CDC" w:rsidRDefault="00A85CDC" w:rsidP="00FC28F5">
            <w:pPr>
              <w:jc w:val="both"/>
              <w:rPr>
                <w:rFonts w:ascii="Arial Narrow" w:hAnsi="Arial Narrow" w:cs="Arial"/>
                <w:b/>
                <w:bCs/>
              </w:rPr>
            </w:pPr>
          </w:p>
          <w:p w14:paraId="3265F5DB" w14:textId="3EA0F142" w:rsidR="00A85CDC" w:rsidRDefault="00A85CDC" w:rsidP="00FC28F5">
            <w:pPr>
              <w:jc w:val="both"/>
              <w:rPr>
                <w:rFonts w:ascii="Arial Narrow" w:hAnsi="Arial Narrow" w:cs="Arial"/>
                <w:b/>
                <w:bCs/>
              </w:rPr>
            </w:pPr>
          </w:p>
          <w:p w14:paraId="3F544340" w14:textId="09AB18B7" w:rsidR="00A85CDC" w:rsidRDefault="00A85CDC" w:rsidP="00FC28F5">
            <w:pPr>
              <w:jc w:val="both"/>
              <w:rPr>
                <w:rFonts w:ascii="Arial Narrow" w:hAnsi="Arial Narrow" w:cs="Arial"/>
                <w:b/>
                <w:bCs/>
              </w:rPr>
            </w:pPr>
          </w:p>
          <w:p w14:paraId="03DFCEAB" w14:textId="6360B64B" w:rsidR="00A85CDC" w:rsidRDefault="00A85CDC" w:rsidP="00FC28F5">
            <w:pPr>
              <w:jc w:val="both"/>
              <w:rPr>
                <w:rFonts w:ascii="Arial Narrow" w:hAnsi="Arial Narrow" w:cs="Arial"/>
                <w:b/>
                <w:bCs/>
              </w:rPr>
            </w:pPr>
          </w:p>
          <w:p w14:paraId="103E5096" w14:textId="04832DFD" w:rsidR="00A85CDC" w:rsidRDefault="00A85CDC" w:rsidP="00FC28F5">
            <w:pPr>
              <w:jc w:val="both"/>
              <w:rPr>
                <w:rFonts w:ascii="Arial Narrow" w:hAnsi="Arial Narrow" w:cs="Arial"/>
                <w:b/>
                <w:bCs/>
              </w:rPr>
            </w:pPr>
          </w:p>
          <w:p w14:paraId="3787E78D" w14:textId="0166E890" w:rsidR="00A85CDC" w:rsidRDefault="00A85CDC" w:rsidP="00FC28F5">
            <w:pPr>
              <w:jc w:val="both"/>
              <w:rPr>
                <w:rFonts w:ascii="Arial Narrow" w:hAnsi="Arial Narrow" w:cs="Arial"/>
                <w:b/>
                <w:bCs/>
              </w:rPr>
            </w:pPr>
          </w:p>
          <w:p w14:paraId="63F48C44" w14:textId="5220BE83" w:rsidR="00A85CDC" w:rsidRDefault="00A85CDC" w:rsidP="00FC28F5">
            <w:pPr>
              <w:jc w:val="both"/>
              <w:rPr>
                <w:rFonts w:ascii="Arial Narrow" w:hAnsi="Arial Narrow" w:cs="Arial"/>
                <w:b/>
                <w:bCs/>
              </w:rPr>
            </w:pPr>
          </w:p>
          <w:p w14:paraId="4D397CDC" w14:textId="5A421063" w:rsidR="00A85CDC" w:rsidRDefault="00A85CDC" w:rsidP="00FC28F5">
            <w:pPr>
              <w:jc w:val="both"/>
              <w:rPr>
                <w:rFonts w:ascii="Arial Narrow" w:hAnsi="Arial Narrow" w:cs="Arial"/>
                <w:b/>
                <w:bCs/>
              </w:rPr>
            </w:pPr>
          </w:p>
          <w:p w14:paraId="337B8B45" w14:textId="02130B9A" w:rsidR="00A85CDC" w:rsidRDefault="00A85CDC" w:rsidP="00FC28F5">
            <w:pPr>
              <w:jc w:val="both"/>
              <w:rPr>
                <w:rFonts w:ascii="Arial Narrow" w:hAnsi="Arial Narrow" w:cs="Arial"/>
                <w:b/>
                <w:bCs/>
              </w:rPr>
            </w:pPr>
          </w:p>
          <w:p w14:paraId="2FB0C945" w14:textId="3DD043A3" w:rsidR="00A85CDC" w:rsidRDefault="00A85CDC" w:rsidP="00FC28F5">
            <w:pPr>
              <w:jc w:val="both"/>
              <w:rPr>
                <w:rFonts w:ascii="Arial Narrow" w:hAnsi="Arial Narrow" w:cs="Arial"/>
                <w:b/>
                <w:bCs/>
              </w:rPr>
            </w:pPr>
          </w:p>
          <w:p w14:paraId="79BFAA57" w14:textId="5DDF0832" w:rsidR="00A85CDC" w:rsidRDefault="00A85CDC" w:rsidP="00FC28F5">
            <w:pPr>
              <w:jc w:val="both"/>
              <w:rPr>
                <w:rFonts w:ascii="Arial Narrow" w:hAnsi="Arial Narrow" w:cs="Arial"/>
                <w:b/>
                <w:bCs/>
              </w:rPr>
            </w:pPr>
          </w:p>
          <w:p w14:paraId="504A3DAE" w14:textId="542DDAD3" w:rsidR="00A85CDC" w:rsidRDefault="00A85CDC" w:rsidP="00FC28F5">
            <w:pPr>
              <w:jc w:val="both"/>
              <w:rPr>
                <w:rFonts w:ascii="Arial Narrow" w:hAnsi="Arial Narrow" w:cs="Arial"/>
                <w:b/>
                <w:bCs/>
              </w:rPr>
            </w:pPr>
          </w:p>
          <w:p w14:paraId="7E30B008" w14:textId="48754473" w:rsidR="00A85CDC" w:rsidRDefault="00A85CDC" w:rsidP="00FC28F5">
            <w:pPr>
              <w:jc w:val="both"/>
              <w:rPr>
                <w:rFonts w:ascii="Arial Narrow" w:hAnsi="Arial Narrow" w:cs="Arial"/>
                <w:b/>
                <w:bCs/>
              </w:rPr>
            </w:pPr>
          </w:p>
          <w:p w14:paraId="55CFB8D5" w14:textId="43C21182" w:rsidR="00A85CDC" w:rsidRDefault="00A85CDC" w:rsidP="00FC28F5">
            <w:pPr>
              <w:jc w:val="both"/>
              <w:rPr>
                <w:rFonts w:ascii="Arial Narrow" w:hAnsi="Arial Narrow" w:cs="Arial"/>
                <w:b/>
                <w:bCs/>
              </w:rPr>
            </w:pPr>
          </w:p>
          <w:p w14:paraId="0726703D" w14:textId="4510D03F" w:rsidR="00A85CDC" w:rsidRDefault="00A85CDC" w:rsidP="00FC28F5">
            <w:pPr>
              <w:jc w:val="both"/>
              <w:rPr>
                <w:rFonts w:ascii="Arial Narrow" w:hAnsi="Arial Narrow" w:cs="Arial"/>
                <w:b/>
                <w:bCs/>
              </w:rPr>
            </w:pPr>
          </w:p>
          <w:p w14:paraId="3111D4A8" w14:textId="64D703C2" w:rsidR="00A85CDC" w:rsidRDefault="00A85CDC" w:rsidP="00FC28F5">
            <w:pPr>
              <w:jc w:val="both"/>
              <w:rPr>
                <w:rFonts w:ascii="Arial Narrow" w:hAnsi="Arial Narrow" w:cs="Arial"/>
                <w:b/>
                <w:bCs/>
              </w:rPr>
            </w:pPr>
          </w:p>
          <w:p w14:paraId="27B80CE9" w14:textId="051C6E27" w:rsidR="00A85CDC" w:rsidRDefault="00A85CDC" w:rsidP="00FC28F5">
            <w:pPr>
              <w:jc w:val="both"/>
              <w:rPr>
                <w:rFonts w:ascii="Arial Narrow" w:hAnsi="Arial Narrow" w:cs="Arial"/>
                <w:b/>
                <w:bCs/>
              </w:rPr>
            </w:pPr>
          </w:p>
          <w:p w14:paraId="2EBA8D09" w14:textId="141BCE97" w:rsidR="00A85CDC" w:rsidRDefault="00A85CDC" w:rsidP="00FC28F5">
            <w:pPr>
              <w:jc w:val="both"/>
              <w:rPr>
                <w:rFonts w:ascii="Arial Narrow" w:hAnsi="Arial Narrow" w:cs="Arial"/>
                <w:b/>
                <w:bCs/>
              </w:rPr>
            </w:pPr>
          </w:p>
          <w:p w14:paraId="09D12996" w14:textId="34BD5801" w:rsidR="00A85CDC" w:rsidRDefault="00A85CDC" w:rsidP="00FC28F5">
            <w:pPr>
              <w:jc w:val="both"/>
              <w:rPr>
                <w:rFonts w:ascii="Arial Narrow" w:hAnsi="Arial Narrow" w:cs="Arial"/>
                <w:b/>
                <w:bCs/>
              </w:rPr>
            </w:pPr>
          </w:p>
          <w:p w14:paraId="5EE5F129" w14:textId="063CF8DC" w:rsidR="00A85CDC" w:rsidRDefault="00A85CDC" w:rsidP="00FC28F5">
            <w:pPr>
              <w:jc w:val="both"/>
              <w:rPr>
                <w:rFonts w:ascii="Arial Narrow" w:hAnsi="Arial Narrow" w:cs="Arial"/>
                <w:b/>
                <w:bCs/>
              </w:rPr>
            </w:pPr>
          </w:p>
          <w:p w14:paraId="6C23B203" w14:textId="3BAFA502" w:rsidR="00A85CDC" w:rsidRDefault="00A85CDC" w:rsidP="00FC28F5">
            <w:pPr>
              <w:jc w:val="both"/>
              <w:rPr>
                <w:rFonts w:ascii="Arial Narrow" w:hAnsi="Arial Narrow" w:cs="Arial"/>
                <w:b/>
                <w:bCs/>
              </w:rPr>
            </w:pPr>
          </w:p>
          <w:p w14:paraId="5C5A15D7" w14:textId="35907810" w:rsidR="00A85CDC" w:rsidRDefault="00A85CDC" w:rsidP="00FC28F5">
            <w:pPr>
              <w:jc w:val="both"/>
              <w:rPr>
                <w:rFonts w:ascii="Arial Narrow" w:hAnsi="Arial Narrow" w:cs="Arial"/>
                <w:b/>
                <w:bCs/>
              </w:rPr>
            </w:pPr>
          </w:p>
          <w:p w14:paraId="025ADC73" w14:textId="2A1F295E" w:rsidR="00A85CDC" w:rsidRDefault="00A85CDC" w:rsidP="00FC28F5">
            <w:pPr>
              <w:jc w:val="both"/>
              <w:rPr>
                <w:rFonts w:ascii="Arial Narrow" w:hAnsi="Arial Narrow" w:cs="Arial"/>
                <w:b/>
                <w:bCs/>
              </w:rPr>
            </w:pPr>
          </w:p>
          <w:p w14:paraId="0882C3AF" w14:textId="151B0AA2" w:rsidR="00A85CDC" w:rsidRDefault="00A85CDC" w:rsidP="00FC28F5">
            <w:pPr>
              <w:jc w:val="both"/>
              <w:rPr>
                <w:rFonts w:ascii="Arial Narrow" w:hAnsi="Arial Narrow" w:cs="Arial"/>
                <w:b/>
                <w:bCs/>
              </w:rPr>
            </w:pPr>
          </w:p>
          <w:p w14:paraId="497399A1" w14:textId="183E3B22" w:rsidR="00A85CDC" w:rsidRDefault="00A85CDC" w:rsidP="00FC28F5">
            <w:pPr>
              <w:jc w:val="both"/>
              <w:rPr>
                <w:rFonts w:ascii="Arial Narrow" w:hAnsi="Arial Narrow" w:cs="Arial"/>
                <w:b/>
                <w:bCs/>
              </w:rPr>
            </w:pPr>
          </w:p>
          <w:p w14:paraId="266F5461" w14:textId="72ACACDD" w:rsidR="00A85CDC" w:rsidRDefault="00A85CDC" w:rsidP="00FC28F5">
            <w:pPr>
              <w:jc w:val="both"/>
              <w:rPr>
                <w:rFonts w:ascii="Arial Narrow" w:hAnsi="Arial Narrow" w:cs="Arial"/>
                <w:b/>
                <w:bCs/>
              </w:rPr>
            </w:pPr>
          </w:p>
          <w:p w14:paraId="65708FD8" w14:textId="508091E5" w:rsidR="00A85CDC" w:rsidRDefault="00A85CDC" w:rsidP="00FC28F5">
            <w:pPr>
              <w:jc w:val="both"/>
              <w:rPr>
                <w:rFonts w:ascii="Arial Narrow" w:hAnsi="Arial Narrow" w:cs="Arial"/>
                <w:b/>
                <w:bCs/>
              </w:rPr>
            </w:pPr>
          </w:p>
          <w:p w14:paraId="6F69EFB5" w14:textId="10A6BD3A" w:rsidR="00A85CDC" w:rsidRDefault="00A85CDC" w:rsidP="00FC28F5">
            <w:pPr>
              <w:jc w:val="both"/>
              <w:rPr>
                <w:rFonts w:ascii="Arial Narrow" w:hAnsi="Arial Narrow" w:cs="Arial"/>
                <w:b/>
                <w:bCs/>
              </w:rPr>
            </w:pPr>
          </w:p>
          <w:p w14:paraId="67B62632" w14:textId="38ED8498" w:rsidR="00A85CDC" w:rsidRDefault="00A85CDC" w:rsidP="00FC28F5">
            <w:pPr>
              <w:jc w:val="both"/>
              <w:rPr>
                <w:rFonts w:ascii="Arial Narrow" w:hAnsi="Arial Narrow" w:cs="Arial"/>
                <w:b/>
                <w:bCs/>
              </w:rPr>
            </w:pPr>
          </w:p>
          <w:p w14:paraId="0B047E82" w14:textId="084A31C6" w:rsidR="00A85CDC" w:rsidRDefault="00A85CDC" w:rsidP="00FC28F5">
            <w:pPr>
              <w:jc w:val="both"/>
              <w:rPr>
                <w:rFonts w:ascii="Arial Narrow" w:hAnsi="Arial Narrow" w:cs="Arial"/>
                <w:b/>
                <w:bCs/>
              </w:rPr>
            </w:pPr>
          </w:p>
          <w:p w14:paraId="21641BD9" w14:textId="5CC018BE" w:rsidR="00A85CDC" w:rsidRDefault="00A85CDC" w:rsidP="00FC28F5">
            <w:pPr>
              <w:jc w:val="both"/>
              <w:rPr>
                <w:rFonts w:ascii="Arial Narrow" w:hAnsi="Arial Narrow" w:cs="Arial"/>
                <w:b/>
                <w:bCs/>
              </w:rPr>
            </w:pPr>
          </w:p>
          <w:p w14:paraId="50821A99" w14:textId="6F41E8DB" w:rsidR="00A85CDC" w:rsidRDefault="00A85CDC" w:rsidP="00FC28F5">
            <w:pPr>
              <w:jc w:val="both"/>
              <w:rPr>
                <w:rFonts w:ascii="Arial Narrow" w:hAnsi="Arial Narrow" w:cs="Arial"/>
                <w:b/>
                <w:bCs/>
              </w:rPr>
            </w:pPr>
          </w:p>
          <w:p w14:paraId="4E8F09F3" w14:textId="7180EF56" w:rsidR="00A85CDC" w:rsidRDefault="00A85CDC" w:rsidP="00FC28F5">
            <w:pPr>
              <w:jc w:val="both"/>
              <w:rPr>
                <w:rFonts w:ascii="Arial Narrow" w:hAnsi="Arial Narrow" w:cs="Arial"/>
                <w:b/>
                <w:bCs/>
              </w:rPr>
            </w:pPr>
          </w:p>
          <w:p w14:paraId="7A6AA79B" w14:textId="274FF027" w:rsidR="00A85CDC" w:rsidRDefault="00A85CDC" w:rsidP="00FC28F5">
            <w:pPr>
              <w:jc w:val="both"/>
              <w:rPr>
                <w:rFonts w:ascii="Arial Narrow" w:hAnsi="Arial Narrow" w:cs="Arial"/>
                <w:b/>
                <w:bCs/>
              </w:rPr>
            </w:pPr>
          </w:p>
          <w:p w14:paraId="40BCC8E8" w14:textId="581F5AF3" w:rsidR="00A85CDC" w:rsidRDefault="00A85CDC" w:rsidP="00FC28F5">
            <w:pPr>
              <w:jc w:val="both"/>
              <w:rPr>
                <w:rFonts w:ascii="Arial Narrow" w:hAnsi="Arial Narrow" w:cs="Arial"/>
                <w:b/>
                <w:bCs/>
              </w:rPr>
            </w:pPr>
          </w:p>
          <w:p w14:paraId="45F108A0" w14:textId="67B2F247" w:rsidR="00A85CDC" w:rsidRDefault="00A85CDC" w:rsidP="00FC28F5">
            <w:pPr>
              <w:jc w:val="both"/>
              <w:rPr>
                <w:rFonts w:ascii="Arial Narrow" w:hAnsi="Arial Narrow" w:cs="Arial"/>
                <w:b/>
                <w:bCs/>
              </w:rPr>
            </w:pPr>
          </w:p>
          <w:p w14:paraId="57057DBC" w14:textId="1735E4E2" w:rsidR="00A85CDC" w:rsidRDefault="00A85CDC" w:rsidP="00FC28F5">
            <w:pPr>
              <w:jc w:val="both"/>
              <w:rPr>
                <w:rFonts w:ascii="Arial Narrow" w:hAnsi="Arial Narrow" w:cs="Arial"/>
                <w:b/>
                <w:bCs/>
              </w:rPr>
            </w:pPr>
          </w:p>
          <w:p w14:paraId="099A7325" w14:textId="7CD723D6" w:rsidR="00A85CDC" w:rsidRDefault="00A85CDC" w:rsidP="00FC28F5">
            <w:pPr>
              <w:jc w:val="both"/>
              <w:rPr>
                <w:rFonts w:ascii="Arial Narrow" w:hAnsi="Arial Narrow" w:cs="Arial"/>
                <w:b/>
                <w:bCs/>
              </w:rPr>
            </w:pPr>
          </w:p>
          <w:p w14:paraId="6486C559" w14:textId="63CE79A2" w:rsidR="00A85CDC" w:rsidRDefault="00A85CDC" w:rsidP="00FC28F5">
            <w:pPr>
              <w:jc w:val="both"/>
              <w:rPr>
                <w:rFonts w:ascii="Arial Narrow" w:hAnsi="Arial Narrow" w:cs="Arial"/>
                <w:b/>
                <w:bCs/>
              </w:rPr>
            </w:pPr>
          </w:p>
          <w:p w14:paraId="031D30D2" w14:textId="10CFC97F" w:rsidR="00A85CDC" w:rsidRDefault="00A85CDC" w:rsidP="00FC28F5">
            <w:pPr>
              <w:jc w:val="both"/>
              <w:rPr>
                <w:rFonts w:ascii="Arial Narrow" w:hAnsi="Arial Narrow" w:cs="Arial"/>
                <w:b/>
                <w:bCs/>
              </w:rPr>
            </w:pPr>
          </w:p>
          <w:p w14:paraId="0E71C722" w14:textId="3AF3DB6C" w:rsidR="00A85CDC" w:rsidRDefault="00A85CDC" w:rsidP="00FC28F5">
            <w:pPr>
              <w:jc w:val="both"/>
              <w:rPr>
                <w:rFonts w:ascii="Arial Narrow" w:hAnsi="Arial Narrow" w:cs="Arial"/>
                <w:b/>
                <w:bCs/>
              </w:rPr>
            </w:pPr>
          </w:p>
          <w:p w14:paraId="3835851E" w14:textId="41282A7F" w:rsidR="00A85CDC" w:rsidRDefault="00A85CDC" w:rsidP="00FC28F5">
            <w:pPr>
              <w:jc w:val="both"/>
              <w:rPr>
                <w:rFonts w:ascii="Arial Narrow" w:hAnsi="Arial Narrow" w:cs="Arial"/>
                <w:b/>
                <w:bCs/>
              </w:rPr>
            </w:pPr>
          </w:p>
          <w:p w14:paraId="3CF32C25" w14:textId="75B27360" w:rsidR="00A85CDC" w:rsidRDefault="00A85CDC" w:rsidP="00FC28F5">
            <w:pPr>
              <w:jc w:val="both"/>
              <w:rPr>
                <w:rFonts w:ascii="Arial Narrow" w:hAnsi="Arial Narrow" w:cs="Arial"/>
                <w:b/>
                <w:bCs/>
              </w:rPr>
            </w:pPr>
          </w:p>
          <w:p w14:paraId="5A010EC4" w14:textId="581AB77C" w:rsidR="00A85CDC" w:rsidRDefault="00A85CDC" w:rsidP="00FC28F5">
            <w:pPr>
              <w:jc w:val="both"/>
              <w:rPr>
                <w:rFonts w:ascii="Arial Narrow" w:hAnsi="Arial Narrow" w:cs="Arial"/>
                <w:b/>
                <w:bCs/>
              </w:rPr>
            </w:pPr>
          </w:p>
          <w:p w14:paraId="13FDF4E7" w14:textId="7BEFE8DB" w:rsidR="00A85CDC" w:rsidRDefault="00A85CDC" w:rsidP="00FC28F5">
            <w:pPr>
              <w:jc w:val="both"/>
              <w:rPr>
                <w:rFonts w:ascii="Arial Narrow" w:hAnsi="Arial Narrow" w:cs="Arial"/>
                <w:b/>
                <w:bCs/>
              </w:rPr>
            </w:pPr>
          </w:p>
          <w:p w14:paraId="3DC516D7" w14:textId="368F33FE" w:rsidR="00A85CDC" w:rsidRDefault="00A85CDC" w:rsidP="00FC28F5">
            <w:pPr>
              <w:jc w:val="both"/>
              <w:rPr>
                <w:rFonts w:ascii="Arial Narrow" w:hAnsi="Arial Narrow" w:cs="Arial"/>
                <w:b/>
                <w:bCs/>
              </w:rPr>
            </w:pPr>
          </w:p>
          <w:p w14:paraId="2ECA5730" w14:textId="58FE594E" w:rsidR="00A85CDC" w:rsidRDefault="00A85CDC" w:rsidP="00FC28F5">
            <w:pPr>
              <w:jc w:val="both"/>
              <w:rPr>
                <w:rFonts w:ascii="Arial Narrow" w:hAnsi="Arial Narrow" w:cs="Arial"/>
                <w:b/>
                <w:bCs/>
              </w:rPr>
            </w:pPr>
          </w:p>
          <w:p w14:paraId="30B4F91A" w14:textId="50EB97D7" w:rsidR="00A85CDC" w:rsidRDefault="00A85CDC" w:rsidP="00FC28F5">
            <w:pPr>
              <w:jc w:val="both"/>
              <w:rPr>
                <w:rFonts w:ascii="Arial Narrow" w:hAnsi="Arial Narrow" w:cs="Arial"/>
                <w:b/>
                <w:bCs/>
              </w:rPr>
            </w:pPr>
          </w:p>
          <w:p w14:paraId="792CF2B6" w14:textId="7136BC7D" w:rsidR="00A85CDC" w:rsidRDefault="00A85CDC" w:rsidP="00FC28F5">
            <w:pPr>
              <w:jc w:val="both"/>
              <w:rPr>
                <w:rFonts w:ascii="Arial Narrow" w:hAnsi="Arial Narrow" w:cs="Arial"/>
                <w:b/>
                <w:bCs/>
              </w:rPr>
            </w:pPr>
          </w:p>
          <w:p w14:paraId="5BE9E8BE" w14:textId="643B106B" w:rsidR="00A85CDC" w:rsidRDefault="00A85CDC" w:rsidP="00FC28F5">
            <w:pPr>
              <w:jc w:val="both"/>
              <w:rPr>
                <w:rFonts w:ascii="Arial Narrow" w:hAnsi="Arial Narrow" w:cs="Arial"/>
                <w:b/>
                <w:bCs/>
              </w:rPr>
            </w:pPr>
          </w:p>
          <w:p w14:paraId="48F1D540" w14:textId="01AFB730" w:rsidR="00A85CDC" w:rsidRDefault="00A85CDC" w:rsidP="00FC28F5">
            <w:pPr>
              <w:jc w:val="both"/>
              <w:rPr>
                <w:rFonts w:ascii="Arial Narrow" w:hAnsi="Arial Narrow" w:cs="Arial"/>
                <w:b/>
                <w:bCs/>
              </w:rPr>
            </w:pPr>
          </w:p>
          <w:p w14:paraId="4D1355F3" w14:textId="159C5BFF" w:rsidR="00A85CDC" w:rsidRDefault="00A85CDC" w:rsidP="00FC28F5">
            <w:pPr>
              <w:jc w:val="both"/>
              <w:rPr>
                <w:rFonts w:ascii="Arial Narrow" w:hAnsi="Arial Narrow" w:cs="Arial"/>
                <w:b/>
                <w:bCs/>
              </w:rPr>
            </w:pPr>
          </w:p>
          <w:p w14:paraId="2A81FB5D" w14:textId="6748D896" w:rsidR="00A85CDC" w:rsidRDefault="00A85CDC" w:rsidP="00FC28F5">
            <w:pPr>
              <w:jc w:val="both"/>
              <w:rPr>
                <w:rFonts w:ascii="Arial Narrow" w:hAnsi="Arial Narrow" w:cs="Arial"/>
                <w:b/>
                <w:bCs/>
              </w:rPr>
            </w:pPr>
          </w:p>
          <w:p w14:paraId="70A9E56E" w14:textId="3CFF2D35" w:rsidR="00A85CDC" w:rsidRDefault="00A85CDC" w:rsidP="00FC28F5">
            <w:pPr>
              <w:jc w:val="both"/>
              <w:rPr>
                <w:rFonts w:ascii="Arial Narrow" w:hAnsi="Arial Narrow" w:cs="Arial"/>
                <w:b/>
                <w:bCs/>
              </w:rPr>
            </w:pPr>
          </w:p>
          <w:p w14:paraId="24761E2D" w14:textId="644F54D4" w:rsidR="00A85CDC" w:rsidRDefault="00A85CDC" w:rsidP="00FC28F5">
            <w:pPr>
              <w:jc w:val="both"/>
              <w:rPr>
                <w:rFonts w:ascii="Arial Narrow" w:hAnsi="Arial Narrow" w:cs="Arial"/>
                <w:b/>
                <w:bCs/>
              </w:rPr>
            </w:pPr>
          </w:p>
          <w:p w14:paraId="52763549" w14:textId="2892E8A8" w:rsidR="00A85CDC" w:rsidRDefault="00A85CDC" w:rsidP="00FC28F5">
            <w:pPr>
              <w:jc w:val="both"/>
              <w:rPr>
                <w:rFonts w:ascii="Arial Narrow" w:hAnsi="Arial Narrow" w:cs="Arial"/>
                <w:b/>
                <w:bCs/>
              </w:rPr>
            </w:pPr>
          </w:p>
          <w:p w14:paraId="26F44ECC" w14:textId="27A87A3D" w:rsidR="00A85CDC" w:rsidRDefault="00A85CDC" w:rsidP="00FC28F5">
            <w:pPr>
              <w:jc w:val="both"/>
              <w:rPr>
                <w:rFonts w:ascii="Arial Narrow" w:hAnsi="Arial Narrow" w:cs="Arial"/>
                <w:b/>
                <w:bCs/>
              </w:rPr>
            </w:pPr>
          </w:p>
          <w:p w14:paraId="05665061" w14:textId="5CC4BAA6" w:rsidR="00A85CDC" w:rsidRDefault="00A85CDC" w:rsidP="00FC28F5">
            <w:pPr>
              <w:jc w:val="both"/>
              <w:rPr>
                <w:rFonts w:ascii="Arial Narrow" w:hAnsi="Arial Narrow" w:cs="Arial"/>
                <w:b/>
                <w:bCs/>
              </w:rPr>
            </w:pPr>
          </w:p>
          <w:p w14:paraId="02396759" w14:textId="70C0AF5D" w:rsidR="00A85CDC" w:rsidRDefault="00A85CDC" w:rsidP="00FC28F5">
            <w:pPr>
              <w:jc w:val="both"/>
              <w:rPr>
                <w:rFonts w:ascii="Arial Narrow" w:hAnsi="Arial Narrow" w:cs="Arial"/>
                <w:b/>
                <w:bCs/>
              </w:rPr>
            </w:pPr>
          </w:p>
          <w:p w14:paraId="2A042D83" w14:textId="2CCD71CF" w:rsidR="00A85CDC" w:rsidRDefault="00A85CDC" w:rsidP="00FC28F5">
            <w:pPr>
              <w:jc w:val="both"/>
              <w:rPr>
                <w:rFonts w:ascii="Arial Narrow" w:hAnsi="Arial Narrow" w:cs="Arial"/>
                <w:b/>
                <w:bCs/>
              </w:rPr>
            </w:pPr>
          </w:p>
          <w:p w14:paraId="6093DF39" w14:textId="77777777" w:rsidR="00A85CDC" w:rsidRDefault="00A85CDC" w:rsidP="00FC28F5">
            <w:pPr>
              <w:jc w:val="both"/>
              <w:rPr>
                <w:rFonts w:ascii="Arial Narrow" w:hAnsi="Arial Narrow" w:cs="Arial"/>
                <w:b/>
                <w:bCs/>
              </w:rPr>
            </w:pPr>
          </w:p>
          <w:p w14:paraId="2A3DD056" w14:textId="77777777" w:rsidR="00FC28F5" w:rsidRPr="00F37080" w:rsidRDefault="00FC28F5" w:rsidP="00FC28F5">
            <w:pPr>
              <w:jc w:val="both"/>
              <w:rPr>
                <w:rFonts w:ascii="Arial Narrow" w:hAnsi="Arial Narrow" w:cs="Arial"/>
                <w:b/>
                <w:bCs/>
              </w:rPr>
            </w:pPr>
            <w:r w:rsidRPr="00F37080">
              <w:rPr>
                <w:rFonts w:ascii="Arial Narrow" w:hAnsi="Arial Narrow" w:cs="Arial"/>
                <w:b/>
                <w:bCs/>
              </w:rPr>
              <w:lastRenderedPageBreak/>
              <w:t>(REFORMA P.O. 30 DE ENERO 2019)</w:t>
            </w:r>
          </w:p>
          <w:p w14:paraId="206E355E" w14:textId="77777777" w:rsidR="0088353A" w:rsidRPr="00F37080" w:rsidRDefault="00FC28F5" w:rsidP="00FC28F5">
            <w:pPr>
              <w:jc w:val="both"/>
              <w:rPr>
                <w:rFonts w:ascii="Arial Narrow" w:hAnsi="Arial Narrow" w:cs="Arial"/>
                <w:bCs/>
              </w:rPr>
            </w:pPr>
            <w:r w:rsidRPr="00F37080">
              <w:rPr>
                <w:rFonts w:ascii="Arial Narrow" w:hAnsi="Arial Narrow" w:cs="Arial"/>
                <w:bCs/>
              </w:rPr>
              <w:t xml:space="preserve">Para el despacho de los asuntos de su competencia, el Secretario de Desarrollo Urbano y Ecología se auxiliará con las Direcciones de: Desarrollo Urbano, de Proyectos, y de Ecología; así como de las demás unidades administrativas que le adscriba el Presidente Municipal. </w:t>
            </w:r>
          </w:p>
          <w:p w14:paraId="3F02293C" w14:textId="77777777" w:rsidR="0088353A" w:rsidRDefault="0088353A" w:rsidP="00FC28F5">
            <w:pPr>
              <w:jc w:val="both"/>
              <w:rPr>
                <w:rFonts w:ascii="Arial Narrow" w:hAnsi="Arial Narrow" w:cs="Arial"/>
                <w:bCs/>
              </w:rPr>
            </w:pPr>
          </w:p>
          <w:p w14:paraId="50F4A8F7" w14:textId="77777777" w:rsidR="004F15A2" w:rsidRDefault="004F15A2" w:rsidP="00FC28F5">
            <w:pPr>
              <w:jc w:val="both"/>
              <w:rPr>
                <w:rFonts w:ascii="Arial Narrow" w:hAnsi="Arial Narrow" w:cs="Arial"/>
                <w:bCs/>
              </w:rPr>
            </w:pPr>
          </w:p>
          <w:p w14:paraId="5502FCDF" w14:textId="77777777" w:rsidR="004F15A2" w:rsidRDefault="004F15A2" w:rsidP="00FC28F5">
            <w:pPr>
              <w:jc w:val="both"/>
              <w:rPr>
                <w:rFonts w:ascii="Arial Narrow" w:hAnsi="Arial Narrow" w:cs="Arial"/>
                <w:bCs/>
              </w:rPr>
            </w:pPr>
          </w:p>
          <w:p w14:paraId="6EABDB7D" w14:textId="77777777" w:rsidR="004F15A2" w:rsidRPr="00F37080" w:rsidRDefault="004F15A2" w:rsidP="00FC28F5">
            <w:pPr>
              <w:jc w:val="both"/>
              <w:rPr>
                <w:rFonts w:ascii="Arial Narrow" w:hAnsi="Arial Narrow" w:cs="Arial"/>
                <w:bCs/>
              </w:rPr>
            </w:pPr>
          </w:p>
          <w:p w14:paraId="52103A81" w14:textId="5FCA5045" w:rsidR="0088353A" w:rsidRDefault="0088353A" w:rsidP="00FC28F5">
            <w:pPr>
              <w:jc w:val="both"/>
              <w:rPr>
                <w:rFonts w:ascii="Arial Narrow" w:hAnsi="Arial Narrow" w:cs="Arial"/>
                <w:bCs/>
              </w:rPr>
            </w:pPr>
          </w:p>
          <w:p w14:paraId="6F7640AE" w14:textId="14FBB3EC" w:rsidR="00662A10" w:rsidRDefault="00662A10" w:rsidP="00FC28F5">
            <w:pPr>
              <w:jc w:val="both"/>
              <w:rPr>
                <w:rFonts w:ascii="Arial Narrow" w:hAnsi="Arial Narrow" w:cs="Arial"/>
                <w:bCs/>
              </w:rPr>
            </w:pPr>
          </w:p>
          <w:p w14:paraId="17322BEB" w14:textId="77777777" w:rsidR="00662A10" w:rsidRPr="00F37080" w:rsidRDefault="00662A10" w:rsidP="00FC28F5">
            <w:pPr>
              <w:jc w:val="both"/>
              <w:rPr>
                <w:rFonts w:ascii="Arial Narrow" w:hAnsi="Arial Narrow" w:cs="Arial"/>
                <w:bCs/>
              </w:rPr>
            </w:pPr>
          </w:p>
          <w:p w14:paraId="53A13683" w14:textId="77777777" w:rsidR="00FC28F5" w:rsidRPr="00F37080" w:rsidRDefault="00FC28F5" w:rsidP="00FC28F5">
            <w:pPr>
              <w:jc w:val="both"/>
              <w:rPr>
                <w:rFonts w:ascii="Arial Narrow" w:hAnsi="Arial Narrow" w:cs="Arial"/>
                <w:bCs/>
              </w:rPr>
            </w:pPr>
            <w:r w:rsidRPr="00F37080">
              <w:rPr>
                <w:rFonts w:ascii="Arial Narrow" w:hAnsi="Arial Narrow" w:cs="Arial"/>
                <w:bCs/>
              </w:rPr>
              <w:t>Ahora bien, respecto a la facultad y atribución mencionada en la fracción I., del inciso E., de este artículo, la misma será realizada y coordinada por la Dirección de Inspección, Control y Vigilancia, adscrita a la Secretaría del Ayuntamiento, quien la llevará a cabo previa solicitud que por escrito le haga llegar la Secretaría de Desarrollo Urbano y Ecología. En Relación a la fracción IX del inciso B, el Secretario ordenará las respectivas visitas para la ubicación de los establecimientos comisionando al personal adscrito a la Secretaria.</w:t>
            </w:r>
          </w:p>
          <w:p w14:paraId="6AB51CA6" w14:textId="77777777" w:rsidR="00FC28F5" w:rsidRPr="00F37080" w:rsidRDefault="00FC28F5" w:rsidP="00FC28F5">
            <w:pPr>
              <w:autoSpaceDE w:val="0"/>
              <w:autoSpaceDN w:val="0"/>
              <w:adjustRightInd w:val="0"/>
              <w:jc w:val="both"/>
              <w:rPr>
                <w:rFonts w:ascii="Arial Narrow" w:hAnsi="Arial Narrow" w:cs="Arial"/>
                <w:bCs/>
              </w:rPr>
            </w:pPr>
          </w:p>
          <w:p w14:paraId="4118FD12" w14:textId="77777777" w:rsidR="00FC28F5" w:rsidRPr="00F37080" w:rsidRDefault="00FC28F5" w:rsidP="00FC28F5">
            <w:pPr>
              <w:autoSpaceDE w:val="0"/>
              <w:autoSpaceDN w:val="0"/>
              <w:adjustRightInd w:val="0"/>
              <w:jc w:val="both"/>
              <w:rPr>
                <w:rFonts w:ascii="Arial Narrow" w:hAnsi="Arial Narrow" w:cs="Arial"/>
                <w:b/>
                <w:bCs/>
                <w:i/>
              </w:rPr>
            </w:pPr>
          </w:p>
        </w:tc>
        <w:tc>
          <w:tcPr>
            <w:tcW w:w="4332" w:type="dxa"/>
          </w:tcPr>
          <w:p w14:paraId="76B18389" w14:textId="3468395E" w:rsidR="00FC28F5" w:rsidRPr="003C5031" w:rsidRDefault="00FC28F5" w:rsidP="0088353A">
            <w:pPr>
              <w:autoSpaceDE w:val="0"/>
              <w:autoSpaceDN w:val="0"/>
              <w:adjustRightInd w:val="0"/>
              <w:jc w:val="both"/>
              <w:rPr>
                <w:rFonts w:ascii="Arial Narrow" w:hAnsi="Arial Narrow" w:cs="Arial"/>
                <w:b/>
                <w:bCs/>
                <w:lang w:val="es-ES"/>
              </w:rPr>
            </w:pPr>
            <w:r w:rsidRPr="003C5031">
              <w:rPr>
                <w:rFonts w:ascii="Arial Narrow" w:hAnsi="Arial Narrow" w:cs="Arial"/>
                <w:b/>
                <w:bCs/>
              </w:rPr>
              <w:lastRenderedPageBreak/>
              <w:t xml:space="preserve">Artículo 26.- </w:t>
            </w:r>
            <w:r w:rsidRPr="003C5031">
              <w:rPr>
                <w:rFonts w:ascii="Arial Narrow" w:hAnsi="Arial Narrow" w:cs="Arial"/>
                <w:b/>
                <w:bCs/>
                <w:lang w:val="es-ES"/>
              </w:rPr>
              <w:t>La Secretaría de Desarrollo Urbano</w:t>
            </w:r>
            <w:r w:rsidR="001C7548" w:rsidRPr="003C5031">
              <w:rPr>
                <w:rFonts w:ascii="Arial Narrow" w:hAnsi="Arial Narrow" w:cs="Arial"/>
                <w:b/>
                <w:bCs/>
                <w:lang w:val="es-ES"/>
              </w:rPr>
              <w:t xml:space="preserve"> y Movilidad,</w:t>
            </w:r>
            <w:r w:rsidR="006F45D3" w:rsidRPr="003C5031">
              <w:rPr>
                <w:rFonts w:ascii="Arial Narrow" w:hAnsi="Arial Narrow" w:cs="Arial"/>
                <w:b/>
                <w:bCs/>
                <w:lang w:val="es-ES"/>
              </w:rPr>
              <w:t xml:space="preserve"> </w:t>
            </w:r>
            <w:r w:rsidRPr="003C5031">
              <w:rPr>
                <w:rFonts w:ascii="Arial Narrow" w:hAnsi="Arial Narrow" w:cs="Arial"/>
                <w:b/>
                <w:bCs/>
                <w:lang w:val="es-ES"/>
              </w:rPr>
              <w:t xml:space="preserve">es la dependencia encargada de establecer, instrumentar y coordinar las políticas, estrategias, planes, programas y acciones que promuevan el desarrollo urbano y </w:t>
            </w:r>
            <w:r w:rsidR="006F45D3" w:rsidRPr="003C5031">
              <w:rPr>
                <w:rFonts w:ascii="Arial Narrow" w:hAnsi="Arial Narrow" w:cs="Arial"/>
                <w:b/>
                <w:bCs/>
                <w:lang w:val="es-ES"/>
              </w:rPr>
              <w:t>movilidad</w:t>
            </w:r>
            <w:r w:rsidRPr="003C5031">
              <w:rPr>
                <w:rFonts w:ascii="Arial Narrow" w:hAnsi="Arial Narrow" w:cs="Arial"/>
                <w:b/>
                <w:bCs/>
                <w:lang w:val="es-ES"/>
              </w:rPr>
              <w:t xml:space="preserve"> sustentables, en consecuencia, le corresponde el despacho de los siguientes asuntos: </w:t>
            </w:r>
          </w:p>
          <w:p w14:paraId="13102378" w14:textId="77777777" w:rsidR="00FC28F5" w:rsidRPr="003C5031" w:rsidRDefault="00FC28F5" w:rsidP="0088353A">
            <w:pPr>
              <w:autoSpaceDE w:val="0"/>
              <w:autoSpaceDN w:val="0"/>
              <w:adjustRightInd w:val="0"/>
              <w:jc w:val="both"/>
              <w:rPr>
                <w:rFonts w:ascii="Arial Narrow" w:hAnsi="Arial Narrow" w:cs="Arial"/>
                <w:b/>
                <w:bCs/>
              </w:rPr>
            </w:pPr>
            <w:r w:rsidRPr="003C5031">
              <w:rPr>
                <w:rFonts w:ascii="Arial Narrow" w:hAnsi="Arial Narrow" w:cs="Arial"/>
                <w:b/>
                <w:bCs/>
              </w:rPr>
              <w:t>A ………………………………………………….</w:t>
            </w:r>
          </w:p>
          <w:p w14:paraId="6D2D8071" w14:textId="77777777" w:rsidR="00FC28F5" w:rsidRPr="003C5031" w:rsidRDefault="00FC28F5" w:rsidP="0088353A">
            <w:pPr>
              <w:autoSpaceDE w:val="0"/>
              <w:autoSpaceDN w:val="0"/>
              <w:adjustRightInd w:val="0"/>
              <w:jc w:val="both"/>
              <w:rPr>
                <w:rFonts w:ascii="Arial Narrow" w:hAnsi="Arial Narrow" w:cs="Arial"/>
                <w:b/>
                <w:bCs/>
              </w:rPr>
            </w:pPr>
            <w:r w:rsidRPr="003C5031">
              <w:rPr>
                <w:rFonts w:ascii="Arial Narrow" w:hAnsi="Arial Narrow" w:cs="Arial"/>
                <w:b/>
                <w:bCs/>
              </w:rPr>
              <w:t>B………………………………………………….</w:t>
            </w:r>
            <w:r w:rsidR="00CF259B" w:rsidRPr="003C5031">
              <w:rPr>
                <w:rFonts w:ascii="Arial Narrow" w:hAnsi="Arial Narrow" w:cs="Arial"/>
                <w:b/>
                <w:bCs/>
              </w:rPr>
              <w:t>.</w:t>
            </w:r>
          </w:p>
          <w:p w14:paraId="05A564B1" w14:textId="77777777" w:rsidR="00FC28F5" w:rsidRPr="003C5031" w:rsidRDefault="00FC28F5" w:rsidP="0088353A">
            <w:pPr>
              <w:autoSpaceDE w:val="0"/>
              <w:autoSpaceDN w:val="0"/>
              <w:adjustRightInd w:val="0"/>
              <w:jc w:val="both"/>
              <w:rPr>
                <w:rFonts w:ascii="Arial Narrow" w:hAnsi="Arial Narrow" w:cs="Arial"/>
                <w:b/>
                <w:bCs/>
              </w:rPr>
            </w:pPr>
          </w:p>
          <w:p w14:paraId="351494AC" w14:textId="77777777" w:rsidR="00DB00A0" w:rsidRPr="003C5031" w:rsidRDefault="00DB00A0" w:rsidP="0088353A">
            <w:pPr>
              <w:autoSpaceDE w:val="0"/>
              <w:autoSpaceDN w:val="0"/>
              <w:adjustRightInd w:val="0"/>
              <w:jc w:val="both"/>
              <w:rPr>
                <w:rFonts w:ascii="Arial Narrow" w:hAnsi="Arial Narrow" w:cs="Arial"/>
                <w:b/>
                <w:bCs/>
              </w:rPr>
            </w:pPr>
          </w:p>
          <w:p w14:paraId="71985110" w14:textId="77777777" w:rsidR="00FC28F5" w:rsidRPr="003C5031" w:rsidRDefault="00FC28F5" w:rsidP="0088353A">
            <w:pPr>
              <w:autoSpaceDE w:val="0"/>
              <w:autoSpaceDN w:val="0"/>
              <w:adjustRightInd w:val="0"/>
              <w:jc w:val="both"/>
              <w:rPr>
                <w:rFonts w:ascii="Arial Narrow" w:hAnsi="Arial Narrow" w:cs="Arial"/>
                <w:b/>
                <w:bCs/>
              </w:rPr>
            </w:pPr>
            <w:r w:rsidRPr="003C5031">
              <w:rPr>
                <w:rFonts w:ascii="Arial Narrow" w:hAnsi="Arial Narrow" w:cs="Arial"/>
                <w:b/>
                <w:bCs/>
              </w:rPr>
              <w:t>C. DEROGADA</w:t>
            </w:r>
          </w:p>
          <w:p w14:paraId="7B6AD70F" w14:textId="77777777" w:rsidR="00FC28F5" w:rsidRPr="003C5031" w:rsidRDefault="00FC28F5" w:rsidP="0088353A">
            <w:pPr>
              <w:autoSpaceDE w:val="0"/>
              <w:autoSpaceDN w:val="0"/>
              <w:adjustRightInd w:val="0"/>
              <w:jc w:val="both"/>
              <w:rPr>
                <w:rFonts w:ascii="Arial Narrow" w:hAnsi="Arial Narrow" w:cs="Arial"/>
                <w:b/>
                <w:bCs/>
              </w:rPr>
            </w:pPr>
          </w:p>
          <w:p w14:paraId="4CC94B37" w14:textId="77777777" w:rsidR="00FC28F5" w:rsidRPr="003C5031" w:rsidRDefault="00FC28F5" w:rsidP="0088353A">
            <w:pPr>
              <w:autoSpaceDE w:val="0"/>
              <w:autoSpaceDN w:val="0"/>
              <w:adjustRightInd w:val="0"/>
              <w:jc w:val="both"/>
              <w:rPr>
                <w:rFonts w:ascii="Arial Narrow" w:hAnsi="Arial Narrow" w:cs="Arial"/>
                <w:b/>
                <w:bCs/>
              </w:rPr>
            </w:pPr>
          </w:p>
          <w:p w14:paraId="6157650E" w14:textId="77777777" w:rsidR="00FC28F5" w:rsidRPr="003C5031" w:rsidRDefault="00FC28F5" w:rsidP="0088353A">
            <w:pPr>
              <w:autoSpaceDE w:val="0"/>
              <w:autoSpaceDN w:val="0"/>
              <w:adjustRightInd w:val="0"/>
              <w:jc w:val="both"/>
              <w:rPr>
                <w:rFonts w:ascii="Arial Narrow" w:hAnsi="Arial Narrow" w:cs="Arial"/>
                <w:b/>
                <w:bCs/>
              </w:rPr>
            </w:pPr>
          </w:p>
          <w:p w14:paraId="70CCAF63" w14:textId="77777777" w:rsidR="00FC28F5" w:rsidRPr="003C5031" w:rsidRDefault="00FC28F5" w:rsidP="0088353A">
            <w:pPr>
              <w:autoSpaceDE w:val="0"/>
              <w:autoSpaceDN w:val="0"/>
              <w:adjustRightInd w:val="0"/>
              <w:jc w:val="both"/>
              <w:rPr>
                <w:rFonts w:ascii="Arial Narrow" w:hAnsi="Arial Narrow" w:cs="Arial"/>
                <w:b/>
                <w:bCs/>
              </w:rPr>
            </w:pPr>
          </w:p>
          <w:p w14:paraId="777158FB" w14:textId="77777777" w:rsidR="00FC28F5" w:rsidRPr="003C5031" w:rsidRDefault="00FC28F5" w:rsidP="0088353A">
            <w:pPr>
              <w:autoSpaceDE w:val="0"/>
              <w:autoSpaceDN w:val="0"/>
              <w:adjustRightInd w:val="0"/>
              <w:jc w:val="both"/>
              <w:rPr>
                <w:rFonts w:ascii="Arial Narrow" w:hAnsi="Arial Narrow" w:cs="Arial"/>
                <w:b/>
                <w:bCs/>
              </w:rPr>
            </w:pPr>
          </w:p>
          <w:p w14:paraId="526F844D" w14:textId="77777777" w:rsidR="00CD25D0" w:rsidRPr="003C5031" w:rsidRDefault="00CD25D0" w:rsidP="0088353A">
            <w:pPr>
              <w:autoSpaceDE w:val="0"/>
              <w:autoSpaceDN w:val="0"/>
              <w:adjustRightInd w:val="0"/>
              <w:jc w:val="both"/>
              <w:rPr>
                <w:rFonts w:ascii="Arial Narrow" w:hAnsi="Arial Narrow" w:cs="Arial"/>
                <w:b/>
                <w:bCs/>
              </w:rPr>
            </w:pPr>
          </w:p>
          <w:p w14:paraId="1B336633" w14:textId="77777777" w:rsidR="00CD25D0" w:rsidRPr="003C5031" w:rsidRDefault="00CD25D0" w:rsidP="0088353A">
            <w:pPr>
              <w:autoSpaceDE w:val="0"/>
              <w:autoSpaceDN w:val="0"/>
              <w:adjustRightInd w:val="0"/>
              <w:jc w:val="both"/>
              <w:rPr>
                <w:rFonts w:ascii="Arial Narrow" w:hAnsi="Arial Narrow" w:cs="Arial"/>
                <w:b/>
                <w:bCs/>
              </w:rPr>
            </w:pPr>
          </w:p>
          <w:p w14:paraId="1DE47F68" w14:textId="77777777" w:rsidR="00CD25D0" w:rsidRPr="003C5031" w:rsidRDefault="00CD25D0" w:rsidP="0088353A">
            <w:pPr>
              <w:autoSpaceDE w:val="0"/>
              <w:autoSpaceDN w:val="0"/>
              <w:adjustRightInd w:val="0"/>
              <w:jc w:val="both"/>
              <w:rPr>
                <w:rFonts w:ascii="Arial Narrow" w:hAnsi="Arial Narrow" w:cs="Arial"/>
                <w:b/>
                <w:bCs/>
              </w:rPr>
            </w:pPr>
          </w:p>
          <w:p w14:paraId="61F87A31" w14:textId="77777777" w:rsidR="00CD25D0" w:rsidRPr="003C5031" w:rsidRDefault="00CD25D0" w:rsidP="0088353A">
            <w:pPr>
              <w:autoSpaceDE w:val="0"/>
              <w:autoSpaceDN w:val="0"/>
              <w:adjustRightInd w:val="0"/>
              <w:jc w:val="both"/>
              <w:rPr>
                <w:rFonts w:ascii="Arial Narrow" w:hAnsi="Arial Narrow" w:cs="Arial"/>
                <w:b/>
                <w:bCs/>
              </w:rPr>
            </w:pPr>
          </w:p>
          <w:p w14:paraId="14749999" w14:textId="77777777" w:rsidR="00CD25D0" w:rsidRPr="003C5031" w:rsidRDefault="00CD25D0" w:rsidP="0088353A">
            <w:pPr>
              <w:autoSpaceDE w:val="0"/>
              <w:autoSpaceDN w:val="0"/>
              <w:adjustRightInd w:val="0"/>
              <w:jc w:val="both"/>
              <w:rPr>
                <w:rFonts w:ascii="Arial Narrow" w:hAnsi="Arial Narrow" w:cs="Arial"/>
                <w:b/>
                <w:bCs/>
              </w:rPr>
            </w:pPr>
          </w:p>
          <w:p w14:paraId="5835365B" w14:textId="77777777" w:rsidR="00CD25D0" w:rsidRPr="003C5031" w:rsidRDefault="00CD25D0" w:rsidP="0088353A">
            <w:pPr>
              <w:autoSpaceDE w:val="0"/>
              <w:autoSpaceDN w:val="0"/>
              <w:adjustRightInd w:val="0"/>
              <w:jc w:val="both"/>
              <w:rPr>
                <w:rFonts w:ascii="Arial Narrow" w:hAnsi="Arial Narrow" w:cs="Arial"/>
                <w:b/>
                <w:bCs/>
              </w:rPr>
            </w:pPr>
          </w:p>
          <w:p w14:paraId="0C732E9B" w14:textId="77777777" w:rsidR="00CD25D0" w:rsidRPr="003C5031" w:rsidRDefault="00CD25D0" w:rsidP="0088353A">
            <w:pPr>
              <w:autoSpaceDE w:val="0"/>
              <w:autoSpaceDN w:val="0"/>
              <w:adjustRightInd w:val="0"/>
              <w:jc w:val="both"/>
              <w:rPr>
                <w:rFonts w:ascii="Arial Narrow" w:hAnsi="Arial Narrow" w:cs="Arial"/>
                <w:b/>
                <w:bCs/>
              </w:rPr>
            </w:pPr>
          </w:p>
          <w:p w14:paraId="39CFB937" w14:textId="77777777" w:rsidR="00CD25D0" w:rsidRPr="003C5031" w:rsidRDefault="00CD25D0" w:rsidP="0088353A">
            <w:pPr>
              <w:autoSpaceDE w:val="0"/>
              <w:autoSpaceDN w:val="0"/>
              <w:adjustRightInd w:val="0"/>
              <w:jc w:val="both"/>
              <w:rPr>
                <w:rFonts w:ascii="Arial Narrow" w:hAnsi="Arial Narrow" w:cs="Arial"/>
                <w:b/>
                <w:bCs/>
              </w:rPr>
            </w:pPr>
          </w:p>
          <w:p w14:paraId="710142B4" w14:textId="77777777" w:rsidR="00CD25D0" w:rsidRPr="003C5031" w:rsidRDefault="00CD25D0" w:rsidP="0088353A">
            <w:pPr>
              <w:autoSpaceDE w:val="0"/>
              <w:autoSpaceDN w:val="0"/>
              <w:adjustRightInd w:val="0"/>
              <w:jc w:val="both"/>
              <w:rPr>
                <w:rFonts w:ascii="Arial Narrow" w:hAnsi="Arial Narrow" w:cs="Arial"/>
                <w:b/>
                <w:bCs/>
              </w:rPr>
            </w:pPr>
          </w:p>
          <w:p w14:paraId="5868D76B" w14:textId="77777777" w:rsidR="00FC28F5" w:rsidRPr="003C5031" w:rsidRDefault="00FC28F5" w:rsidP="0088353A">
            <w:pPr>
              <w:autoSpaceDE w:val="0"/>
              <w:autoSpaceDN w:val="0"/>
              <w:adjustRightInd w:val="0"/>
              <w:jc w:val="both"/>
              <w:rPr>
                <w:rFonts w:ascii="Arial Narrow" w:hAnsi="Arial Narrow" w:cs="Arial"/>
                <w:b/>
                <w:bCs/>
              </w:rPr>
            </w:pPr>
          </w:p>
          <w:p w14:paraId="491D1098" w14:textId="77777777" w:rsidR="00FC28F5" w:rsidRPr="003C5031" w:rsidRDefault="00FC28F5" w:rsidP="0088353A">
            <w:pPr>
              <w:autoSpaceDE w:val="0"/>
              <w:autoSpaceDN w:val="0"/>
              <w:adjustRightInd w:val="0"/>
              <w:jc w:val="both"/>
              <w:rPr>
                <w:rFonts w:ascii="Arial Narrow" w:hAnsi="Arial Narrow" w:cs="Arial"/>
                <w:b/>
                <w:bCs/>
              </w:rPr>
            </w:pPr>
          </w:p>
          <w:p w14:paraId="7B126032" w14:textId="77777777" w:rsidR="00FC28F5" w:rsidRPr="003C5031" w:rsidRDefault="00FC28F5" w:rsidP="0088353A">
            <w:pPr>
              <w:autoSpaceDE w:val="0"/>
              <w:autoSpaceDN w:val="0"/>
              <w:adjustRightInd w:val="0"/>
              <w:jc w:val="both"/>
              <w:rPr>
                <w:rFonts w:ascii="Arial Narrow" w:hAnsi="Arial Narrow" w:cs="Arial"/>
                <w:b/>
                <w:bCs/>
              </w:rPr>
            </w:pPr>
          </w:p>
          <w:p w14:paraId="0B015B39" w14:textId="77777777" w:rsidR="00FC28F5" w:rsidRPr="003C5031" w:rsidRDefault="00FC28F5" w:rsidP="0088353A">
            <w:pPr>
              <w:autoSpaceDE w:val="0"/>
              <w:autoSpaceDN w:val="0"/>
              <w:adjustRightInd w:val="0"/>
              <w:jc w:val="both"/>
              <w:rPr>
                <w:rFonts w:ascii="Arial Narrow" w:hAnsi="Arial Narrow" w:cs="Arial"/>
                <w:b/>
                <w:bCs/>
              </w:rPr>
            </w:pPr>
          </w:p>
          <w:p w14:paraId="4E155354" w14:textId="77777777" w:rsidR="00FC28F5" w:rsidRPr="003C5031" w:rsidRDefault="00FC28F5" w:rsidP="0088353A">
            <w:pPr>
              <w:autoSpaceDE w:val="0"/>
              <w:autoSpaceDN w:val="0"/>
              <w:adjustRightInd w:val="0"/>
              <w:jc w:val="both"/>
              <w:rPr>
                <w:rFonts w:ascii="Arial Narrow" w:hAnsi="Arial Narrow" w:cs="Arial"/>
                <w:b/>
                <w:bCs/>
              </w:rPr>
            </w:pPr>
          </w:p>
          <w:p w14:paraId="232A8B25" w14:textId="77777777" w:rsidR="00FC28F5" w:rsidRPr="003C5031" w:rsidRDefault="00FC28F5" w:rsidP="0088353A">
            <w:pPr>
              <w:autoSpaceDE w:val="0"/>
              <w:autoSpaceDN w:val="0"/>
              <w:adjustRightInd w:val="0"/>
              <w:jc w:val="both"/>
              <w:rPr>
                <w:rFonts w:ascii="Arial Narrow" w:hAnsi="Arial Narrow" w:cs="Arial"/>
                <w:b/>
                <w:bCs/>
              </w:rPr>
            </w:pPr>
          </w:p>
          <w:p w14:paraId="3228C4D0" w14:textId="77777777" w:rsidR="0088353A" w:rsidRPr="003C5031" w:rsidRDefault="0088353A" w:rsidP="0088353A">
            <w:pPr>
              <w:autoSpaceDE w:val="0"/>
              <w:autoSpaceDN w:val="0"/>
              <w:adjustRightInd w:val="0"/>
              <w:jc w:val="both"/>
              <w:rPr>
                <w:rFonts w:ascii="Arial Narrow" w:hAnsi="Arial Narrow" w:cs="Arial"/>
                <w:b/>
                <w:bCs/>
              </w:rPr>
            </w:pPr>
          </w:p>
          <w:p w14:paraId="61132625" w14:textId="77777777" w:rsidR="0088353A" w:rsidRPr="003C5031" w:rsidRDefault="0088353A" w:rsidP="0088353A">
            <w:pPr>
              <w:autoSpaceDE w:val="0"/>
              <w:autoSpaceDN w:val="0"/>
              <w:adjustRightInd w:val="0"/>
              <w:jc w:val="both"/>
              <w:rPr>
                <w:rFonts w:ascii="Arial Narrow" w:hAnsi="Arial Narrow" w:cs="Arial"/>
                <w:b/>
                <w:bCs/>
              </w:rPr>
            </w:pPr>
          </w:p>
          <w:p w14:paraId="36AB3754" w14:textId="77777777" w:rsidR="00CD25D0" w:rsidRPr="003C5031" w:rsidRDefault="00CD25D0" w:rsidP="0088353A">
            <w:pPr>
              <w:autoSpaceDE w:val="0"/>
              <w:autoSpaceDN w:val="0"/>
              <w:adjustRightInd w:val="0"/>
              <w:jc w:val="both"/>
              <w:rPr>
                <w:rFonts w:ascii="Arial Narrow" w:hAnsi="Arial Narrow" w:cs="Arial"/>
                <w:b/>
                <w:bCs/>
              </w:rPr>
            </w:pPr>
          </w:p>
          <w:p w14:paraId="61765BD8" w14:textId="77777777" w:rsidR="00CD25D0" w:rsidRPr="003C5031" w:rsidRDefault="00CD25D0" w:rsidP="0088353A">
            <w:pPr>
              <w:autoSpaceDE w:val="0"/>
              <w:autoSpaceDN w:val="0"/>
              <w:adjustRightInd w:val="0"/>
              <w:jc w:val="both"/>
              <w:rPr>
                <w:rFonts w:ascii="Arial Narrow" w:hAnsi="Arial Narrow" w:cs="Arial"/>
                <w:b/>
                <w:bCs/>
              </w:rPr>
            </w:pPr>
          </w:p>
          <w:p w14:paraId="14AE4E81" w14:textId="77777777" w:rsidR="00CD25D0" w:rsidRPr="003C5031" w:rsidRDefault="00CD25D0" w:rsidP="0088353A">
            <w:pPr>
              <w:autoSpaceDE w:val="0"/>
              <w:autoSpaceDN w:val="0"/>
              <w:adjustRightInd w:val="0"/>
              <w:jc w:val="both"/>
              <w:rPr>
                <w:rFonts w:ascii="Arial Narrow" w:hAnsi="Arial Narrow" w:cs="Arial"/>
                <w:b/>
                <w:bCs/>
              </w:rPr>
            </w:pPr>
          </w:p>
          <w:p w14:paraId="7E0666F4" w14:textId="77777777" w:rsidR="00CD25D0" w:rsidRPr="003C5031" w:rsidRDefault="00CD25D0" w:rsidP="0088353A">
            <w:pPr>
              <w:autoSpaceDE w:val="0"/>
              <w:autoSpaceDN w:val="0"/>
              <w:adjustRightInd w:val="0"/>
              <w:jc w:val="both"/>
              <w:rPr>
                <w:rFonts w:ascii="Arial Narrow" w:hAnsi="Arial Narrow" w:cs="Arial"/>
                <w:b/>
                <w:bCs/>
              </w:rPr>
            </w:pPr>
          </w:p>
          <w:p w14:paraId="56A89267" w14:textId="77777777" w:rsidR="00CD25D0" w:rsidRPr="003C5031" w:rsidRDefault="00CD25D0" w:rsidP="0088353A">
            <w:pPr>
              <w:autoSpaceDE w:val="0"/>
              <w:autoSpaceDN w:val="0"/>
              <w:adjustRightInd w:val="0"/>
              <w:jc w:val="both"/>
              <w:rPr>
                <w:rFonts w:ascii="Arial Narrow" w:hAnsi="Arial Narrow" w:cs="Arial"/>
                <w:b/>
                <w:bCs/>
              </w:rPr>
            </w:pPr>
          </w:p>
          <w:p w14:paraId="1C056BB0" w14:textId="77777777" w:rsidR="00CD25D0" w:rsidRPr="003C5031" w:rsidRDefault="00CD25D0" w:rsidP="0088353A">
            <w:pPr>
              <w:autoSpaceDE w:val="0"/>
              <w:autoSpaceDN w:val="0"/>
              <w:adjustRightInd w:val="0"/>
              <w:jc w:val="both"/>
              <w:rPr>
                <w:rFonts w:ascii="Arial Narrow" w:hAnsi="Arial Narrow" w:cs="Arial"/>
                <w:b/>
                <w:bCs/>
              </w:rPr>
            </w:pPr>
          </w:p>
          <w:p w14:paraId="1700F27E" w14:textId="77777777" w:rsidR="00CD25D0" w:rsidRPr="003C5031" w:rsidRDefault="00CD25D0" w:rsidP="0088353A">
            <w:pPr>
              <w:autoSpaceDE w:val="0"/>
              <w:autoSpaceDN w:val="0"/>
              <w:adjustRightInd w:val="0"/>
              <w:jc w:val="both"/>
              <w:rPr>
                <w:rFonts w:ascii="Arial Narrow" w:hAnsi="Arial Narrow" w:cs="Arial"/>
                <w:b/>
                <w:bCs/>
              </w:rPr>
            </w:pPr>
          </w:p>
          <w:p w14:paraId="1A637E0E" w14:textId="77777777" w:rsidR="00CD25D0" w:rsidRPr="003C5031" w:rsidRDefault="00CD25D0" w:rsidP="0088353A">
            <w:pPr>
              <w:autoSpaceDE w:val="0"/>
              <w:autoSpaceDN w:val="0"/>
              <w:adjustRightInd w:val="0"/>
              <w:jc w:val="both"/>
              <w:rPr>
                <w:rFonts w:ascii="Arial Narrow" w:hAnsi="Arial Narrow" w:cs="Arial"/>
                <w:b/>
                <w:bCs/>
              </w:rPr>
            </w:pPr>
          </w:p>
          <w:p w14:paraId="75E78DFD" w14:textId="77777777" w:rsidR="00CD25D0" w:rsidRPr="003C5031" w:rsidRDefault="00CD25D0" w:rsidP="0088353A">
            <w:pPr>
              <w:autoSpaceDE w:val="0"/>
              <w:autoSpaceDN w:val="0"/>
              <w:adjustRightInd w:val="0"/>
              <w:jc w:val="both"/>
              <w:rPr>
                <w:rFonts w:ascii="Arial Narrow" w:hAnsi="Arial Narrow" w:cs="Arial"/>
                <w:b/>
                <w:bCs/>
              </w:rPr>
            </w:pPr>
          </w:p>
          <w:p w14:paraId="4F3F17DF" w14:textId="77777777" w:rsidR="00CD25D0" w:rsidRPr="003C5031" w:rsidRDefault="00CD25D0" w:rsidP="0088353A">
            <w:pPr>
              <w:autoSpaceDE w:val="0"/>
              <w:autoSpaceDN w:val="0"/>
              <w:adjustRightInd w:val="0"/>
              <w:jc w:val="both"/>
              <w:rPr>
                <w:rFonts w:ascii="Arial Narrow" w:hAnsi="Arial Narrow" w:cs="Arial"/>
                <w:b/>
                <w:bCs/>
              </w:rPr>
            </w:pPr>
          </w:p>
          <w:p w14:paraId="4283B4AE" w14:textId="77777777" w:rsidR="00CD25D0" w:rsidRPr="003C5031" w:rsidRDefault="00CD25D0" w:rsidP="0088353A">
            <w:pPr>
              <w:autoSpaceDE w:val="0"/>
              <w:autoSpaceDN w:val="0"/>
              <w:adjustRightInd w:val="0"/>
              <w:jc w:val="both"/>
              <w:rPr>
                <w:rFonts w:ascii="Arial Narrow" w:hAnsi="Arial Narrow" w:cs="Arial"/>
                <w:b/>
                <w:bCs/>
              </w:rPr>
            </w:pPr>
          </w:p>
          <w:p w14:paraId="51B75BEA" w14:textId="77777777" w:rsidR="00CD25D0" w:rsidRPr="003C5031" w:rsidRDefault="00CD25D0" w:rsidP="0088353A">
            <w:pPr>
              <w:autoSpaceDE w:val="0"/>
              <w:autoSpaceDN w:val="0"/>
              <w:adjustRightInd w:val="0"/>
              <w:jc w:val="both"/>
              <w:rPr>
                <w:rFonts w:ascii="Arial Narrow" w:hAnsi="Arial Narrow" w:cs="Arial"/>
                <w:b/>
                <w:bCs/>
              </w:rPr>
            </w:pPr>
          </w:p>
          <w:p w14:paraId="024DFEA5" w14:textId="77777777" w:rsidR="00CD25D0" w:rsidRPr="003C5031" w:rsidRDefault="00CD25D0" w:rsidP="0088353A">
            <w:pPr>
              <w:autoSpaceDE w:val="0"/>
              <w:autoSpaceDN w:val="0"/>
              <w:adjustRightInd w:val="0"/>
              <w:jc w:val="both"/>
              <w:rPr>
                <w:rFonts w:ascii="Arial Narrow" w:hAnsi="Arial Narrow" w:cs="Arial"/>
                <w:b/>
                <w:bCs/>
              </w:rPr>
            </w:pPr>
          </w:p>
          <w:p w14:paraId="052EC33B" w14:textId="77777777" w:rsidR="00CD25D0" w:rsidRPr="003C5031" w:rsidRDefault="00CD25D0" w:rsidP="0088353A">
            <w:pPr>
              <w:autoSpaceDE w:val="0"/>
              <w:autoSpaceDN w:val="0"/>
              <w:adjustRightInd w:val="0"/>
              <w:jc w:val="both"/>
              <w:rPr>
                <w:rFonts w:ascii="Arial Narrow" w:hAnsi="Arial Narrow" w:cs="Arial"/>
                <w:b/>
                <w:bCs/>
              </w:rPr>
            </w:pPr>
          </w:p>
          <w:p w14:paraId="6E046641" w14:textId="77777777" w:rsidR="00CD25D0" w:rsidRPr="003C5031" w:rsidRDefault="00CD25D0" w:rsidP="0088353A">
            <w:pPr>
              <w:autoSpaceDE w:val="0"/>
              <w:autoSpaceDN w:val="0"/>
              <w:adjustRightInd w:val="0"/>
              <w:jc w:val="both"/>
              <w:rPr>
                <w:rFonts w:ascii="Arial Narrow" w:hAnsi="Arial Narrow" w:cs="Arial"/>
                <w:b/>
                <w:bCs/>
              </w:rPr>
            </w:pPr>
          </w:p>
          <w:p w14:paraId="39D3C8CF" w14:textId="77777777" w:rsidR="00CD25D0" w:rsidRPr="003C5031" w:rsidRDefault="00CD25D0" w:rsidP="0088353A">
            <w:pPr>
              <w:autoSpaceDE w:val="0"/>
              <w:autoSpaceDN w:val="0"/>
              <w:adjustRightInd w:val="0"/>
              <w:jc w:val="both"/>
              <w:rPr>
                <w:rFonts w:ascii="Arial Narrow" w:hAnsi="Arial Narrow" w:cs="Arial"/>
                <w:b/>
                <w:bCs/>
              </w:rPr>
            </w:pPr>
          </w:p>
          <w:p w14:paraId="0CCB8BD6" w14:textId="77777777" w:rsidR="00CD25D0" w:rsidRPr="003C5031" w:rsidRDefault="00CD25D0" w:rsidP="0088353A">
            <w:pPr>
              <w:autoSpaceDE w:val="0"/>
              <w:autoSpaceDN w:val="0"/>
              <w:adjustRightInd w:val="0"/>
              <w:jc w:val="both"/>
              <w:rPr>
                <w:rFonts w:ascii="Arial Narrow" w:hAnsi="Arial Narrow" w:cs="Arial"/>
                <w:b/>
                <w:bCs/>
              </w:rPr>
            </w:pPr>
          </w:p>
          <w:p w14:paraId="77C05406" w14:textId="77777777" w:rsidR="00CD25D0" w:rsidRPr="003C5031" w:rsidRDefault="00CD25D0" w:rsidP="0088353A">
            <w:pPr>
              <w:autoSpaceDE w:val="0"/>
              <w:autoSpaceDN w:val="0"/>
              <w:adjustRightInd w:val="0"/>
              <w:jc w:val="both"/>
              <w:rPr>
                <w:rFonts w:ascii="Arial Narrow" w:hAnsi="Arial Narrow" w:cs="Arial"/>
                <w:b/>
                <w:bCs/>
              </w:rPr>
            </w:pPr>
          </w:p>
          <w:p w14:paraId="28646EBB" w14:textId="77777777" w:rsidR="00CD25D0" w:rsidRPr="003C5031" w:rsidRDefault="00CD25D0" w:rsidP="0088353A">
            <w:pPr>
              <w:autoSpaceDE w:val="0"/>
              <w:autoSpaceDN w:val="0"/>
              <w:adjustRightInd w:val="0"/>
              <w:jc w:val="both"/>
              <w:rPr>
                <w:rFonts w:ascii="Arial Narrow" w:hAnsi="Arial Narrow" w:cs="Arial"/>
                <w:b/>
                <w:bCs/>
              </w:rPr>
            </w:pPr>
          </w:p>
          <w:p w14:paraId="2FF8BBD9" w14:textId="77777777" w:rsidR="00CD25D0" w:rsidRPr="003C5031" w:rsidRDefault="00CD25D0" w:rsidP="0088353A">
            <w:pPr>
              <w:autoSpaceDE w:val="0"/>
              <w:autoSpaceDN w:val="0"/>
              <w:adjustRightInd w:val="0"/>
              <w:jc w:val="both"/>
              <w:rPr>
                <w:rFonts w:ascii="Arial Narrow" w:hAnsi="Arial Narrow" w:cs="Arial"/>
                <w:b/>
                <w:bCs/>
              </w:rPr>
            </w:pPr>
          </w:p>
          <w:p w14:paraId="744B4B58" w14:textId="77777777" w:rsidR="00CD25D0" w:rsidRPr="003C5031" w:rsidRDefault="00CD25D0" w:rsidP="0088353A">
            <w:pPr>
              <w:autoSpaceDE w:val="0"/>
              <w:autoSpaceDN w:val="0"/>
              <w:adjustRightInd w:val="0"/>
              <w:jc w:val="both"/>
              <w:rPr>
                <w:rFonts w:ascii="Arial Narrow" w:hAnsi="Arial Narrow" w:cs="Arial"/>
                <w:b/>
                <w:bCs/>
              </w:rPr>
            </w:pPr>
          </w:p>
          <w:p w14:paraId="0796752B" w14:textId="77777777" w:rsidR="00CD25D0" w:rsidRPr="003C5031" w:rsidRDefault="00CD25D0" w:rsidP="0088353A">
            <w:pPr>
              <w:autoSpaceDE w:val="0"/>
              <w:autoSpaceDN w:val="0"/>
              <w:adjustRightInd w:val="0"/>
              <w:jc w:val="both"/>
              <w:rPr>
                <w:rFonts w:ascii="Arial Narrow" w:hAnsi="Arial Narrow" w:cs="Arial"/>
                <w:b/>
                <w:bCs/>
              </w:rPr>
            </w:pPr>
          </w:p>
          <w:p w14:paraId="3219B263" w14:textId="77777777" w:rsidR="00CD25D0" w:rsidRPr="003C5031" w:rsidRDefault="00CD25D0" w:rsidP="0088353A">
            <w:pPr>
              <w:autoSpaceDE w:val="0"/>
              <w:autoSpaceDN w:val="0"/>
              <w:adjustRightInd w:val="0"/>
              <w:jc w:val="both"/>
              <w:rPr>
                <w:rFonts w:ascii="Arial Narrow" w:hAnsi="Arial Narrow" w:cs="Arial"/>
                <w:b/>
                <w:bCs/>
              </w:rPr>
            </w:pPr>
          </w:p>
          <w:p w14:paraId="1EDD498C" w14:textId="77777777" w:rsidR="00CD25D0" w:rsidRPr="003C5031" w:rsidRDefault="00CD25D0" w:rsidP="0088353A">
            <w:pPr>
              <w:autoSpaceDE w:val="0"/>
              <w:autoSpaceDN w:val="0"/>
              <w:adjustRightInd w:val="0"/>
              <w:jc w:val="both"/>
              <w:rPr>
                <w:rFonts w:ascii="Arial Narrow" w:hAnsi="Arial Narrow" w:cs="Arial"/>
                <w:b/>
                <w:bCs/>
              </w:rPr>
            </w:pPr>
          </w:p>
          <w:p w14:paraId="2A5B4193" w14:textId="77777777" w:rsidR="00CD25D0" w:rsidRPr="003C5031" w:rsidRDefault="00CD25D0" w:rsidP="0088353A">
            <w:pPr>
              <w:autoSpaceDE w:val="0"/>
              <w:autoSpaceDN w:val="0"/>
              <w:adjustRightInd w:val="0"/>
              <w:jc w:val="both"/>
              <w:rPr>
                <w:rFonts w:ascii="Arial Narrow" w:hAnsi="Arial Narrow" w:cs="Arial"/>
                <w:b/>
                <w:bCs/>
              </w:rPr>
            </w:pPr>
          </w:p>
          <w:p w14:paraId="09EF6359" w14:textId="77777777" w:rsidR="00CD25D0" w:rsidRPr="003C5031" w:rsidRDefault="00CD25D0" w:rsidP="0088353A">
            <w:pPr>
              <w:autoSpaceDE w:val="0"/>
              <w:autoSpaceDN w:val="0"/>
              <w:adjustRightInd w:val="0"/>
              <w:jc w:val="both"/>
              <w:rPr>
                <w:rFonts w:ascii="Arial Narrow" w:hAnsi="Arial Narrow" w:cs="Arial"/>
                <w:b/>
                <w:bCs/>
              </w:rPr>
            </w:pPr>
          </w:p>
          <w:p w14:paraId="3FC2F0A0" w14:textId="77777777" w:rsidR="00CD25D0" w:rsidRPr="003C5031" w:rsidRDefault="00CD25D0" w:rsidP="0088353A">
            <w:pPr>
              <w:autoSpaceDE w:val="0"/>
              <w:autoSpaceDN w:val="0"/>
              <w:adjustRightInd w:val="0"/>
              <w:jc w:val="both"/>
              <w:rPr>
                <w:rFonts w:ascii="Arial Narrow" w:hAnsi="Arial Narrow" w:cs="Arial"/>
                <w:b/>
                <w:bCs/>
              </w:rPr>
            </w:pPr>
          </w:p>
          <w:p w14:paraId="3495F2CE" w14:textId="77777777" w:rsidR="00CD25D0" w:rsidRPr="003C5031" w:rsidRDefault="00CD25D0" w:rsidP="0088353A">
            <w:pPr>
              <w:autoSpaceDE w:val="0"/>
              <w:autoSpaceDN w:val="0"/>
              <w:adjustRightInd w:val="0"/>
              <w:jc w:val="both"/>
              <w:rPr>
                <w:rFonts w:ascii="Arial Narrow" w:hAnsi="Arial Narrow" w:cs="Arial"/>
                <w:b/>
                <w:bCs/>
              </w:rPr>
            </w:pPr>
          </w:p>
          <w:p w14:paraId="7790AA04" w14:textId="77777777" w:rsidR="00CD25D0" w:rsidRPr="003C5031" w:rsidRDefault="00CD25D0" w:rsidP="0088353A">
            <w:pPr>
              <w:autoSpaceDE w:val="0"/>
              <w:autoSpaceDN w:val="0"/>
              <w:adjustRightInd w:val="0"/>
              <w:jc w:val="both"/>
              <w:rPr>
                <w:rFonts w:ascii="Arial Narrow" w:hAnsi="Arial Narrow" w:cs="Arial"/>
                <w:b/>
                <w:bCs/>
              </w:rPr>
            </w:pPr>
          </w:p>
          <w:p w14:paraId="03D74BD9" w14:textId="77777777" w:rsidR="00CD25D0" w:rsidRPr="003C5031" w:rsidRDefault="00CD25D0" w:rsidP="0088353A">
            <w:pPr>
              <w:autoSpaceDE w:val="0"/>
              <w:autoSpaceDN w:val="0"/>
              <w:adjustRightInd w:val="0"/>
              <w:jc w:val="both"/>
              <w:rPr>
                <w:rFonts w:ascii="Arial Narrow" w:hAnsi="Arial Narrow" w:cs="Arial"/>
                <w:b/>
                <w:bCs/>
              </w:rPr>
            </w:pPr>
          </w:p>
          <w:p w14:paraId="758588FD" w14:textId="77777777" w:rsidR="00CD25D0" w:rsidRPr="003C5031" w:rsidRDefault="00CD25D0" w:rsidP="0088353A">
            <w:pPr>
              <w:autoSpaceDE w:val="0"/>
              <w:autoSpaceDN w:val="0"/>
              <w:adjustRightInd w:val="0"/>
              <w:jc w:val="both"/>
              <w:rPr>
                <w:rFonts w:ascii="Arial Narrow" w:hAnsi="Arial Narrow" w:cs="Arial"/>
                <w:b/>
                <w:bCs/>
              </w:rPr>
            </w:pPr>
          </w:p>
          <w:p w14:paraId="1EE544DA" w14:textId="77777777" w:rsidR="00CD25D0" w:rsidRPr="003C5031" w:rsidRDefault="00CD25D0" w:rsidP="0088353A">
            <w:pPr>
              <w:autoSpaceDE w:val="0"/>
              <w:autoSpaceDN w:val="0"/>
              <w:adjustRightInd w:val="0"/>
              <w:jc w:val="both"/>
              <w:rPr>
                <w:rFonts w:ascii="Arial Narrow" w:hAnsi="Arial Narrow" w:cs="Arial"/>
                <w:b/>
                <w:bCs/>
              </w:rPr>
            </w:pPr>
          </w:p>
          <w:p w14:paraId="5C8F2B3F" w14:textId="77777777" w:rsidR="00CD25D0" w:rsidRPr="003C5031" w:rsidRDefault="00CD25D0" w:rsidP="0088353A">
            <w:pPr>
              <w:autoSpaceDE w:val="0"/>
              <w:autoSpaceDN w:val="0"/>
              <w:adjustRightInd w:val="0"/>
              <w:jc w:val="both"/>
              <w:rPr>
                <w:rFonts w:ascii="Arial Narrow" w:hAnsi="Arial Narrow" w:cs="Arial"/>
                <w:b/>
                <w:bCs/>
              </w:rPr>
            </w:pPr>
          </w:p>
          <w:p w14:paraId="7B7AF7BC" w14:textId="77777777" w:rsidR="00CD25D0" w:rsidRPr="003C5031" w:rsidRDefault="00CD25D0" w:rsidP="0088353A">
            <w:pPr>
              <w:autoSpaceDE w:val="0"/>
              <w:autoSpaceDN w:val="0"/>
              <w:adjustRightInd w:val="0"/>
              <w:jc w:val="both"/>
              <w:rPr>
                <w:rFonts w:ascii="Arial Narrow" w:hAnsi="Arial Narrow" w:cs="Arial"/>
                <w:b/>
                <w:bCs/>
              </w:rPr>
            </w:pPr>
          </w:p>
          <w:p w14:paraId="377EDE0F" w14:textId="77777777" w:rsidR="00CD25D0" w:rsidRPr="003C5031" w:rsidRDefault="00CD25D0" w:rsidP="0088353A">
            <w:pPr>
              <w:autoSpaceDE w:val="0"/>
              <w:autoSpaceDN w:val="0"/>
              <w:adjustRightInd w:val="0"/>
              <w:jc w:val="both"/>
              <w:rPr>
                <w:rFonts w:ascii="Arial Narrow" w:hAnsi="Arial Narrow" w:cs="Arial"/>
                <w:b/>
                <w:bCs/>
              </w:rPr>
            </w:pPr>
          </w:p>
          <w:p w14:paraId="1919BB8B" w14:textId="77777777" w:rsidR="00CD25D0" w:rsidRPr="003C5031" w:rsidRDefault="00CD25D0" w:rsidP="0088353A">
            <w:pPr>
              <w:autoSpaceDE w:val="0"/>
              <w:autoSpaceDN w:val="0"/>
              <w:adjustRightInd w:val="0"/>
              <w:jc w:val="both"/>
              <w:rPr>
                <w:rFonts w:ascii="Arial Narrow" w:hAnsi="Arial Narrow" w:cs="Arial"/>
                <w:b/>
                <w:bCs/>
              </w:rPr>
            </w:pPr>
          </w:p>
          <w:p w14:paraId="0B3C9206" w14:textId="77777777" w:rsidR="00CD25D0" w:rsidRPr="003C5031" w:rsidRDefault="00CD25D0" w:rsidP="0088353A">
            <w:pPr>
              <w:autoSpaceDE w:val="0"/>
              <w:autoSpaceDN w:val="0"/>
              <w:adjustRightInd w:val="0"/>
              <w:jc w:val="both"/>
              <w:rPr>
                <w:rFonts w:ascii="Arial Narrow" w:hAnsi="Arial Narrow" w:cs="Arial"/>
                <w:b/>
                <w:bCs/>
              </w:rPr>
            </w:pPr>
          </w:p>
          <w:p w14:paraId="2DBAB172" w14:textId="77777777" w:rsidR="00CD25D0" w:rsidRPr="003C5031" w:rsidRDefault="00CD25D0" w:rsidP="0088353A">
            <w:pPr>
              <w:autoSpaceDE w:val="0"/>
              <w:autoSpaceDN w:val="0"/>
              <w:adjustRightInd w:val="0"/>
              <w:jc w:val="both"/>
              <w:rPr>
                <w:rFonts w:ascii="Arial Narrow" w:hAnsi="Arial Narrow" w:cs="Arial"/>
                <w:b/>
                <w:bCs/>
              </w:rPr>
            </w:pPr>
          </w:p>
          <w:p w14:paraId="6E361DE8" w14:textId="77777777" w:rsidR="00CD25D0" w:rsidRPr="003C5031" w:rsidRDefault="00CD25D0" w:rsidP="0088353A">
            <w:pPr>
              <w:autoSpaceDE w:val="0"/>
              <w:autoSpaceDN w:val="0"/>
              <w:adjustRightInd w:val="0"/>
              <w:jc w:val="both"/>
              <w:rPr>
                <w:rFonts w:ascii="Arial Narrow" w:hAnsi="Arial Narrow" w:cs="Arial"/>
                <w:b/>
                <w:bCs/>
              </w:rPr>
            </w:pPr>
          </w:p>
          <w:p w14:paraId="2D262FAA" w14:textId="77777777" w:rsidR="00CD25D0" w:rsidRPr="003C5031" w:rsidRDefault="00CD25D0" w:rsidP="0088353A">
            <w:pPr>
              <w:autoSpaceDE w:val="0"/>
              <w:autoSpaceDN w:val="0"/>
              <w:adjustRightInd w:val="0"/>
              <w:jc w:val="both"/>
              <w:rPr>
                <w:rFonts w:ascii="Arial Narrow" w:hAnsi="Arial Narrow" w:cs="Arial"/>
                <w:b/>
                <w:bCs/>
              </w:rPr>
            </w:pPr>
          </w:p>
          <w:p w14:paraId="2CFF5344" w14:textId="77777777" w:rsidR="00CD25D0" w:rsidRPr="003C5031" w:rsidRDefault="00CD25D0" w:rsidP="0088353A">
            <w:pPr>
              <w:autoSpaceDE w:val="0"/>
              <w:autoSpaceDN w:val="0"/>
              <w:adjustRightInd w:val="0"/>
              <w:jc w:val="both"/>
              <w:rPr>
                <w:rFonts w:ascii="Arial Narrow" w:hAnsi="Arial Narrow" w:cs="Arial"/>
                <w:b/>
                <w:bCs/>
              </w:rPr>
            </w:pPr>
          </w:p>
          <w:p w14:paraId="5A2A2E9E" w14:textId="77777777" w:rsidR="00CD25D0" w:rsidRPr="003C5031" w:rsidRDefault="00CD25D0" w:rsidP="0088353A">
            <w:pPr>
              <w:autoSpaceDE w:val="0"/>
              <w:autoSpaceDN w:val="0"/>
              <w:adjustRightInd w:val="0"/>
              <w:jc w:val="both"/>
              <w:rPr>
                <w:rFonts w:ascii="Arial Narrow" w:hAnsi="Arial Narrow" w:cs="Arial"/>
                <w:b/>
                <w:bCs/>
              </w:rPr>
            </w:pPr>
          </w:p>
          <w:p w14:paraId="1F4B5837" w14:textId="77777777" w:rsidR="00CD25D0" w:rsidRPr="003C5031" w:rsidRDefault="00CD25D0" w:rsidP="0088353A">
            <w:pPr>
              <w:autoSpaceDE w:val="0"/>
              <w:autoSpaceDN w:val="0"/>
              <w:adjustRightInd w:val="0"/>
              <w:jc w:val="both"/>
              <w:rPr>
                <w:rFonts w:ascii="Arial Narrow" w:hAnsi="Arial Narrow" w:cs="Arial"/>
                <w:b/>
                <w:bCs/>
              </w:rPr>
            </w:pPr>
          </w:p>
          <w:p w14:paraId="2883F047" w14:textId="77777777" w:rsidR="00CD25D0" w:rsidRPr="003C5031" w:rsidRDefault="00CD25D0" w:rsidP="0088353A">
            <w:pPr>
              <w:autoSpaceDE w:val="0"/>
              <w:autoSpaceDN w:val="0"/>
              <w:adjustRightInd w:val="0"/>
              <w:jc w:val="both"/>
              <w:rPr>
                <w:rFonts w:ascii="Arial Narrow" w:hAnsi="Arial Narrow" w:cs="Arial"/>
                <w:b/>
                <w:bCs/>
              </w:rPr>
            </w:pPr>
          </w:p>
          <w:p w14:paraId="68A59368" w14:textId="77777777" w:rsidR="00CD25D0" w:rsidRPr="003C5031" w:rsidRDefault="00CD25D0" w:rsidP="0088353A">
            <w:pPr>
              <w:autoSpaceDE w:val="0"/>
              <w:autoSpaceDN w:val="0"/>
              <w:adjustRightInd w:val="0"/>
              <w:jc w:val="both"/>
              <w:rPr>
                <w:rFonts w:ascii="Arial Narrow" w:hAnsi="Arial Narrow" w:cs="Arial"/>
                <w:b/>
                <w:bCs/>
              </w:rPr>
            </w:pPr>
          </w:p>
          <w:p w14:paraId="3314DECA" w14:textId="77777777" w:rsidR="00CD25D0" w:rsidRPr="003C5031" w:rsidRDefault="00CD25D0" w:rsidP="0088353A">
            <w:pPr>
              <w:autoSpaceDE w:val="0"/>
              <w:autoSpaceDN w:val="0"/>
              <w:adjustRightInd w:val="0"/>
              <w:jc w:val="both"/>
              <w:rPr>
                <w:rFonts w:ascii="Arial Narrow" w:hAnsi="Arial Narrow" w:cs="Arial"/>
                <w:b/>
                <w:bCs/>
              </w:rPr>
            </w:pPr>
          </w:p>
          <w:p w14:paraId="42B3B556" w14:textId="77777777" w:rsidR="00CD25D0" w:rsidRPr="003C5031" w:rsidRDefault="00CD25D0" w:rsidP="0088353A">
            <w:pPr>
              <w:autoSpaceDE w:val="0"/>
              <w:autoSpaceDN w:val="0"/>
              <w:adjustRightInd w:val="0"/>
              <w:jc w:val="both"/>
              <w:rPr>
                <w:rFonts w:ascii="Arial Narrow" w:hAnsi="Arial Narrow" w:cs="Arial"/>
                <w:b/>
                <w:bCs/>
              </w:rPr>
            </w:pPr>
          </w:p>
          <w:p w14:paraId="034088CD" w14:textId="77777777" w:rsidR="00CD25D0" w:rsidRPr="003C5031" w:rsidRDefault="00CD25D0" w:rsidP="0088353A">
            <w:pPr>
              <w:autoSpaceDE w:val="0"/>
              <w:autoSpaceDN w:val="0"/>
              <w:adjustRightInd w:val="0"/>
              <w:jc w:val="both"/>
              <w:rPr>
                <w:rFonts w:ascii="Arial Narrow" w:hAnsi="Arial Narrow" w:cs="Arial"/>
                <w:b/>
                <w:bCs/>
              </w:rPr>
            </w:pPr>
          </w:p>
          <w:p w14:paraId="5DCCCACE" w14:textId="77777777" w:rsidR="00CD25D0" w:rsidRPr="003C5031" w:rsidRDefault="00CD25D0" w:rsidP="0088353A">
            <w:pPr>
              <w:autoSpaceDE w:val="0"/>
              <w:autoSpaceDN w:val="0"/>
              <w:adjustRightInd w:val="0"/>
              <w:jc w:val="both"/>
              <w:rPr>
                <w:rFonts w:ascii="Arial Narrow" w:hAnsi="Arial Narrow" w:cs="Arial"/>
                <w:b/>
                <w:bCs/>
              </w:rPr>
            </w:pPr>
          </w:p>
          <w:p w14:paraId="148D32BB" w14:textId="77777777" w:rsidR="00CD25D0" w:rsidRPr="003C5031" w:rsidRDefault="00CD25D0" w:rsidP="0088353A">
            <w:pPr>
              <w:autoSpaceDE w:val="0"/>
              <w:autoSpaceDN w:val="0"/>
              <w:adjustRightInd w:val="0"/>
              <w:jc w:val="both"/>
              <w:rPr>
                <w:rFonts w:ascii="Arial Narrow" w:hAnsi="Arial Narrow" w:cs="Arial"/>
                <w:b/>
                <w:bCs/>
              </w:rPr>
            </w:pPr>
          </w:p>
          <w:p w14:paraId="07DFFE03" w14:textId="77777777" w:rsidR="00CD25D0" w:rsidRPr="003C5031" w:rsidRDefault="00CD25D0" w:rsidP="0088353A">
            <w:pPr>
              <w:autoSpaceDE w:val="0"/>
              <w:autoSpaceDN w:val="0"/>
              <w:adjustRightInd w:val="0"/>
              <w:jc w:val="both"/>
              <w:rPr>
                <w:rFonts w:ascii="Arial Narrow" w:hAnsi="Arial Narrow" w:cs="Arial"/>
                <w:b/>
                <w:bCs/>
              </w:rPr>
            </w:pPr>
          </w:p>
          <w:p w14:paraId="372076E8" w14:textId="77777777" w:rsidR="00CD25D0" w:rsidRPr="003C5031" w:rsidRDefault="00CD25D0" w:rsidP="0088353A">
            <w:pPr>
              <w:autoSpaceDE w:val="0"/>
              <w:autoSpaceDN w:val="0"/>
              <w:adjustRightInd w:val="0"/>
              <w:jc w:val="both"/>
              <w:rPr>
                <w:rFonts w:ascii="Arial Narrow" w:hAnsi="Arial Narrow" w:cs="Arial"/>
                <w:b/>
                <w:bCs/>
              </w:rPr>
            </w:pPr>
          </w:p>
          <w:p w14:paraId="737E767F" w14:textId="77777777" w:rsidR="00CD25D0" w:rsidRPr="003C5031" w:rsidRDefault="00CD25D0" w:rsidP="0088353A">
            <w:pPr>
              <w:autoSpaceDE w:val="0"/>
              <w:autoSpaceDN w:val="0"/>
              <w:adjustRightInd w:val="0"/>
              <w:jc w:val="both"/>
              <w:rPr>
                <w:rFonts w:ascii="Arial Narrow" w:hAnsi="Arial Narrow" w:cs="Arial"/>
                <w:b/>
                <w:bCs/>
              </w:rPr>
            </w:pPr>
          </w:p>
          <w:p w14:paraId="5594ECA2" w14:textId="77777777" w:rsidR="00CD25D0" w:rsidRPr="003C5031" w:rsidRDefault="00CD25D0" w:rsidP="0088353A">
            <w:pPr>
              <w:autoSpaceDE w:val="0"/>
              <w:autoSpaceDN w:val="0"/>
              <w:adjustRightInd w:val="0"/>
              <w:jc w:val="both"/>
              <w:rPr>
                <w:rFonts w:ascii="Arial Narrow" w:hAnsi="Arial Narrow" w:cs="Arial"/>
                <w:b/>
                <w:bCs/>
              </w:rPr>
            </w:pPr>
          </w:p>
          <w:p w14:paraId="4D46DE7D" w14:textId="77777777" w:rsidR="00CD25D0" w:rsidRPr="003C5031" w:rsidRDefault="00CD25D0" w:rsidP="0088353A">
            <w:pPr>
              <w:autoSpaceDE w:val="0"/>
              <w:autoSpaceDN w:val="0"/>
              <w:adjustRightInd w:val="0"/>
              <w:jc w:val="both"/>
              <w:rPr>
                <w:rFonts w:ascii="Arial Narrow" w:hAnsi="Arial Narrow" w:cs="Arial"/>
                <w:b/>
                <w:bCs/>
              </w:rPr>
            </w:pPr>
          </w:p>
          <w:p w14:paraId="32D240DF" w14:textId="77777777" w:rsidR="00CD25D0" w:rsidRPr="003C5031" w:rsidRDefault="00CD25D0" w:rsidP="0088353A">
            <w:pPr>
              <w:autoSpaceDE w:val="0"/>
              <w:autoSpaceDN w:val="0"/>
              <w:adjustRightInd w:val="0"/>
              <w:jc w:val="both"/>
              <w:rPr>
                <w:rFonts w:ascii="Arial Narrow" w:hAnsi="Arial Narrow" w:cs="Arial"/>
                <w:b/>
                <w:bCs/>
              </w:rPr>
            </w:pPr>
          </w:p>
          <w:p w14:paraId="470F6E39" w14:textId="77777777" w:rsidR="00CD25D0" w:rsidRPr="003C5031" w:rsidRDefault="00CD25D0" w:rsidP="0088353A">
            <w:pPr>
              <w:autoSpaceDE w:val="0"/>
              <w:autoSpaceDN w:val="0"/>
              <w:adjustRightInd w:val="0"/>
              <w:jc w:val="both"/>
              <w:rPr>
                <w:rFonts w:ascii="Arial Narrow" w:hAnsi="Arial Narrow" w:cs="Arial"/>
                <w:b/>
                <w:bCs/>
              </w:rPr>
            </w:pPr>
          </w:p>
          <w:p w14:paraId="360457ED" w14:textId="77777777" w:rsidR="00CD25D0" w:rsidRPr="003C5031" w:rsidRDefault="00CD25D0" w:rsidP="0088353A">
            <w:pPr>
              <w:autoSpaceDE w:val="0"/>
              <w:autoSpaceDN w:val="0"/>
              <w:adjustRightInd w:val="0"/>
              <w:jc w:val="both"/>
              <w:rPr>
                <w:rFonts w:ascii="Arial Narrow" w:hAnsi="Arial Narrow" w:cs="Arial"/>
                <w:b/>
                <w:bCs/>
              </w:rPr>
            </w:pPr>
          </w:p>
          <w:p w14:paraId="5FADE30E" w14:textId="77777777" w:rsidR="00CD25D0" w:rsidRPr="003C5031" w:rsidRDefault="00CD25D0" w:rsidP="0088353A">
            <w:pPr>
              <w:autoSpaceDE w:val="0"/>
              <w:autoSpaceDN w:val="0"/>
              <w:adjustRightInd w:val="0"/>
              <w:jc w:val="both"/>
              <w:rPr>
                <w:rFonts w:ascii="Arial Narrow" w:hAnsi="Arial Narrow" w:cs="Arial"/>
                <w:b/>
                <w:bCs/>
              </w:rPr>
            </w:pPr>
          </w:p>
          <w:p w14:paraId="49D31D14" w14:textId="213555AA" w:rsidR="00CD25D0" w:rsidRPr="003C5031" w:rsidRDefault="00CD25D0" w:rsidP="0088353A">
            <w:pPr>
              <w:autoSpaceDE w:val="0"/>
              <w:autoSpaceDN w:val="0"/>
              <w:adjustRightInd w:val="0"/>
              <w:jc w:val="both"/>
              <w:rPr>
                <w:rFonts w:ascii="Arial Narrow" w:hAnsi="Arial Narrow" w:cs="Arial"/>
                <w:b/>
                <w:bCs/>
              </w:rPr>
            </w:pPr>
          </w:p>
          <w:p w14:paraId="16242DC8" w14:textId="06910ACB" w:rsidR="00BB4314" w:rsidRPr="003C5031" w:rsidRDefault="00BB4314" w:rsidP="0088353A">
            <w:pPr>
              <w:autoSpaceDE w:val="0"/>
              <w:autoSpaceDN w:val="0"/>
              <w:adjustRightInd w:val="0"/>
              <w:jc w:val="both"/>
              <w:rPr>
                <w:rFonts w:ascii="Arial Narrow" w:hAnsi="Arial Narrow" w:cs="Arial"/>
                <w:b/>
                <w:bCs/>
              </w:rPr>
            </w:pPr>
          </w:p>
          <w:p w14:paraId="7E0D3584" w14:textId="63A7098D" w:rsidR="00660038" w:rsidRPr="003C5031" w:rsidRDefault="00660038" w:rsidP="00660038">
            <w:pPr>
              <w:autoSpaceDE w:val="0"/>
              <w:autoSpaceDN w:val="0"/>
              <w:adjustRightInd w:val="0"/>
              <w:jc w:val="both"/>
              <w:rPr>
                <w:rFonts w:ascii="Arial Narrow" w:hAnsi="Arial Narrow" w:cs="Arial"/>
                <w:b/>
                <w:bCs/>
              </w:rPr>
            </w:pPr>
            <w:bookmarkStart w:id="0" w:name="_GoBack"/>
            <w:bookmarkEnd w:id="0"/>
          </w:p>
          <w:p w14:paraId="3C58B19F" w14:textId="3290F4D4" w:rsidR="00660038" w:rsidRPr="003C5031" w:rsidRDefault="00FC28F5" w:rsidP="00660038">
            <w:pPr>
              <w:autoSpaceDE w:val="0"/>
              <w:autoSpaceDN w:val="0"/>
              <w:adjustRightInd w:val="0"/>
              <w:jc w:val="both"/>
              <w:rPr>
                <w:rFonts w:ascii="Arial Narrow" w:hAnsi="Arial Narrow" w:cs="Arial"/>
                <w:b/>
                <w:bCs/>
                <w:lang w:val="es-ES_tradnl"/>
              </w:rPr>
            </w:pPr>
            <w:r w:rsidRPr="003C5031">
              <w:rPr>
                <w:rFonts w:ascii="Arial Narrow" w:hAnsi="Arial Narrow" w:cs="Arial"/>
                <w:b/>
                <w:bCs/>
              </w:rPr>
              <w:t xml:space="preserve">E. </w:t>
            </w:r>
            <w:r w:rsidR="00660038" w:rsidRPr="003C5031">
              <w:rPr>
                <w:rFonts w:ascii="Arial" w:eastAsia="Calibri" w:hAnsi="Arial" w:cs="Arial"/>
                <w:sz w:val="24"/>
                <w:szCs w:val="24"/>
                <w:lang w:val="es-ES_tradnl"/>
              </w:rPr>
              <w:t xml:space="preserve"> </w:t>
            </w:r>
            <w:r w:rsidR="00660038" w:rsidRPr="003C5031">
              <w:rPr>
                <w:rFonts w:ascii="Arial Narrow" w:hAnsi="Arial Narrow" w:cs="Arial"/>
                <w:b/>
                <w:bCs/>
                <w:lang w:val="es-ES_tradnl"/>
              </w:rPr>
              <w:t>En materia Jurídica:</w:t>
            </w:r>
          </w:p>
          <w:p w14:paraId="31A2F62E" w14:textId="77777777" w:rsidR="00660038" w:rsidRPr="003C5031" w:rsidRDefault="00660038" w:rsidP="00660038">
            <w:pPr>
              <w:autoSpaceDE w:val="0"/>
              <w:autoSpaceDN w:val="0"/>
              <w:adjustRightInd w:val="0"/>
              <w:jc w:val="both"/>
              <w:rPr>
                <w:rFonts w:ascii="Arial Narrow" w:hAnsi="Arial Narrow" w:cs="Arial"/>
                <w:b/>
                <w:bCs/>
                <w:lang w:val="es-ES_tradnl"/>
              </w:rPr>
            </w:pPr>
          </w:p>
          <w:p w14:paraId="53CB1F3F" w14:textId="31CD163C"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I.- </w:t>
            </w:r>
            <w:r w:rsidR="00660038" w:rsidRPr="003C5031">
              <w:rPr>
                <w:rFonts w:ascii="Arial Narrow" w:hAnsi="Arial Narrow" w:cs="Arial"/>
                <w:b/>
                <w:bCs/>
                <w:lang w:val="es-ES_tradnl"/>
              </w:rPr>
              <w:t xml:space="preserve">Analizar jurídicamente los documentos que se presenten con las solicitudes de las licencias </w:t>
            </w:r>
            <w:r w:rsidRPr="003C5031">
              <w:rPr>
                <w:rFonts w:ascii="Arial Narrow" w:hAnsi="Arial Narrow" w:cs="Arial"/>
                <w:b/>
                <w:bCs/>
                <w:lang w:val="es-ES_tradnl"/>
              </w:rPr>
              <w:t>en materia urbanística y construcción</w:t>
            </w:r>
            <w:r w:rsidR="00660038" w:rsidRPr="003C5031">
              <w:rPr>
                <w:rFonts w:ascii="Arial Narrow" w:hAnsi="Arial Narrow" w:cs="Arial"/>
                <w:b/>
                <w:bCs/>
                <w:lang w:val="es-ES_tradnl"/>
              </w:rPr>
              <w:t>, así como la elaboración de las resoluciones correspondientes;</w:t>
            </w:r>
          </w:p>
          <w:p w14:paraId="7C980BD8"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327A9A3D" w14:textId="491CF7D9"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 II.- </w:t>
            </w:r>
            <w:r w:rsidR="00660038" w:rsidRPr="003C5031">
              <w:rPr>
                <w:rFonts w:ascii="Arial Narrow" w:hAnsi="Arial Narrow" w:cs="Arial"/>
                <w:b/>
                <w:bCs/>
                <w:lang w:val="es-ES_tradnl"/>
              </w:rPr>
              <w:t>Asesorar jurídicamente a los servidores públicos de la Secretaría para el mejor cumplimiento de sus funciones;</w:t>
            </w:r>
          </w:p>
          <w:p w14:paraId="5E968204"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247BF4A6" w14:textId="313489FB"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III.- </w:t>
            </w:r>
            <w:r w:rsidR="00660038" w:rsidRPr="003C5031">
              <w:rPr>
                <w:rFonts w:ascii="Arial Narrow" w:hAnsi="Arial Narrow" w:cs="Arial"/>
                <w:b/>
                <w:bCs/>
                <w:lang w:val="es-ES_tradnl"/>
              </w:rPr>
              <w:t xml:space="preserve">Coordinar sus acciones con la </w:t>
            </w:r>
            <w:r w:rsidRPr="003C5031">
              <w:rPr>
                <w:rFonts w:ascii="Arial Narrow" w:hAnsi="Arial Narrow" w:cs="Arial"/>
                <w:b/>
                <w:bCs/>
                <w:lang w:val="es-ES_tradnl"/>
              </w:rPr>
              <w:t>Consejería Jurídica Municipal</w:t>
            </w:r>
            <w:r w:rsidR="00660038" w:rsidRPr="003C5031">
              <w:rPr>
                <w:rFonts w:ascii="Arial Narrow" w:hAnsi="Arial Narrow" w:cs="Arial"/>
                <w:b/>
                <w:bCs/>
                <w:lang w:val="es-ES_tradnl"/>
              </w:rPr>
              <w:t xml:space="preserve"> por medio de quien designe el o la Titular como enlace para estos efectos;</w:t>
            </w:r>
          </w:p>
          <w:p w14:paraId="7BC40ADF"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56689EC9" w14:textId="0F45751D" w:rsidR="001A72B1"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IV.- </w:t>
            </w:r>
            <w:r w:rsidR="00660038" w:rsidRPr="003C5031">
              <w:rPr>
                <w:rFonts w:ascii="Arial Narrow" w:hAnsi="Arial Narrow" w:cs="Arial"/>
                <w:b/>
                <w:bCs/>
                <w:lang w:val="es-ES_tradnl"/>
              </w:rPr>
              <w:t>Dictar las resoluciones administrativas correspondientes a los procedimientos jurídicos iniciados por presuntas violaciones a las normas de la materia;</w:t>
            </w:r>
          </w:p>
          <w:p w14:paraId="76AA91CE" w14:textId="70692DE1" w:rsidR="001A72B1" w:rsidRPr="003C5031" w:rsidRDefault="001A72B1" w:rsidP="001A72B1">
            <w:pPr>
              <w:autoSpaceDE w:val="0"/>
              <w:autoSpaceDN w:val="0"/>
              <w:adjustRightInd w:val="0"/>
              <w:jc w:val="both"/>
              <w:rPr>
                <w:rFonts w:ascii="Arial Narrow" w:hAnsi="Arial Narrow" w:cs="Arial"/>
                <w:b/>
                <w:bCs/>
                <w:lang w:val="es-ES_tradnl"/>
              </w:rPr>
            </w:pPr>
          </w:p>
          <w:p w14:paraId="4061A218" w14:textId="5065F749"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V.- I</w:t>
            </w:r>
            <w:r w:rsidR="00660038" w:rsidRPr="003C5031">
              <w:rPr>
                <w:rFonts w:ascii="Arial Narrow" w:hAnsi="Arial Narrow" w:cs="Arial"/>
                <w:b/>
                <w:bCs/>
                <w:lang w:val="es-ES_tradnl"/>
              </w:rPr>
              <w:t>nformar a los ciudadanos que así lo soliciten, el estado evolutivo de los procedimientos jurídicos que lleva la Secretaría;</w:t>
            </w:r>
          </w:p>
          <w:p w14:paraId="770F495F"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7C94582B" w14:textId="5170789C"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VI.- </w:t>
            </w:r>
            <w:r w:rsidR="00660038" w:rsidRPr="003C5031">
              <w:rPr>
                <w:rFonts w:ascii="Arial Narrow" w:hAnsi="Arial Narrow" w:cs="Arial"/>
                <w:b/>
                <w:bCs/>
                <w:lang w:val="es-ES_tradnl"/>
              </w:rPr>
              <w:t>Promover la celebración de convenios de coordinación y asistencia técnica con las dependencias, órganos, unidades, organismos, empresas y fideicomisos públicos federales, estatales o municipales en materia de desarrollo sustentable;</w:t>
            </w:r>
          </w:p>
          <w:p w14:paraId="0B90E627"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62076793" w14:textId="5EB0C1E8"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VII.- Con auxilio de la Dirección de Inspección y Vigilancia, r</w:t>
            </w:r>
            <w:r w:rsidR="00660038" w:rsidRPr="003C5031">
              <w:rPr>
                <w:rFonts w:ascii="Arial Narrow" w:hAnsi="Arial Narrow" w:cs="Arial"/>
                <w:b/>
                <w:bCs/>
                <w:lang w:val="es-ES_tradnl"/>
              </w:rPr>
              <w:t>ealizar inspecciones con el objeto de verificar el debido cumplimiento de la normatividad urbanística y, en su caso, para dictar las medidas de seguridad tendientes a la protección de los residentes del Municipio;</w:t>
            </w:r>
          </w:p>
          <w:p w14:paraId="776BA636"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61531398" w14:textId="61E55D05" w:rsidR="001A72B1"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VIII.- Con auxilio de la Dirección de Inspección y Vigilancia, r</w:t>
            </w:r>
            <w:r w:rsidR="00660038" w:rsidRPr="003C5031">
              <w:rPr>
                <w:rFonts w:ascii="Arial Narrow" w:hAnsi="Arial Narrow" w:cs="Arial"/>
                <w:b/>
                <w:bCs/>
                <w:lang w:val="es-ES_tradnl"/>
              </w:rPr>
              <w:t>ealizar inspecciones, verificaciones y efectuar notificaciones en asuntos de competencia de la Secretaría;</w:t>
            </w:r>
          </w:p>
          <w:p w14:paraId="6B43CD75"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6DF6E1B1" w14:textId="185808A9"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IX.- </w:t>
            </w:r>
            <w:r w:rsidR="00660038" w:rsidRPr="003C5031">
              <w:rPr>
                <w:rFonts w:ascii="Arial Narrow" w:hAnsi="Arial Narrow" w:cs="Arial"/>
                <w:b/>
                <w:bCs/>
                <w:lang w:val="es-ES_tradnl"/>
              </w:rPr>
              <w:t xml:space="preserve">Recibir, dar trámite y resolución a las denuncias o reportes presentados sobre construcciones, cambios de usos del suelo, destinos del suelo, actos o acciones urbanas que presuntamente contravengan las disposiciones de la Ley de Asentamientos Humanos, Ordenamiento Territorial y Desarrollo Urbano para el Estado de Nuevo León y a los planes y programas de desarrollo urbano aplicables u otras disposiciones de carácter general en materia de desarrollo urbano, ordenamiento territorial y asentamientos humanos; </w:t>
            </w:r>
          </w:p>
          <w:p w14:paraId="0451013B"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333D2888" w14:textId="2C57BFF8"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X.- </w:t>
            </w:r>
            <w:r w:rsidR="00660038" w:rsidRPr="003C5031">
              <w:rPr>
                <w:rFonts w:ascii="Arial Narrow" w:hAnsi="Arial Narrow" w:cs="Arial"/>
                <w:b/>
                <w:bCs/>
                <w:lang w:val="es-ES_tradnl"/>
              </w:rPr>
              <w:t>Tramitar los recursos administrativos promovidos contra las resoluciones de licencias y elaborar la resolución definitiva; y</w:t>
            </w:r>
          </w:p>
          <w:p w14:paraId="3D6C6A28" w14:textId="77777777" w:rsidR="001A72B1" w:rsidRPr="003C5031" w:rsidRDefault="001A72B1" w:rsidP="001A72B1">
            <w:pPr>
              <w:autoSpaceDE w:val="0"/>
              <w:autoSpaceDN w:val="0"/>
              <w:adjustRightInd w:val="0"/>
              <w:jc w:val="both"/>
              <w:rPr>
                <w:rFonts w:ascii="Arial Narrow" w:hAnsi="Arial Narrow" w:cs="Arial"/>
                <w:b/>
                <w:bCs/>
                <w:lang w:val="es-ES_tradnl"/>
              </w:rPr>
            </w:pPr>
          </w:p>
          <w:p w14:paraId="4C48AC2B" w14:textId="4FB66F51" w:rsidR="00660038" w:rsidRPr="003C5031" w:rsidRDefault="001A72B1" w:rsidP="001A72B1">
            <w:pPr>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XI.- </w:t>
            </w:r>
            <w:r w:rsidR="00660038" w:rsidRPr="003C5031">
              <w:rPr>
                <w:rFonts w:ascii="Arial Narrow" w:hAnsi="Arial Narrow" w:cs="Arial"/>
                <w:b/>
                <w:bCs/>
                <w:lang w:val="es-ES_tradnl"/>
              </w:rPr>
              <w:t>Vigilar la correcta aplicación y observancia de los planes de desarrollo urbano, las normas básicas correspondientes, la consecuente utilización del suelo.</w:t>
            </w:r>
          </w:p>
          <w:p w14:paraId="0F182A96" w14:textId="33D63915" w:rsidR="00FC28F5" w:rsidRPr="003C5031" w:rsidRDefault="00FC28F5" w:rsidP="0088353A">
            <w:pPr>
              <w:autoSpaceDE w:val="0"/>
              <w:autoSpaceDN w:val="0"/>
              <w:adjustRightInd w:val="0"/>
              <w:jc w:val="both"/>
              <w:rPr>
                <w:rFonts w:ascii="Arial Narrow" w:hAnsi="Arial Narrow" w:cs="Arial"/>
                <w:b/>
              </w:rPr>
            </w:pPr>
          </w:p>
          <w:p w14:paraId="2D266B8C" w14:textId="2666B7C8" w:rsidR="00FC28F5" w:rsidRPr="003C5031" w:rsidRDefault="001A72B1" w:rsidP="0088353A">
            <w:pPr>
              <w:jc w:val="both"/>
              <w:rPr>
                <w:rFonts w:ascii="Arial Narrow" w:hAnsi="Arial Narrow" w:cs="Arial"/>
                <w:b/>
              </w:rPr>
            </w:pPr>
            <w:r w:rsidRPr="003C5031">
              <w:rPr>
                <w:rFonts w:ascii="Arial Narrow" w:hAnsi="Arial Narrow" w:cs="Arial"/>
                <w:b/>
              </w:rPr>
              <w:t xml:space="preserve">XII.- </w:t>
            </w:r>
            <w:r w:rsidR="00FC28F5" w:rsidRPr="003C5031">
              <w:rPr>
                <w:rFonts w:ascii="Arial Narrow" w:hAnsi="Arial Narrow" w:cs="Arial"/>
                <w:b/>
              </w:rPr>
              <w:t>Llevar a cabo la inspección a fin de verificar el cumplimiento de la normatividad urbanística.</w:t>
            </w:r>
          </w:p>
          <w:p w14:paraId="35F8B666" w14:textId="77777777" w:rsidR="00FC28F5" w:rsidRPr="003C5031" w:rsidRDefault="00FC28F5" w:rsidP="0088353A">
            <w:pPr>
              <w:jc w:val="both"/>
              <w:rPr>
                <w:rFonts w:ascii="Arial Narrow" w:hAnsi="Arial Narrow" w:cs="Arial"/>
                <w:b/>
              </w:rPr>
            </w:pPr>
          </w:p>
          <w:p w14:paraId="0A61F665" w14:textId="7D6DAE0B" w:rsidR="00C95469" w:rsidRPr="003C5031" w:rsidRDefault="001A72B1" w:rsidP="0088353A">
            <w:pPr>
              <w:jc w:val="both"/>
              <w:rPr>
                <w:rFonts w:ascii="Arial Narrow" w:hAnsi="Arial Narrow" w:cs="Arial"/>
                <w:b/>
              </w:rPr>
            </w:pPr>
            <w:r w:rsidRPr="003C5031">
              <w:rPr>
                <w:rFonts w:ascii="Arial Narrow" w:hAnsi="Arial Narrow" w:cs="Arial"/>
                <w:b/>
              </w:rPr>
              <w:t>X</w:t>
            </w:r>
            <w:r w:rsidR="00FC28F5" w:rsidRPr="003C5031">
              <w:rPr>
                <w:rFonts w:ascii="Arial Narrow" w:hAnsi="Arial Narrow" w:cs="Arial"/>
                <w:b/>
              </w:rPr>
              <w:t>II</w:t>
            </w:r>
            <w:r w:rsidRPr="003C5031">
              <w:rPr>
                <w:rFonts w:ascii="Arial Narrow" w:hAnsi="Arial Narrow" w:cs="Arial"/>
                <w:b/>
              </w:rPr>
              <w:t>I</w:t>
            </w:r>
            <w:r w:rsidR="00FC28F5" w:rsidRPr="003C5031">
              <w:rPr>
                <w:rFonts w:ascii="Arial Narrow" w:hAnsi="Arial Narrow" w:cs="Arial"/>
                <w:b/>
              </w:rPr>
              <w:t>. Calificar y sancionar las faltas</w:t>
            </w:r>
            <w:r w:rsidR="00C25833" w:rsidRPr="003C5031">
              <w:rPr>
                <w:rFonts w:ascii="Arial Narrow" w:hAnsi="Arial Narrow" w:cs="Arial"/>
                <w:b/>
              </w:rPr>
              <w:t xml:space="preserve"> administrativas en materia de D</w:t>
            </w:r>
            <w:r w:rsidR="00FC28F5" w:rsidRPr="003C5031">
              <w:rPr>
                <w:rFonts w:ascii="Arial Narrow" w:hAnsi="Arial Narrow" w:cs="Arial"/>
                <w:b/>
              </w:rPr>
              <w:t xml:space="preserve">esarrollo </w:t>
            </w:r>
            <w:r w:rsidR="00C25833" w:rsidRPr="003C5031">
              <w:rPr>
                <w:rFonts w:ascii="Arial Narrow" w:hAnsi="Arial Narrow" w:cs="Arial"/>
                <w:b/>
              </w:rPr>
              <w:t>U</w:t>
            </w:r>
            <w:r w:rsidR="00FC28F5" w:rsidRPr="003C5031">
              <w:rPr>
                <w:rFonts w:ascii="Arial Narrow" w:hAnsi="Arial Narrow" w:cs="Arial"/>
                <w:b/>
              </w:rPr>
              <w:t>rbano</w:t>
            </w:r>
            <w:r w:rsidR="00C95469" w:rsidRPr="003C5031">
              <w:rPr>
                <w:rFonts w:ascii="Arial Narrow" w:hAnsi="Arial Narrow" w:cs="Arial"/>
                <w:b/>
              </w:rPr>
              <w:t xml:space="preserve"> y Construcciones</w:t>
            </w:r>
            <w:r w:rsidR="00FC28F5" w:rsidRPr="003C5031">
              <w:rPr>
                <w:rFonts w:ascii="Arial Narrow" w:hAnsi="Arial Narrow" w:cs="Arial"/>
                <w:b/>
              </w:rPr>
              <w:t xml:space="preserve">. </w:t>
            </w:r>
          </w:p>
          <w:p w14:paraId="6638AF7B" w14:textId="0F7C924E" w:rsidR="00FC28F5" w:rsidRPr="003C5031" w:rsidRDefault="00FC28F5" w:rsidP="0088353A">
            <w:pPr>
              <w:jc w:val="both"/>
              <w:rPr>
                <w:rFonts w:ascii="Arial Narrow" w:hAnsi="Arial Narrow" w:cs="Arial"/>
                <w:b/>
              </w:rPr>
            </w:pPr>
          </w:p>
          <w:p w14:paraId="27B0DD66" w14:textId="77777777" w:rsidR="00FC28F5" w:rsidRPr="003C5031" w:rsidRDefault="00C25833" w:rsidP="0088353A">
            <w:pPr>
              <w:jc w:val="both"/>
              <w:rPr>
                <w:rFonts w:ascii="Arial Narrow" w:hAnsi="Arial Narrow" w:cs="Arial"/>
                <w:b/>
                <w:bCs/>
              </w:rPr>
            </w:pPr>
            <w:r w:rsidRPr="003C5031">
              <w:rPr>
                <w:rFonts w:ascii="Arial Narrow" w:hAnsi="Arial Narrow" w:cs="Arial"/>
                <w:b/>
                <w:bCs/>
              </w:rPr>
              <w:t xml:space="preserve">F. En materia de Movilidad Sustentable; en coordinación con la Junta Ciudadana de Movilidad Sustentable, y el Secretario técnico de la misma; </w:t>
            </w:r>
          </w:p>
          <w:p w14:paraId="472A521E" w14:textId="77777777" w:rsidR="00C25833" w:rsidRPr="003C5031" w:rsidRDefault="00C25833" w:rsidP="0088353A">
            <w:pPr>
              <w:jc w:val="both"/>
              <w:rPr>
                <w:rFonts w:ascii="Arial Narrow" w:hAnsi="Arial Narrow" w:cs="Arial"/>
                <w:b/>
                <w:bCs/>
              </w:rPr>
            </w:pPr>
          </w:p>
          <w:p w14:paraId="3D9D2E5A"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rPr>
              <w:t>Conocer las necesidades y opiniones de cada uno de los grupos involucrados con la movilidad urbana, para de esta manera desarrollar un plan de trabajo efectivo de concientización en materia de cultura vial;</w:t>
            </w:r>
          </w:p>
          <w:p w14:paraId="52080A49"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lang w:val="es-ES_tradnl"/>
              </w:rPr>
              <w:t>Analizar la problemática de movilidad y tránsito del municipio, para identificar las acciones necesarias a corto y mediano plazo, para vialidades motorizadas y no motorizadas</w:t>
            </w:r>
          </w:p>
          <w:p w14:paraId="197F7953"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rPr>
              <w:t xml:space="preserve">Analizar, dentro de sus respectivas competencias, los problemas relacionados con la vialidad, la prevención, y la respuesta a emergencias, proponiendo objetivos, medidas, programas o acciones para su solución; sean estas de carácter orgánico, jurídico, técnico, administrativo, presupuestal o de </w:t>
            </w:r>
            <w:r w:rsidRPr="003C5031">
              <w:rPr>
                <w:rFonts w:ascii="Arial Narrow" w:hAnsi="Arial Narrow" w:cs="Times New Roman"/>
                <w:b/>
              </w:rPr>
              <w:lastRenderedPageBreak/>
              <w:t xml:space="preserve">participación ciudadana, buscando en todo momento el concurso ciudadano, así como el desarrollo y el mejoramiento integral de la vialidad. </w:t>
            </w:r>
            <w:r w:rsidRPr="003C5031">
              <w:rPr>
                <w:rFonts w:ascii="Arial Narrow" w:hAnsi="Arial Narrow" w:cs="Times New Roman"/>
                <w:b/>
                <w:lang w:val="es-ES_tradnl"/>
              </w:rPr>
              <w:t>Estos programas pueden ser:</w:t>
            </w:r>
          </w:p>
          <w:p w14:paraId="4A5E20B8" w14:textId="77777777" w:rsidR="00C25833" w:rsidRPr="003C5031" w:rsidRDefault="00C25833" w:rsidP="00C25833">
            <w:pPr>
              <w:numPr>
                <w:ilvl w:val="0"/>
                <w:numId w:val="13"/>
              </w:numPr>
              <w:spacing w:line="256" w:lineRule="auto"/>
              <w:jc w:val="both"/>
              <w:rPr>
                <w:rFonts w:ascii="Arial Narrow" w:hAnsi="Arial Narrow" w:cs="Times New Roman"/>
                <w:b/>
                <w:lang w:val="en-US"/>
              </w:rPr>
            </w:pPr>
            <w:r w:rsidRPr="003C5031">
              <w:rPr>
                <w:rFonts w:ascii="Arial Narrow" w:hAnsi="Arial Narrow" w:cs="Times New Roman"/>
                <w:b/>
                <w:lang w:val="es-ES"/>
              </w:rPr>
              <w:t xml:space="preserve">De </w:t>
            </w:r>
            <w:r w:rsidRPr="003C5031">
              <w:rPr>
                <w:rFonts w:ascii="Arial Narrow" w:hAnsi="Arial Narrow" w:cs="Times New Roman"/>
                <w:b/>
              </w:rPr>
              <w:t>movilidad urbana;</w:t>
            </w:r>
          </w:p>
          <w:p w14:paraId="181A1C32" w14:textId="77777777" w:rsidR="00C25833" w:rsidRPr="003C5031" w:rsidRDefault="00C25833" w:rsidP="00C25833">
            <w:pPr>
              <w:numPr>
                <w:ilvl w:val="0"/>
                <w:numId w:val="13"/>
              </w:numPr>
              <w:spacing w:line="256" w:lineRule="auto"/>
              <w:jc w:val="both"/>
              <w:rPr>
                <w:rFonts w:ascii="Arial Narrow" w:hAnsi="Arial Narrow" w:cs="Times New Roman"/>
                <w:b/>
                <w:lang w:val="es-ES"/>
              </w:rPr>
            </w:pPr>
            <w:r w:rsidRPr="003C5031">
              <w:rPr>
                <w:rFonts w:ascii="Arial Narrow" w:hAnsi="Arial Narrow" w:cs="Times New Roman"/>
                <w:b/>
                <w:lang w:val="es-ES"/>
              </w:rPr>
              <w:t xml:space="preserve">De </w:t>
            </w:r>
            <w:r w:rsidRPr="003C5031">
              <w:rPr>
                <w:rFonts w:ascii="Arial Narrow" w:hAnsi="Arial Narrow" w:cs="Times New Roman"/>
                <w:b/>
              </w:rPr>
              <w:t>cultura</w:t>
            </w:r>
            <w:r w:rsidRPr="003C5031">
              <w:rPr>
                <w:rFonts w:ascii="Arial Narrow" w:hAnsi="Arial Narrow" w:cs="Times New Roman"/>
                <w:b/>
                <w:lang w:val="es-ES"/>
              </w:rPr>
              <w:t xml:space="preserve"> y </w:t>
            </w:r>
            <w:r w:rsidRPr="003C5031">
              <w:rPr>
                <w:rFonts w:ascii="Arial Narrow" w:hAnsi="Arial Narrow" w:cs="Times New Roman"/>
                <w:b/>
              </w:rPr>
              <w:t>educación</w:t>
            </w:r>
            <w:r w:rsidRPr="003C5031">
              <w:rPr>
                <w:rFonts w:ascii="Arial Narrow" w:hAnsi="Arial Narrow" w:cs="Times New Roman"/>
                <w:b/>
                <w:lang w:val="es-ES"/>
              </w:rPr>
              <w:t xml:space="preserve"> vial;</w:t>
            </w:r>
          </w:p>
          <w:p w14:paraId="3CB86C7A" w14:textId="77777777" w:rsidR="00C25833" w:rsidRPr="003C5031" w:rsidRDefault="00C25833" w:rsidP="00C25833">
            <w:pPr>
              <w:numPr>
                <w:ilvl w:val="0"/>
                <w:numId w:val="13"/>
              </w:numPr>
              <w:spacing w:line="256" w:lineRule="auto"/>
              <w:jc w:val="both"/>
              <w:rPr>
                <w:rFonts w:ascii="Arial Narrow" w:hAnsi="Arial Narrow" w:cs="Times New Roman"/>
                <w:b/>
              </w:rPr>
            </w:pPr>
            <w:r w:rsidRPr="003C5031">
              <w:rPr>
                <w:rFonts w:ascii="Arial Narrow" w:hAnsi="Arial Narrow" w:cs="Times New Roman"/>
                <w:b/>
              </w:rPr>
              <w:t>Desarrollo de ejes de trabajo ciudadanos y técnicos;</w:t>
            </w:r>
          </w:p>
          <w:p w14:paraId="0A2654A6" w14:textId="77777777" w:rsidR="00C25833" w:rsidRPr="003C5031" w:rsidRDefault="00C25833" w:rsidP="00C25833">
            <w:pPr>
              <w:numPr>
                <w:ilvl w:val="0"/>
                <w:numId w:val="13"/>
              </w:numPr>
              <w:spacing w:line="256" w:lineRule="auto"/>
              <w:jc w:val="both"/>
              <w:rPr>
                <w:rFonts w:ascii="Arial Narrow" w:hAnsi="Arial Narrow" w:cs="Times New Roman"/>
                <w:b/>
              </w:rPr>
            </w:pPr>
            <w:r w:rsidRPr="003C5031">
              <w:rPr>
                <w:rFonts w:ascii="Arial Narrow" w:hAnsi="Arial Narrow" w:cs="Times New Roman"/>
                <w:b/>
              </w:rPr>
              <w:t>Atención oportuna a las solicitudes ciudadanas e inconformidades en multas y tramites de audiencia con la autoridad correspondiente;</w:t>
            </w:r>
          </w:p>
          <w:p w14:paraId="7B8A0CFD" w14:textId="77777777" w:rsidR="00C25833" w:rsidRPr="003C5031" w:rsidRDefault="00C25833" w:rsidP="00C25833">
            <w:pPr>
              <w:numPr>
                <w:ilvl w:val="0"/>
                <w:numId w:val="13"/>
              </w:numPr>
              <w:spacing w:line="256" w:lineRule="auto"/>
              <w:jc w:val="both"/>
              <w:rPr>
                <w:rFonts w:ascii="Arial Narrow" w:hAnsi="Arial Narrow" w:cs="Times New Roman"/>
                <w:b/>
              </w:rPr>
            </w:pPr>
            <w:r w:rsidRPr="003C5031">
              <w:rPr>
                <w:rFonts w:ascii="Arial Narrow" w:hAnsi="Arial Narrow" w:cs="Times New Roman"/>
                <w:b/>
              </w:rPr>
              <w:t>Evaluación técnica de reductores de velocidad (bordos); y</w:t>
            </w:r>
          </w:p>
          <w:p w14:paraId="7A2137F3" w14:textId="77777777" w:rsidR="00C25833" w:rsidRPr="003C5031" w:rsidRDefault="00C25833" w:rsidP="00C25833">
            <w:pPr>
              <w:numPr>
                <w:ilvl w:val="0"/>
                <w:numId w:val="13"/>
              </w:numPr>
              <w:spacing w:line="256" w:lineRule="auto"/>
              <w:jc w:val="both"/>
              <w:rPr>
                <w:rFonts w:ascii="Arial Narrow" w:hAnsi="Arial Narrow" w:cs="Times New Roman"/>
                <w:b/>
              </w:rPr>
            </w:pPr>
            <w:r w:rsidRPr="003C5031">
              <w:rPr>
                <w:rFonts w:ascii="Arial Narrow" w:hAnsi="Arial Narrow" w:cs="Times New Roman"/>
                <w:b/>
              </w:rPr>
              <w:t>Evaluación técnica y opinión ciudadana de cualquier obra vial.</w:t>
            </w:r>
          </w:p>
          <w:p w14:paraId="676C50CC"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rPr>
              <w:t>Promover y participar en la celebración de convenios de coordinación y de colaboración entre el municipio y las instituciones públicas o privadas, relacionados con la vialidad, que permitan fortalecer la cultura vial;</w:t>
            </w:r>
          </w:p>
          <w:p w14:paraId="41649520"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rPr>
              <w:t xml:space="preserve">Participar en la planeación, integración, y desarrollo de la vialidad; </w:t>
            </w:r>
          </w:p>
          <w:p w14:paraId="4AB9BF7F" w14:textId="77777777" w:rsidR="00C25833" w:rsidRPr="003C5031" w:rsidRDefault="00C25833" w:rsidP="00C25833">
            <w:pPr>
              <w:numPr>
                <w:ilvl w:val="0"/>
                <w:numId w:val="12"/>
              </w:numPr>
              <w:spacing w:line="256" w:lineRule="auto"/>
              <w:jc w:val="both"/>
              <w:rPr>
                <w:rFonts w:ascii="Arial Narrow" w:hAnsi="Arial Narrow" w:cs="Times New Roman"/>
                <w:b/>
              </w:rPr>
            </w:pPr>
            <w:r w:rsidRPr="003C5031">
              <w:rPr>
                <w:rFonts w:ascii="Arial Narrow" w:hAnsi="Arial Narrow" w:cs="Times New Roman"/>
                <w:b/>
              </w:rPr>
              <w:t>Evaluar de manera periódica el cumplimiento de los objetivos y metas de los programas de vialidad;</w:t>
            </w:r>
          </w:p>
          <w:p w14:paraId="52F440EE"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rPr>
              <w:t xml:space="preserve">Vigilar que se ejerza adecuadamente el presupuesto asignado, a la vialidad;  </w:t>
            </w:r>
          </w:p>
          <w:p w14:paraId="7F6BC379"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Fomentar e inducir acciones de participación ciudadana en materia de vialidad;</w:t>
            </w:r>
          </w:p>
          <w:p w14:paraId="6436F111"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lastRenderedPageBreak/>
              <w:t xml:space="preserve">Fomentar la capacidad administrativa para el desarrollo de los diferentes programas e intervenciones que se requieran para mejorar la seguridad vial; </w:t>
            </w:r>
          </w:p>
          <w:p w14:paraId="2ACAF99C" w14:textId="77777777" w:rsidR="00C25833" w:rsidRPr="003C5031" w:rsidRDefault="00C25833" w:rsidP="00C25833">
            <w:pPr>
              <w:numPr>
                <w:ilvl w:val="0"/>
                <w:numId w:val="12"/>
              </w:numPr>
              <w:spacing w:line="256" w:lineRule="auto"/>
              <w:jc w:val="both"/>
              <w:rPr>
                <w:rFonts w:ascii="Arial Narrow" w:hAnsi="Arial Narrow" w:cs="Times New Roman"/>
                <w:b/>
                <w:lang w:val="es-ES"/>
              </w:rPr>
            </w:pPr>
            <w:r w:rsidRPr="003C5031">
              <w:rPr>
                <w:rFonts w:ascii="Arial Narrow" w:hAnsi="Arial Narrow" w:cs="Times New Roman"/>
                <w:b/>
                <w:lang w:val="es-ES"/>
              </w:rPr>
              <w:t xml:space="preserve">Emitir </w:t>
            </w:r>
            <w:r w:rsidR="00E86448" w:rsidRPr="003C5031">
              <w:rPr>
                <w:rFonts w:ascii="Arial Narrow" w:hAnsi="Arial Narrow" w:cs="Times New Roman"/>
                <w:b/>
                <w:lang w:val="es-ES"/>
              </w:rPr>
              <w:t>propuestas técnicas</w:t>
            </w:r>
            <w:r w:rsidRPr="003C5031">
              <w:rPr>
                <w:rFonts w:ascii="Arial Narrow" w:hAnsi="Arial Narrow" w:cs="Times New Roman"/>
                <w:b/>
                <w:lang w:val="es-ES"/>
              </w:rPr>
              <w:t xml:space="preserve"> de soluciones a problemática de vialidad, bajo los criterios de la calle como «espacio de convivencia» y de sustentabilidad y calidad del aire. </w:t>
            </w:r>
          </w:p>
          <w:p w14:paraId="47D6A6BE" w14:textId="77777777" w:rsidR="00C25833" w:rsidRPr="003C5031" w:rsidRDefault="00C25833" w:rsidP="00C25833">
            <w:pPr>
              <w:jc w:val="both"/>
              <w:rPr>
                <w:rFonts w:ascii="Arial Narrow" w:hAnsi="Arial Narrow" w:cs="Times New Roman"/>
                <w:b/>
                <w:lang w:val="es-ES"/>
              </w:rPr>
            </w:pPr>
          </w:p>
          <w:p w14:paraId="10C7B565" w14:textId="77777777" w:rsidR="00C25833" w:rsidRPr="003C5031" w:rsidRDefault="00C25833" w:rsidP="00C25833">
            <w:pPr>
              <w:numPr>
                <w:ilvl w:val="0"/>
                <w:numId w:val="12"/>
              </w:numPr>
              <w:spacing w:line="256" w:lineRule="auto"/>
              <w:jc w:val="both"/>
              <w:rPr>
                <w:rFonts w:ascii="Arial Narrow" w:hAnsi="Arial Narrow" w:cs="Times New Roman"/>
                <w:b/>
                <w:lang w:val="es-ES"/>
              </w:rPr>
            </w:pPr>
            <w:r w:rsidRPr="003C5031">
              <w:rPr>
                <w:rFonts w:ascii="Arial Narrow" w:hAnsi="Arial Narrow" w:cs="Times New Roman"/>
                <w:b/>
                <w:lang w:val="es-ES"/>
              </w:rPr>
              <w:t xml:space="preserve"> Formular e implementar programas en materia de seguridad vial y educación vial. </w:t>
            </w:r>
          </w:p>
          <w:p w14:paraId="5886AC85" w14:textId="77777777" w:rsidR="00C25833" w:rsidRPr="003C5031" w:rsidRDefault="00C25833" w:rsidP="00C25833">
            <w:pPr>
              <w:numPr>
                <w:ilvl w:val="0"/>
                <w:numId w:val="12"/>
              </w:numPr>
              <w:spacing w:line="256" w:lineRule="auto"/>
              <w:jc w:val="both"/>
              <w:rPr>
                <w:rFonts w:ascii="Arial Narrow" w:hAnsi="Arial Narrow" w:cs="Times New Roman"/>
                <w:b/>
                <w:lang w:val="es-ES"/>
              </w:rPr>
            </w:pPr>
            <w:r w:rsidRPr="003C5031">
              <w:rPr>
                <w:rFonts w:ascii="Arial Narrow" w:hAnsi="Arial Narrow" w:cs="Times New Roman"/>
                <w:b/>
                <w:lang w:val="es-ES"/>
              </w:rPr>
              <w:t xml:space="preserve">Establecer «normas» técnicas aplicables en diseño de vialidades y espacio público en nuevos desarrollos habitacionales, comerciales e industriales. </w:t>
            </w:r>
          </w:p>
          <w:p w14:paraId="4195596F"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Evaluar periódicamente la situación, el avance y el cumplimiento de las diversas obras viales, de cualquier tipo o dimensión, estableciendo los mecanismos de control y seguimiento de los mismos y, en casos que proceda, a través de los convenios de colaboración respectivos;</w:t>
            </w:r>
          </w:p>
          <w:p w14:paraId="1994DF7A"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Asegurar la orientación de todas las intervenciones actuales y futuras hacia los resultados en materia de movilidad urbana sustentable, tránsito y vialidad;  </w:t>
            </w:r>
          </w:p>
          <w:p w14:paraId="7F4E113A"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lastRenderedPageBreak/>
              <w:t>Coordinar a todos los participantes para la búsqueda de la orientación a resultados.</w:t>
            </w:r>
          </w:p>
          <w:p w14:paraId="70F7C9F7"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Promover iniciativas o reformas de ordenamientos jurídicos en materia de movilidad urbana, tránsito o vialidad; </w:t>
            </w:r>
          </w:p>
          <w:p w14:paraId="6D0BF825"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Promover que los recursos procedentes de las multas de tránsito sean canalizadas hacia la mejora de la infraestructura vial, crear un plan de educación vial y sostener el combate a la corrupción;</w:t>
            </w:r>
          </w:p>
          <w:p w14:paraId="7F3BA789"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Proponer la vinculación de los Planes y Programas Municipales e Intermunicipales en materia de vialidad, con las normas y lineamientos aplicables; </w:t>
            </w:r>
          </w:p>
          <w:p w14:paraId="2E973BF7"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Participar en la resolución de controversias legales en materia de reglamentación de tránsito vial;</w:t>
            </w:r>
          </w:p>
          <w:p w14:paraId="40396BBE" w14:textId="77777777" w:rsidR="00066D65"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Nombrar y remover, a propuesta de la Secretaría Técnica, a los integrantes de sus Comisiones; </w:t>
            </w:r>
          </w:p>
          <w:p w14:paraId="7AE43CAE" w14:textId="0A06C51C" w:rsidR="00C25833" w:rsidRPr="003C5031" w:rsidRDefault="00066D65"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Tener a su cargo la Tribuna de Justicia Vial </w:t>
            </w:r>
            <w:r w:rsidR="00C25833" w:rsidRPr="003C5031">
              <w:rPr>
                <w:rFonts w:ascii="Arial Narrow" w:hAnsi="Arial Narrow" w:cs="Times New Roman"/>
                <w:b/>
                <w:lang w:val="es-ES_tradnl"/>
              </w:rPr>
              <w:t>y</w:t>
            </w:r>
            <w:r w:rsidRPr="003C5031">
              <w:rPr>
                <w:rFonts w:ascii="Arial Narrow" w:hAnsi="Arial Narrow" w:cs="Times New Roman"/>
                <w:b/>
                <w:lang w:val="es-ES_tradnl"/>
              </w:rPr>
              <w:t>;</w:t>
            </w:r>
          </w:p>
          <w:p w14:paraId="20F8EA21" w14:textId="77777777" w:rsidR="00C25833" w:rsidRPr="003C5031" w:rsidRDefault="00C25833" w:rsidP="00C25833">
            <w:pPr>
              <w:numPr>
                <w:ilvl w:val="0"/>
                <w:numId w:val="12"/>
              </w:numPr>
              <w:spacing w:line="256" w:lineRule="auto"/>
              <w:jc w:val="both"/>
              <w:rPr>
                <w:rFonts w:ascii="Arial Narrow" w:hAnsi="Arial Narrow" w:cs="Times New Roman"/>
                <w:b/>
                <w:lang w:val="es-ES_tradnl"/>
              </w:rPr>
            </w:pPr>
            <w:r w:rsidRPr="003C5031">
              <w:rPr>
                <w:rFonts w:ascii="Arial Narrow" w:hAnsi="Arial Narrow" w:cs="Times New Roman"/>
                <w:b/>
                <w:lang w:val="es-ES_tradnl"/>
              </w:rPr>
              <w:t xml:space="preserve">Las demás que le otorguen las diversas disposiciones jurídicas. </w:t>
            </w:r>
          </w:p>
          <w:p w14:paraId="083AC4D7" w14:textId="615E4964" w:rsidR="00C25833" w:rsidRPr="003C5031" w:rsidRDefault="00C25833" w:rsidP="0088353A">
            <w:pPr>
              <w:jc w:val="both"/>
              <w:rPr>
                <w:rFonts w:ascii="Arial Narrow" w:hAnsi="Arial Narrow" w:cs="Arial"/>
                <w:b/>
                <w:bCs/>
              </w:rPr>
            </w:pPr>
          </w:p>
          <w:p w14:paraId="793268BA" w14:textId="5E1E48F9" w:rsidR="00662A10" w:rsidRPr="003C5031" w:rsidRDefault="00662A10" w:rsidP="0088353A">
            <w:pPr>
              <w:jc w:val="both"/>
              <w:rPr>
                <w:rFonts w:ascii="Arial Narrow" w:hAnsi="Arial Narrow" w:cs="Arial"/>
                <w:b/>
                <w:bCs/>
              </w:rPr>
            </w:pPr>
          </w:p>
          <w:p w14:paraId="4AE259A4" w14:textId="77777777" w:rsidR="00662A10" w:rsidRPr="003C5031" w:rsidRDefault="00662A10" w:rsidP="0088353A">
            <w:pPr>
              <w:jc w:val="both"/>
              <w:rPr>
                <w:rFonts w:ascii="Arial Narrow" w:hAnsi="Arial Narrow" w:cs="Arial"/>
                <w:b/>
                <w:bCs/>
              </w:rPr>
            </w:pPr>
          </w:p>
          <w:p w14:paraId="319E6C4C" w14:textId="77777777" w:rsidR="00A85CDC" w:rsidRPr="003C5031" w:rsidRDefault="00A85CDC" w:rsidP="0088353A">
            <w:pPr>
              <w:jc w:val="both"/>
              <w:rPr>
                <w:rFonts w:ascii="Arial Narrow" w:hAnsi="Arial Narrow" w:cs="Arial"/>
                <w:b/>
                <w:bCs/>
              </w:rPr>
            </w:pPr>
          </w:p>
          <w:p w14:paraId="7A174868" w14:textId="5FFED2B9" w:rsidR="00FC28F5" w:rsidRPr="003C5031" w:rsidRDefault="00FC28F5" w:rsidP="0088353A">
            <w:pPr>
              <w:jc w:val="both"/>
              <w:rPr>
                <w:rFonts w:ascii="Arial Narrow" w:hAnsi="Arial Narrow" w:cs="Arial"/>
                <w:b/>
                <w:bCs/>
              </w:rPr>
            </w:pPr>
            <w:r w:rsidRPr="003C5031">
              <w:rPr>
                <w:rFonts w:ascii="Arial Narrow" w:hAnsi="Arial Narrow" w:cs="Arial"/>
                <w:b/>
                <w:bCs/>
              </w:rPr>
              <w:t>Para el despacho de los asuntos de su competencia, el Secretario de Desarrollo Urbano</w:t>
            </w:r>
            <w:r w:rsidR="00A85CDC" w:rsidRPr="003C5031">
              <w:rPr>
                <w:rFonts w:ascii="Arial Narrow" w:hAnsi="Arial Narrow" w:cs="Arial"/>
                <w:b/>
                <w:bCs/>
              </w:rPr>
              <w:t xml:space="preserve"> </w:t>
            </w:r>
            <w:r w:rsidR="00A85CDC" w:rsidRPr="003C5031">
              <w:rPr>
                <w:rFonts w:ascii="Arial Narrow" w:hAnsi="Arial Narrow" w:cs="Arial"/>
                <w:b/>
                <w:bCs/>
              </w:rPr>
              <w:lastRenderedPageBreak/>
              <w:t>y Movilidad</w:t>
            </w:r>
            <w:r w:rsidRPr="003C5031">
              <w:rPr>
                <w:rFonts w:ascii="Arial Narrow" w:hAnsi="Arial Narrow" w:cs="Arial"/>
                <w:b/>
                <w:bCs/>
              </w:rPr>
              <w:t xml:space="preserve"> se auxiliará </w:t>
            </w:r>
            <w:r w:rsidR="003C5031">
              <w:rPr>
                <w:rFonts w:ascii="Arial Narrow" w:hAnsi="Arial Narrow" w:cs="Arial"/>
                <w:b/>
                <w:bCs/>
              </w:rPr>
              <w:t>de la</w:t>
            </w:r>
            <w:r w:rsidR="006F45D3" w:rsidRPr="003C5031">
              <w:rPr>
                <w:rFonts w:ascii="Arial Narrow" w:hAnsi="Arial Narrow" w:cs="Arial"/>
                <w:b/>
                <w:bCs/>
              </w:rPr>
              <w:t xml:space="preserve"> Dirección de</w:t>
            </w:r>
            <w:r w:rsidRPr="003C5031">
              <w:rPr>
                <w:rFonts w:ascii="Arial Narrow" w:hAnsi="Arial Narrow" w:cs="Arial"/>
                <w:b/>
                <w:bCs/>
              </w:rPr>
              <w:t xml:space="preserve"> Desarrollo Urbano,</w:t>
            </w:r>
            <w:r w:rsidR="006F45D3" w:rsidRPr="003C5031">
              <w:rPr>
                <w:rFonts w:ascii="Arial Narrow" w:hAnsi="Arial Narrow" w:cs="Arial"/>
                <w:b/>
                <w:bCs/>
              </w:rPr>
              <w:t xml:space="preserve"> Dirección de</w:t>
            </w:r>
            <w:r w:rsidRPr="003C5031">
              <w:rPr>
                <w:rFonts w:ascii="Arial Narrow" w:hAnsi="Arial Narrow" w:cs="Arial"/>
                <w:b/>
                <w:bCs/>
              </w:rPr>
              <w:t xml:space="preserve"> Proyectos, Dirección Jurídica</w:t>
            </w:r>
            <w:r w:rsidR="003B33AB" w:rsidRPr="003C5031">
              <w:rPr>
                <w:rFonts w:ascii="Arial Narrow" w:hAnsi="Arial Narrow" w:cs="Arial"/>
                <w:b/>
                <w:bCs/>
              </w:rPr>
              <w:t>,</w:t>
            </w:r>
            <w:r w:rsidR="006F45D3" w:rsidRPr="003C5031">
              <w:rPr>
                <w:rFonts w:ascii="Arial Narrow" w:hAnsi="Arial Narrow" w:cs="Arial"/>
                <w:b/>
                <w:bCs/>
              </w:rPr>
              <w:t xml:space="preserve"> </w:t>
            </w:r>
            <w:r w:rsidR="003B33AB" w:rsidRPr="003C5031">
              <w:rPr>
                <w:rFonts w:ascii="Arial Narrow" w:hAnsi="Arial Narrow" w:cs="Arial"/>
                <w:b/>
                <w:bCs/>
              </w:rPr>
              <w:t>y Secretario Técnico de la Junta Ciudadana de Movilidad Sustentable</w:t>
            </w:r>
            <w:r w:rsidRPr="003C5031">
              <w:rPr>
                <w:rFonts w:ascii="Arial Narrow" w:hAnsi="Arial Narrow" w:cs="Arial"/>
                <w:b/>
                <w:bCs/>
              </w:rPr>
              <w:t xml:space="preserve">; así como de las demás unidades administrativas que le adscriba el Presidente Municipal. </w:t>
            </w:r>
          </w:p>
          <w:p w14:paraId="6A41B07F" w14:textId="2A33C366" w:rsidR="00DB00A0" w:rsidRPr="003C5031" w:rsidRDefault="00DB00A0" w:rsidP="0088353A">
            <w:pPr>
              <w:jc w:val="both"/>
              <w:rPr>
                <w:rFonts w:ascii="Arial Narrow" w:hAnsi="Arial Narrow" w:cs="Arial"/>
                <w:b/>
                <w:bCs/>
              </w:rPr>
            </w:pPr>
          </w:p>
          <w:p w14:paraId="1EDBE19F" w14:textId="566B0D39" w:rsidR="00A563BC" w:rsidRPr="003C5031" w:rsidRDefault="00A563BC" w:rsidP="0088353A">
            <w:pPr>
              <w:jc w:val="both"/>
              <w:rPr>
                <w:rFonts w:ascii="Arial Narrow" w:hAnsi="Arial Narrow" w:cs="Arial"/>
                <w:b/>
                <w:bCs/>
              </w:rPr>
            </w:pPr>
          </w:p>
          <w:p w14:paraId="63E72B2E" w14:textId="77777777" w:rsidR="00A563BC" w:rsidRPr="003C5031" w:rsidRDefault="00A563BC" w:rsidP="0088353A">
            <w:pPr>
              <w:jc w:val="both"/>
              <w:rPr>
                <w:rFonts w:ascii="Arial Narrow" w:hAnsi="Arial Narrow" w:cs="Arial"/>
                <w:b/>
                <w:bCs/>
              </w:rPr>
            </w:pPr>
          </w:p>
          <w:p w14:paraId="751CD592" w14:textId="1CDB31EB" w:rsidR="00FC28F5" w:rsidRPr="003C5031" w:rsidRDefault="00FC28F5" w:rsidP="0088353A">
            <w:pPr>
              <w:jc w:val="both"/>
              <w:rPr>
                <w:rFonts w:ascii="Arial Narrow" w:hAnsi="Arial Narrow" w:cs="Arial"/>
                <w:b/>
                <w:bCs/>
              </w:rPr>
            </w:pPr>
          </w:p>
        </w:tc>
        <w:tc>
          <w:tcPr>
            <w:tcW w:w="4330" w:type="dxa"/>
          </w:tcPr>
          <w:p w14:paraId="6E3A2F48" w14:textId="25CECD65" w:rsidR="00FC28F5" w:rsidRPr="00F37080" w:rsidRDefault="00FC28F5" w:rsidP="00066D65">
            <w:pPr>
              <w:rPr>
                <w:rFonts w:ascii="Arial Narrow" w:hAnsi="Arial Narrow"/>
                <w:b/>
              </w:rPr>
            </w:pPr>
            <w:r w:rsidRPr="00F37080">
              <w:rPr>
                <w:rFonts w:ascii="Arial Narrow" w:hAnsi="Arial Narrow"/>
                <w:b/>
              </w:rPr>
              <w:lastRenderedPageBreak/>
              <w:t>Del artículo 26, se modifica el primer y último párrafo</w:t>
            </w:r>
            <w:r w:rsidR="00066D65">
              <w:rPr>
                <w:rFonts w:ascii="Arial Narrow" w:hAnsi="Arial Narrow"/>
                <w:b/>
              </w:rPr>
              <w:t>, apartado E y se deroga el aparatado C y último párrafo.</w:t>
            </w:r>
            <w:r w:rsidR="003B33AB">
              <w:rPr>
                <w:rFonts w:ascii="Arial Narrow" w:hAnsi="Arial Narrow"/>
                <w:b/>
              </w:rPr>
              <w:t xml:space="preserve"> Se adiciona un apartado F.</w:t>
            </w:r>
          </w:p>
        </w:tc>
      </w:tr>
      <w:tr w:rsidR="004F15A2" w:rsidRPr="00F37080" w14:paraId="761F6A59" w14:textId="77777777" w:rsidTr="00F37080">
        <w:tc>
          <w:tcPr>
            <w:tcW w:w="4332" w:type="dxa"/>
          </w:tcPr>
          <w:p w14:paraId="0B2B6F09" w14:textId="1FD1DD5A" w:rsidR="004F15A2" w:rsidRDefault="004F15A2" w:rsidP="004F15A2">
            <w:pPr>
              <w:jc w:val="both"/>
              <w:rPr>
                <w:rFonts w:ascii="Arial Narrow" w:hAnsi="Arial Narrow" w:cs="Arial"/>
                <w:szCs w:val="24"/>
                <w:lang w:val="es-ES"/>
              </w:rPr>
            </w:pPr>
            <w:r w:rsidRPr="004F15A2">
              <w:rPr>
                <w:rFonts w:ascii="Arial Narrow" w:hAnsi="Arial Narrow" w:cs="Arial"/>
                <w:b/>
                <w:szCs w:val="24"/>
              </w:rPr>
              <w:lastRenderedPageBreak/>
              <w:t xml:space="preserve">Artículo 26 </w:t>
            </w:r>
            <w:r w:rsidR="001C7548" w:rsidRPr="004F15A2">
              <w:rPr>
                <w:rFonts w:ascii="Arial Narrow" w:hAnsi="Arial Narrow" w:cs="Arial"/>
                <w:b/>
                <w:szCs w:val="24"/>
              </w:rPr>
              <w:t>Bis. -</w:t>
            </w:r>
            <w:r>
              <w:rPr>
                <w:rFonts w:ascii="Arial Narrow" w:hAnsi="Arial Narrow" w:cs="Arial"/>
                <w:szCs w:val="24"/>
              </w:rPr>
              <w:t xml:space="preserve"> </w:t>
            </w:r>
            <w:r>
              <w:rPr>
                <w:rFonts w:ascii="Arial Narrow" w:hAnsi="Arial Narrow" w:cs="Arial"/>
                <w:szCs w:val="24"/>
                <w:lang w:val="es-ES"/>
              </w:rPr>
              <w:t xml:space="preserve">La Secretaría de Obras Publicas es la dependencia responsable de la correcta planeación, proyección, promoción, contratación, ejecución y control de obras públicas municipales y sus programas; tendrá como atribuciones, responsabilidades y funciones las que le otorguen las leyes, reglamentos y demás disposiciones </w:t>
            </w:r>
            <w:r>
              <w:rPr>
                <w:rFonts w:ascii="Arial Narrow" w:hAnsi="Arial Narrow" w:cs="Arial"/>
                <w:szCs w:val="24"/>
                <w:lang w:val="es-ES"/>
              </w:rPr>
              <w:lastRenderedPageBreak/>
              <w:t>legales aplicables a la materia, así como las que a continuación se establecen:</w:t>
            </w:r>
          </w:p>
          <w:p w14:paraId="1C4F672A" w14:textId="77777777" w:rsidR="004F15A2" w:rsidRDefault="004F15A2" w:rsidP="004F15A2">
            <w:pPr>
              <w:jc w:val="both"/>
              <w:rPr>
                <w:rFonts w:ascii="Arial Narrow" w:hAnsi="Arial Narrow" w:cs="Arial"/>
                <w:szCs w:val="24"/>
                <w:lang w:val="es-ES"/>
              </w:rPr>
            </w:pPr>
          </w:p>
          <w:p w14:paraId="2D358742" w14:textId="77777777" w:rsidR="004F15A2" w:rsidRDefault="004F15A2" w:rsidP="004F15A2">
            <w:pPr>
              <w:jc w:val="both"/>
              <w:rPr>
                <w:rFonts w:ascii="Arial Narrow" w:hAnsi="Arial Narrow" w:cs="Arial"/>
                <w:szCs w:val="24"/>
                <w:lang w:val="es-ES"/>
              </w:rPr>
            </w:pPr>
          </w:p>
          <w:p w14:paraId="7992B003" w14:textId="77777777" w:rsidR="004F15A2" w:rsidRDefault="000F2DEC" w:rsidP="004F15A2">
            <w:pPr>
              <w:jc w:val="both"/>
              <w:rPr>
                <w:rFonts w:ascii="Arial Narrow" w:hAnsi="Arial Narrow" w:cs="Arial"/>
                <w:szCs w:val="24"/>
                <w:lang w:val="es-ES"/>
              </w:rPr>
            </w:pPr>
            <w:r>
              <w:rPr>
                <w:rFonts w:ascii="Arial Narrow" w:hAnsi="Arial Narrow" w:cs="Arial"/>
                <w:szCs w:val="24"/>
                <w:lang w:val="es-ES"/>
              </w:rPr>
              <w:t>A (………………………………………………</w:t>
            </w:r>
            <w:proofErr w:type="gramStart"/>
            <w:r>
              <w:rPr>
                <w:rFonts w:ascii="Arial Narrow" w:hAnsi="Arial Narrow" w:cs="Arial"/>
                <w:szCs w:val="24"/>
                <w:lang w:val="es-ES"/>
              </w:rPr>
              <w:t>…….</w:t>
            </w:r>
            <w:proofErr w:type="gramEnd"/>
            <w:r>
              <w:rPr>
                <w:rFonts w:ascii="Arial Narrow" w:hAnsi="Arial Narrow" w:cs="Arial"/>
                <w:szCs w:val="24"/>
                <w:lang w:val="es-ES"/>
              </w:rPr>
              <w:t>)</w:t>
            </w:r>
          </w:p>
          <w:p w14:paraId="0B775668" w14:textId="77777777" w:rsidR="000F2DEC" w:rsidRDefault="000F2DEC" w:rsidP="004F15A2">
            <w:pPr>
              <w:jc w:val="both"/>
              <w:rPr>
                <w:rFonts w:ascii="Arial Narrow" w:hAnsi="Arial Narrow" w:cs="Arial"/>
                <w:szCs w:val="24"/>
                <w:lang w:val="es-ES"/>
              </w:rPr>
            </w:pPr>
            <w:r>
              <w:rPr>
                <w:rFonts w:ascii="Arial Narrow" w:hAnsi="Arial Narrow" w:cs="Arial"/>
                <w:szCs w:val="24"/>
                <w:lang w:val="es-ES"/>
              </w:rPr>
              <w:t>B (………………………………………………</w:t>
            </w:r>
            <w:proofErr w:type="gramStart"/>
            <w:r>
              <w:rPr>
                <w:rFonts w:ascii="Arial Narrow" w:hAnsi="Arial Narrow" w:cs="Arial"/>
                <w:szCs w:val="24"/>
                <w:lang w:val="es-ES"/>
              </w:rPr>
              <w:t>…….</w:t>
            </w:r>
            <w:proofErr w:type="gramEnd"/>
            <w:r>
              <w:rPr>
                <w:rFonts w:ascii="Arial Narrow" w:hAnsi="Arial Narrow" w:cs="Arial"/>
                <w:szCs w:val="24"/>
                <w:lang w:val="es-ES"/>
              </w:rPr>
              <w:t>)</w:t>
            </w:r>
          </w:p>
          <w:p w14:paraId="7C3A9C3C" w14:textId="77777777" w:rsidR="000F2DEC" w:rsidRDefault="000F2DEC" w:rsidP="004F15A2">
            <w:pPr>
              <w:jc w:val="both"/>
              <w:rPr>
                <w:rFonts w:ascii="Arial Narrow" w:hAnsi="Arial Narrow" w:cs="Arial"/>
                <w:szCs w:val="24"/>
                <w:lang w:val="es-ES"/>
              </w:rPr>
            </w:pPr>
            <w:r>
              <w:rPr>
                <w:rFonts w:ascii="Arial Narrow" w:hAnsi="Arial Narrow" w:cs="Arial"/>
                <w:szCs w:val="24"/>
                <w:lang w:val="es-ES"/>
              </w:rPr>
              <w:t>C (………………………………………………</w:t>
            </w:r>
            <w:proofErr w:type="gramStart"/>
            <w:r>
              <w:rPr>
                <w:rFonts w:ascii="Arial Narrow" w:hAnsi="Arial Narrow" w:cs="Arial"/>
                <w:szCs w:val="24"/>
                <w:lang w:val="es-ES"/>
              </w:rPr>
              <w:t>…....</w:t>
            </w:r>
            <w:proofErr w:type="gramEnd"/>
            <w:r>
              <w:rPr>
                <w:rFonts w:ascii="Arial Narrow" w:hAnsi="Arial Narrow" w:cs="Arial"/>
                <w:szCs w:val="24"/>
                <w:lang w:val="es-ES"/>
              </w:rPr>
              <w:t>)</w:t>
            </w:r>
          </w:p>
          <w:p w14:paraId="6F889C6F" w14:textId="77777777" w:rsidR="004F15A2" w:rsidRDefault="004F15A2" w:rsidP="004F15A2">
            <w:pPr>
              <w:jc w:val="both"/>
              <w:rPr>
                <w:rFonts w:ascii="Arial Narrow" w:hAnsi="Arial Narrow" w:cs="Arial"/>
                <w:szCs w:val="24"/>
                <w:lang w:val="es-ES"/>
              </w:rPr>
            </w:pPr>
          </w:p>
          <w:p w14:paraId="66E64B3A" w14:textId="77777777" w:rsidR="004F15A2" w:rsidRDefault="004F15A2" w:rsidP="004F15A2">
            <w:pPr>
              <w:jc w:val="both"/>
              <w:rPr>
                <w:rFonts w:ascii="Arial Narrow" w:hAnsi="Arial Narrow" w:cs="Arial"/>
                <w:szCs w:val="24"/>
                <w:lang w:val="es-ES"/>
              </w:rPr>
            </w:pPr>
          </w:p>
          <w:p w14:paraId="2BE0E87B" w14:textId="77777777" w:rsidR="000F2DEC" w:rsidRDefault="000F2DEC" w:rsidP="000F2DEC">
            <w:pPr>
              <w:jc w:val="both"/>
              <w:rPr>
                <w:rFonts w:ascii="Arial Narrow" w:hAnsi="Arial Narrow" w:cs="Arial"/>
                <w:bCs/>
                <w:szCs w:val="24"/>
              </w:rPr>
            </w:pPr>
            <w:r w:rsidRPr="00736DAC">
              <w:rPr>
                <w:rFonts w:ascii="Arial Narrow" w:hAnsi="Arial Narrow" w:cs="Arial"/>
                <w:bCs/>
                <w:szCs w:val="24"/>
              </w:rPr>
              <w:t>Para el despacho de los asuntos de competencia de la Secretaría de Obras Públicas, su titular se auxiliará directamente de la dirección de Proyectos y Construcción.</w:t>
            </w:r>
          </w:p>
          <w:p w14:paraId="6E438C8D" w14:textId="77777777" w:rsidR="000F2DEC" w:rsidRPr="00736DAC" w:rsidRDefault="000F2DEC" w:rsidP="000F2DEC">
            <w:pPr>
              <w:rPr>
                <w:rFonts w:ascii="Arial Narrow" w:hAnsi="Arial Narrow" w:cs="Arial"/>
                <w:szCs w:val="24"/>
              </w:rPr>
            </w:pPr>
          </w:p>
          <w:p w14:paraId="3073DD35" w14:textId="77777777" w:rsidR="004F15A2" w:rsidRPr="00F37080" w:rsidRDefault="004F15A2" w:rsidP="004F15A2">
            <w:pPr>
              <w:jc w:val="both"/>
              <w:rPr>
                <w:rFonts w:ascii="Arial Narrow" w:hAnsi="Arial Narrow" w:cs="Arial"/>
                <w:bCs/>
              </w:rPr>
            </w:pPr>
          </w:p>
        </w:tc>
        <w:tc>
          <w:tcPr>
            <w:tcW w:w="4332" w:type="dxa"/>
          </w:tcPr>
          <w:p w14:paraId="7E100357" w14:textId="754B2D87" w:rsidR="000F2DEC" w:rsidRPr="003C5031" w:rsidRDefault="000F2DEC" w:rsidP="000F2DEC">
            <w:pPr>
              <w:jc w:val="both"/>
              <w:rPr>
                <w:rFonts w:ascii="Arial Narrow" w:hAnsi="Arial Narrow" w:cs="Arial"/>
                <w:b/>
                <w:szCs w:val="24"/>
              </w:rPr>
            </w:pPr>
          </w:p>
          <w:p w14:paraId="7BED2CCD" w14:textId="77777777" w:rsidR="00A85CDC" w:rsidRPr="003C5031" w:rsidRDefault="00A85CDC" w:rsidP="000F2DEC">
            <w:pPr>
              <w:jc w:val="both"/>
              <w:rPr>
                <w:rFonts w:ascii="Arial Narrow" w:hAnsi="Arial Narrow" w:cs="Arial"/>
                <w:b/>
                <w:bCs/>
                <w:szCs w:val="24"/>
              </w:rPr>
            </w:pPr>
          </w:p>
          <w:p w14:paraId="3112EC6C" w14:textId="77777777" w:rsidR="00A85CDC" w:rsidRPr="003C5031" w:rsidRDefault="00A85CDC" w:rsidP="000F2DEC">
            <w:pPr>
              <w:jc w:val="both"/>
              <w:rPr>
                <w:rFonts w:ascii="Arial Narrow" w:hAnsi="Arial Narrow" w:cs="Arial"/>
                <w:b/>
                <w:bCs/>
                <w:szCs w:val="24"/>
              </w:rPr>
            </w:pPr>
          </w:p>
          <w:p w14:paraId="1B3FF803" w14:textId="77777777" w:rsidR="00A85CDC" w:rsidRPr="003C5031" w:rsidRDefault="00A85CDC" w:rsidP="000F2DEC">
            <w:pPr>
              <w:jc w:val="both"/>
              <w:rPr>
                <w:rFonts w:ascii="Arial Narrow" w:hAnsi="Arial Narrow" w:cs="Arial"/>
                <w:b/>
                <w:bCs/>
                <w:szCs w:val="24"/>
              </w:rPr>
            </w:pPr>
          </w:p>
          <w:p w14:paraId="3012BB4A" w14:textId="77777777" w:rsidR="00A85CDC" w:rsidRPr="003C5031" w:rsidRDefault="00A85CDC" w:rsidP="000F2DEC">
            <w:pPr>
              <w:jc w:val="both"/>
              <w:rPr>
                <w:rFonts w:ascii="Arial Narrow" w:hAnsi="Arial Narrow" w:cs="Arial"/>
                <w:b/>
                <w:bCs/>
                <w:szCs w:val="24"/>
              </w:rPr>
            </w:pPr>
          </w:p>
          <w:p w14:paraId="26243C1C" w14:textId="77777777" w:rsidR="00A85CDC" w:rsidRPr="003C5031" w:rsidRDefault="00A85CDC" w:rsidP="000F2DEC">
            <w:pPr>
              <w:jc w:val="both"/>
              <w:rPr>
                <w:rFonts w:ascii="Arial Narrow" w:hAnsi="Arial Narrow" w:cs="Arial"/>
                <w:b/>
                <w:bCs/>
                <w:szCs w:val="24"/>
              </w:rPr>
            </w:pPr>
          </w:p>
          <w:p w14:paraId="6CEF9D40" w14:textId="77777777" w:rsidR="00A85CDC" w:rsidRPr="003C5031" w:rsidRDefault="00A85CDC" w:rsidP="000F2DEC">
            <w:pPr>
              <w:jc w:val="both"/>
              <w:rPr>
                <w:rFonts w:ascii="Arial Narrow" w:hAnsi="Arial Narrow" w:cs="Arial"/>
                <w:b/>
                <w:bCs/>
                <w:szCs w:val="24"/>
              </w:rPr>
            </w:pPr>
          </w:p>
          <w:p w14:paraId="73F56E21" w14:textId="77777777" w:rsidR="00A85CDC" w:rsidRPr="003C5031" w:rsidRDefault="00A85CDC" w:rsidP="000F2DEC">
            <w:pPr>
              <w:jc w:val="both"/>
              <w:rPr>
                <w:rFonts w:ascii="Arial Narrow" w:hAnsi="Arial Narrow" w:cs="Arial"/>
                <w:b/>
                <w:bCs/>
                <w:szCs w:val="24"/>
              </w:rPr>
            </w:pPr>
          </w:p>
          <w:p w14:paraId="40572D25" w14:textId="77777777" w:rsidR="00A85CDC" w:rsidRPr="003C5031" w:rsidRDefault="00A85CDC" w:rsidP="000F2DEC">
            <w:pPr>
              <w:jc w:val="both"/>
              <w:rPr>
                <w:rFonts w:ascii="Arial Narrow" w:hAnsi="Arial Narrow" w:cs="Arial"/>
                <w:b/>
                <w:bCs/>
                <w:szCs w:val="24"/>
              </w:rPr>
            </w:pPr>
          </w:p>
          <w:p w14:paraId="06093640" w14:textId="77777777" w:rsidR="00A85CDC" w:rsidRPr="003C5031" w:rsidRDefault="00A85CDC" w:rsidP="000F2DEC">
            <w:pPr>
              <w:jc w:val="both"/>
              <w:rPr>
                <w:rFonts w:ascii="Arial Narrow" w:hAnsi="Arial Narrow" w:cs="Arial"/>
                <w:b/>
                <w:bCs/>
                <w:szCs w:val="24"/>
              </w:rPr>
            </w:pPr>
          </w:p>
          <w:p w14:paraId="0C3E3035" w14:textId="77777777" w:rsidR="00A85CDC" w:rsidRPr="003C5031" w:rsidRDefault="00A85CDC" w:rsidP="000F2DEC">
            <w:pPr>
              <w:jc w:val="both"/>
              <w:rPr>
                <w:rFonts w:ascii="Arial Narrow" w:hAnsi="Arial Narrow" w:cs="Arial"/>
                <w:b/>
                <w:bCs/>
                <w:szCs w:val="24"/>
              </w:rPr>
            </w:pPr>
          </w:p>
          <w:p w14:paraId="2CCE4701" w14:textId="77777777" w:rsidR="00A85CDC" w:rsidRPr="003C5031" w:rsidRDefault="00A85CDC" w:rsidP="000F2DEC">
            <w:pPr>
              <w:jc w:val="both"/>
              <w:rPr>
                <w:rFonts w:ascii="Arial Narrow" w:hAnsi="Arial Narrow" w:cs="Arial"/>
                <w:b/>
                <w:bCs/>
                <w:szCs w:val="24"/>
              </w:rPr>
            </w:pPr>
          </w:p>
          <w:p w14:paraId="113905D8" w14:textId="77777777" w:rsidR="00A85CDC" w:rsidRPr="003C5031" w:rsidRDefault="00A85CDC" w:rsidP="000F2DEC">
            <w:pPr>
              <w:jc w:val="both"/>
              <w:rPr>
                <w:rFonts w:ascii="Arial Narrow" w:hAnsi="Arial Narrow" w:cs="Arial"/>
                <w:b/>
                <w:bCs/>
                <w:szCs w:val="24"/>
              </w:rPr>
            </w:pPr>
          </w:p>
          <w:p w14:paraId="5C2E22A3" w14:textId="77777777" w:rsidR="00A85CDC" w:rsidRPr="003C5031" w:rsidRDefault="00A85CDC" w:rsidP="000F2DEC">
            <w:pPr>
              <w:jc w:val="both"/>
              <w:rPr>
                <w:rFonts w:ascii="Arial Narrow" w:hAnsi="Arial Narrow" w:cs="Arial"/>
                <w:b/>
                <w:bCs/>
                <w:szCs w:val="24"/>
              </w:rPr>
            </w:pPr>
          </w:p>
          <w:p w14:paraId="461B7FC6" w14:textId="77777777" w:rsidR="00A85CDC" w:rsidRPr="003C5031" w:rsidRDefault="00A85CDC" w:rsidP="000F2DEC">
            <w:pPr>
              <w:jc w:val="both"/>
              <w:rPr>
                <w:rFonts w:ascii="Arial Narrow" w:hAnsi="Arial Narrow" w:cs="Arial"/>
                <w:b/>
                <w:bCs/>
                <w:szCs w:val="24"/>
              </w:rPr>
            </w:pPr>
          </w:p>
          <w:p w14:paraId="0062FBAC" w14:textId="77777777" w:rsidR="00A85CDC" w:rsidRPr="003C5031" w:rsidRDefault="00A85CDC" w:rsidP="000F2DEC">
            <w:pPr>
              <w:jc w:val="both"/>
              <w:rPr>
                <w:rFonts w:ascii="Arial Narrow" w:hAnsi="Arial Narrow" w:cs="Arial"/>
                <w:b/>
                <w:bCs/>
                <w:szCs w:val="24"/>
              </w:rPr>
            </w:pPr>
          </w:p>
          <w:p w14:paraId="5F74972E" w14:textId="77777777" w:rsidR="00A85CDC" w:rsidRPr="003C5031" w:rsidRDefault="00A85CDC" w:rsidP="000F2DEC">
            <w:pPr>
              <w:jc w:val="both"/>
              <w:rPr>
                <w:rFonts w:ascii="Arial Narrow" w:hAnsi="Arial Narrow" w:cs="Arial"/>
                <w:b/>
                <w:bCs/>
                <w:szCs w:val="24"/>
              </w:rPr>
            </w:pPr>
          </w:p>
          <w:p w14:paraId="785CA533" w14:textId="2AE62DC2" w:rsidR="000F2DEC" w:rsidRPr="003C5031" w:rsidRDefault="000F2DEC" w:rsidP="000F2DEC">
            <w:pPr>
              <w:jc w:val="both"/>
              <w:rPr>
                <w:rFonts w:ascii="Arial Narrow" w:hAnsi="Arial Narrow" w:cs="Arial"/>
                <w:b/>
                <w:szCs w:val="24"/>
              </w:rPr>
            </w:pPr>
            <w:r w:rsidRPr="003C5031">
              <w:rPr>
                <w:rFonts w:ascii="Arial Narrow" w:hAnsi="Arial Narrow" w:cs="Arial"/>
                <w:b/>
                <w:bCs/>
                <w:szCs w:val="24"/>
              </w:rPr>
              <w:t>Para el despacho de los asuntos de competencia de la Secretaría de Obras Públicas, se auxiliará de la Dirección de Proyectos, Dirección de Licitaciones y Contratos, Dirección de Const</w:t>
            </w:r>
            <w:r w:rsidR="00A85CDC" w:rsidRPr="003C5031">
              <w:rPr>
                <w:rFonts w:ascii="Arial Narrow" w:hAnsi="Arial Narrow" w:cs="Arial"/>
                <w:b/>
                <w:bCs/>
                <w:szCs w:val="24"/>
              </w:rPr>
              <w:t>rucción</w:t>
            </w:r>
            <w:r w:rsidRPr="003C5031">
              <w:rPr>
                <w:rFonts w:ascii="Arial Narrow" w:hAnsi="Arial Narrow" w:cs="Arial"/>
                <w:b/>
                <w:bCs/>
                <w:szCs w:val="24"/>
              </w:rPr>
              <w:t>, y las demás que le adscriba el Presidente Municipal.</w:t>
            </w:r>
          </w:p>
          <w:p w14:paraId="153A7F2E" w14:textId="77777777" w:rsidR="004F15A2" w:rsidRPr="003C5031" w:rsidRDefault="004F15A2" w:rsidP="000F2DEC">
            <w:pPr>
              <w:tabs>
                <w:tab w:val="left" w:pos="2791"/>
              </w:tabs>
              <w:autoSpaceDE w:val="0"/>
              <w:autoSpaceDN w:val="0"/>
              <w:adjustRightInd w:val="0"/>
              <w:jc w:val="both"/>
              <w:rPr>
                <w:rFonts w:ascii="Arial Narrow" w:hAnsi="Arial Narrow" w:cs="Arial"/>
                <w:b/>
                <w:bCs/>
              </w:rPr>
            </w:pPr>
          </w:p>
        </w:tc>
        <w:tc>
          <w:tcPr>
            <w:tcW w:w="4330" w:type="dxa"/>
          </w:tcPr>
          <w:p w14:paraId="002DBFB0" w14:textId="77777777" w:rsidR="004F15A2" w:rsidRPr="00F37080" w:rsidRDefault="000F2DEC" w:rsidP="00FC28F5">
            <w:pPr>
              <w:rPr>
                <w:rFonts w:ascii="Arial Narrow" w:hAnsi="Arial Narrow"/>
                <w:b/>
              </w:rPr>
            </w:pPr>
            <w:r>
              <w:rPr>
                <w:rFonts w:ascii="Arial Narrow" w:hAnsi="Arial Narrow"/>
                <w:b/>
              </w:rPr>
              <w:lastRenderedPageBreak/>
              <w:t xml:space="preserve">Se modifica el último párrafo. </w:t>
            </w:r>
          </w:p>
        </w:tc>
      </w:tr>
      <w:tr w:rsidR="00FC28F5" w:rsidRPr="00F37080" w14:paraId="0C55A3C4" w14:textId="77777777" w:rsidTr="00F37080">
        <w:tc>
          <w:tcPr>
            <w:tcW w:w="4332" w:type="dxa"/>
          </w:tcPr>
          <w:p w14:paraId="2E3FC701" w14:textId="77777777" w:rsidR="00FC28F5" w:rsidRPr="00F37080" w:rsidRDefault="00FC28F5" w:rsidP="00FC28F5">
            <w:pPr>
              <w:autoSpaceDE w:val="0"/>
              <w:autoSpaceDN w:val="0"/>
              <w:adjustRightInd w:val="0"/>
              <w:jc w:val="both"/>
              <w:rPr>
                <w:rFonts w:ascii="Arial Narrow" w:hAnsi="Arial Narrow" w:cs="Arial"/>
                <w:bCs/>
              </w:rPr>
            </w:pPr>
          </w:p>
        </w:tc>
        <w:tc>
          <w:tcPr>
            <w:tcW w:w="4332" w:type="dxa"/>
          </w:tcPr>
          <w:p w14:paraId="5FC23E2A" w14:textId="77777777" w:rsidR="00FC28F5" w:rsidRPr="003C5031" w:rsidRDefault="0088353A" w:rsidP="00FA3A82">
            <w:pPr>
              <w:tabs>
                <w:tab w:val="left" w:pos="2791"/>
              </w:tabs>
              <w:autoSpaceDE w:val="0"/>
              <w:autoSpaceDN w:val="0"/>
              <w:adjustRightInd w:val="0"/>
              <w:jc w:val="both"/>
              <w:rPr>
                <w:rFonts w:ascii="Arial Narrow" w:hAnsi="Arial Narrow" w:cs="Arial"/>
                <w:b/>
                <w:bCs/>
              </w:rPr>
            </w:pPr>
            <w:r w:rsidRPr="003C5031">
              <w:rPr>
                <w:rFonts w:ascii="Arial Narrow" w:hAnsi="Arial Narrow" w:cs="Arial"/>
                <w:b/>
                <w:bCs/>
              </w:rPr>
              <w:t>Artículo 26 bis 1.-</w:t>
            </w:r>
            <w:r w:rsidR="00027405" w:rsidRPr="003C5031">
              <w:rPr>
                <w:rFonts w:ascii="Arial Narrow" w:hAnsi="Arial Narrow" w:cs="Arial"/>
                <w:b/>
                <w:bCs/>
              </w:rPr>
              <w:t xml:space="preserve"> La Secretaría del Medio Ambiente </w:t>
            </w:r>
            <w:r w:rsidRPr="003C5031">
              <w:rPr>
                <w:rFonts w:ascii="Arial Narrow" w:hAnsi="Arial Narrow" w:cs="Arial"/>
                <w:b/>
                <w:bCs/>
              </w:rPr>
              <w:t xml:space="preserve">es la dependencia encargada de crear y ejecutar las políticas públicas en materia </w:t>
            </w:r>
            <w:r w:rsidR="00027405" w:rsidRPr="003C5031">
              <w:rPr>
                <w:rFonts w:ascii="Arial Narrow" w:hAnsi="Arial Narrow" w:cs="Arial"/>
                <w:b/>
                <w:bCs/>
              </w:rPr>
              <w:t>ambiental</w:t>
            </w:r>
            <w:r w:rsidRPr="003C5031">
              <w:rPr>
                <w:rFonts w:ascii="Arial Narrow" w:hAnsi="Arial Narrow" w:cs="Arial"/>
                <w:b/>
                <w:bCs/>
              </w:rPr>
              <w:t>, conforme al plan de desarrollo municipal y dentro del marco legal de competencias que le otorgan las leyes de la materia, contando con las siguientes atribuciones</w:t>
            </w:r>
            <w:r w:rsidR="00B64102" w:rsidRPr="003C5031">
              <w:rPr>
                <w:rFonts w:ascii="Arial Narrow" w:hAnsi="Arial Narrow" w:cs="Arial"/>
                <w:b/>
                <w:bCs/>
              </w:rPr>
              <w:t xml:space="preserve"> y obligaciones:</w:t>
            </w:r>
          </w:p>
          <w:p w14:paraId="39D7B211" w14:textId="77777777" w:rsidR="00B64102" w:rsidRPr="003C5031" w:rsidRDefault="00B64102" w:rsidP="00FA3A82">
            <w:pPr>
              <w:tabs>
                <w:tab w:val="left" w:pos="2791"/>
              </w:tabs>
              <w:autoSpaceDE w:val="0"/>
              <w:autoSpaceDN w:val="0"/>
              <w:adjustRightInd w:val="0"/>
              <w:jc w:val="both"/>
              <w:rPr>
                <w:rFonts w:ascii="Arial Narrow" w:hAnsi="Arial Narrow" w:cs="Arial"/>
                <w:b/>
                <w:bCs/>
                <w:lang w:val="es-ES_tradnl"/>
              </w:rPr>
            </w:pPr>
          </w:p>
          <w:p w14:paraId="22D703BB" w14:textId="6D769899"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Administrar el manejo de las aguas pluviales que se originan </w:t>
            </w:r>
            <w:r w:rsidR="00A563BC" w:rsidRPr="003C5031">
              <w:rPr>
                <w:rFonts w:ascii="Arial Narrow" w:hAnsi="Arial Narrow" w:cs="Arial"/>
                <w:b/>
                <w:bCs/>
                <w:lang w:val="es-ES_tradnl"/>
              </w:rPr>
              <w:t>en las cañadas de los cerros</w:t>
            </w:r>
            <w:r w:rsidRPr="003C5031">
              <w:rPr>
                <w:rFonts w:ascii="Arial Narrow" w:hAnsi="Arial Narrow" w:cs="Arial"/>
                <w:b/>
                <w:bCs/>
                <w:lang w:val="es-ES_tradnl"/>
              </w:rPr>
              <w:t xml:space="preserve"> del Municipio; </w:t>
            </w:r>
          </w:p>
          <w:p w14:paraId="2DB6D056"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59633DF2"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Analizar jurídicamente los documentos que se presenten con las solicitudes de las licencias ecológicas, en su caso, de ser procedente, emitir las resoluciones que en su materia corresponda; </w:t>
            </w:r>
          </w:p>
          <w:p w14:paraId="4F4C4A6D"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3CD00573"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lastRenderedPageBreak/>
              <w:t xml:space="preserve">Protección y Conservación de Áreas, Predios y Edificaciones con Valor Ecológico-Histórico-Paisajístico en los términos del Reglamento para la Organización y Operación de la Junta Municipal de Protección y Conservación de Áreas, Predios y Edificaciones con Valor Ecológico-Histórico-Paisajístico de </w:t>
            </w:r>
            <w:r w:rsidR="003B33AB" w:rsidRPr="003C5031">
              <w:rPr>
                <w:rFonts w:ascii="Arial Narrow" w:hAnsi="Arial Narrow" w:cs="Arial"/>
                <w:b/>
                <w:bCs/>
                <w:lang w:val="es-ES_tradnl"/>
              </w:rPr>
              <w:t>General Escobedo</w:t>
            </w:r>
            <w:r w:rsidRPr="003C5031">
              <w:rPr>
                <w:rFonts w:ascii="Arial Narrow" w:hAnsi="Arial Narrow" w:cs="Arial"/>
                <w:b/>
                <w:bCs/>
                <w:lang w:val="es-ES_tradnl"/>
              </w:rPr>
              <w:t>, Nuevo León;</w:t>
            </w:r>
          </w:p>
          <w:p w14:paraId="136DDC0E" w14:textId="77777777" w:rsidR="00B64102" w:rsidRPr="003C5031" w:rsidRDefault="00B64102" w:rsidP="00FA3A82">
            <w:pPr>
              <w:tabs>
                <w:tab w:val="left" w:pos="2791"/>
              </w:tabs>
              <w:autoSpaceDE w:val="0"/>
              <w:autoSpaceDN w:val="0"/>
              <w:adjustRightInd w:val="0"/>
              <w:jc w:val="both"/>
              <w:rPr>
                <w:rFonts w:ascii="Arial Narrow" w:hAnsi="Arial Narrow" w:cs="Arial"/>
                <w:b/>
                <w:bCs/>
                <w:lang w:val="es-ES_tradnl"/>
              </w:rPr>
            </w:pPr>
          </w:p>
          <w:p w14:paraId="789FBF4D"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Atender en el ámbito municipal las políticas públicas relativas al acceso, disposición y saneamiento de agua para consumo personal y doméstico;</w:t>
            </w:r>
          </w:p>
          <w:p w14:paraId="237AF259"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3EB00019"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Coadyuvar en la preservación de los recursos naturales y en la calidad de vida de ciudadanos </w:t>
            </w:r>
            <w:proofErr w:type="spellStart"/>
            <w:r w:rsidRPr="003C5031">
              <w:rPr>
                <w:rFonts w:ascii="Arial Narrow" w:hAnsi="Arial Narrow" w:cs="Arial"/>
                <w:b/>
                <w:bCs/>
                <w:lang w:val="es-ES_tradnl"/>
              </w:rPr>
              <w:t>escobedenses</w:t>
            </w:r>
            <w:proofErr w:type="spellEnd"/>
            <w:r w:rsidRPr="003C5031">
              <w:rPr>
                <w:rFonts w:ascii="Arial Narrow" w:hAnsi="Arial Narrow" w:cs="Arial"/>
                <w:b/>
                <w:bCs/>
                <w:lang w:val="es-ES_tradnl"/>
              </w:rPr>
              <w:t>, a través de una política ambiental que asegure el desarrollo sustentable;</w:t>
            </w:r>
          </w:p>
          <w:p w14:paraId="010088AA"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0C87A379"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Coordinarse con las dependencias competentes para detectar y realizar las tareas preventivas en zonas de riesgo o deslaves;</w:t>
            </w:r>
          </w:p>
          <w:p w14:paraId="4A9717E6"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217CA7B6"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Dictar las resoluciones administrativas correspondientes a los procedimientos jurídicos iniciados por presuntas violaciones a las normas de la materia;</w:t>
            </w:r>
          </w:p>
          <w:p w14:paraId="463AC87C"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582A0EF1"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Elaborar estudios de factibilidad para la ejecución de proyectos de manejo de aguas pluviales;</w:t>
            </w:r>
          </w:p>
          <w:p w14:paraId="608C21D8"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7AFB43B1"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Elaborar y actualizar el diagnóstico ambiental del Municipio, definiendo la problemática existente, sus causas y consecuencias, proponiendo y aplicando las acciones correctivas correspondientes;</w:t>
            </w:r>
          </w:p>
          <w:p w14:paraId="1460D08B"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612D260F"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Elaborar, coordinar y difundir planes y programas ecológicos, de protección y de cultura ambiental;</w:t>
            </w:r>
          </w:p>
          <w:p w14:paraId="1C19E4D1"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286BF7D3"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Elaborar, proponer y promover proyectos de obras pluviales en coordinación con las instancias involucradas;</w:t>
            </w:r>
          </w:p>
          <w:p w14:paraId="510F2195"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4C88395B"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Fomentar el mejoramiento de las condiciones sanitarias que contribuyan al desarrollo satisfactorio de la población del Municipio;</w:t>
            </w:r>
          </w:p>
          <w:p w14:paraId="210D24F0"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104ECC9A"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Otorgar o negar licencias para talas y trasplantes de árboles, prohibir en casos excesivos o innecesarios la poda de árboles, según lo dispongan las disposiciones reglamentarias aplicables, y llevar un control y registro de las licencias y prohibiciones acordadas;</w:t>
            </w:r>
          </w:p>
          <w:p w14:paraId="3A0BF960"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786AB203"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Promover acciones para la protección al ambiente y la preservación y restauración del equilibrio ecológico;</w:t>
            </w:r>
          </w:p>
          <w:p w14:paraId="303C0AA3"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0A70D846"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lastRenderedPageBreak/>
              <w:t>Promover la celebración de convenios de coordinación y asistencia técnica con las dependencias, órganos, unidades, organismos, empresas y fideicomisos públicos federales, estatales o municipales que apoyen el cuidado del medio ambiente, o con organismos de los sectores académico, social y privado;</w:t>
            </w:r>
          </w:p>
          <w:p w14:paraId="2625ACBB"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0E60375C"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Promover la preservación y control de la flora y fauna; </w:t>
            </w:r>
          </w:p>
          <w:p w14:paraId="1C388B75"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404AC279"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Proponer la contratación y elaboración de proyectos en materia de ecología;</w:t>
            </w:r>
          </w:p>
          <w:p w14:paraId="0F1373ED"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78530803"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Realizar inspecciones para vigilar, prevenir, controlar y aplicar las medidas de seguridad y sanciones que sean necesarias en lo concerniente a la ecología y protección ambiental en el Municipio, acorde a los ordenamientos legales aplicables;</w:t>
            </w:r>
          </w:p>
          <w:p w14:paraId="24674EC8"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Realizar inspecciones, verificaciones y efectuar notificaciones en asuntos de su competencia;</w:t>
            </w:r>
          </w:p>
          <w:p w14:paraId="2A461384"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5D678605"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Revisar y dictaminar los estudios de impacto y manifestación ambiental para nuevos desarrollos o edificaciones;</w:t>
            </w:r>
          </w:p>
          <w:p w14:paraId="678D4A33"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3264854F"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 xml:space="preserve">Vigilar que se cumplan las normas ambientales ecológicas relacionadas con el desarrollo urbano, tanto en lo referente a obras públicas como </w:t>
            </w:r>
            <w:r w:rsidRPr="003C5031">
              <w:rPr>
                <w:rFonts w:ascii="Arial Narrow" w:hAnsi="Arial Narrow" w:cs="Arial"/>
                <w:b/>
                <w:bCs/>
                <w:lang w:val="es-ES_tradnl"/>
              </w:rPr>
              <w:lastRenderedPageBreak/>
              <w:t xml:space="preserve">privadas, según lo establezcan acorde a los ordenamientos legales aplicables; </w:t>
            </w:r>
          </w:p>
          <w:p w14:paraId="555AE810" w14:textId="77777777" w:rsidR="00B64102" w:rsidRPr="003C5031" w:rsidRDefault="00B64102" w:rsidP="00FA3A82">
            <w:pPr>
              <w:tabs>
                <w:tab w:val="left" w:pos="2791"/>
              </w:tabs>
              <w:autoSpaceDE w:val="0"/>
              <w:autoSpaceDN w:val="0"/>
              <w:adjustRightInd w:val="0"/>
              <w:ind w:left="720"/>
              <w:jc w:val="both"/>
              <w:rPr>
                <w:rFonts w:ascii="Arial Narrow" w:hAnsi="Arial Narrow" w:cs="Arial"/>
                <w:b/>
                <w:bCs/>
                <w:lang w:val="es-ES_tradnl"/>
              </w:rPr>
            </w:pPr>
          </w:p>
          <w:p w14:paraId="1B8588C7" w14:textId="77777777" w:rsidR="00B64102" w:rsidRPr="003C5031" w:rsidRDefault="00B64102" w:rsidP="00FA3A82">
            <w:pPr>
              <w:numPr>
                <w:ilvl w:val="0"/>
                <w:numId w:val="9"/>
              </w:numPr>
              <w:tabs>
                <w:tab w:val="left" w:pos="2791"/>
              </w:tabs>
              <w:autoSpaceDE w:val="0"/>
              <w:autoSpaceDN w:val="0"/>
              <w:adjustRightInd w:val="0"/>
              <w:jc w:val="both"/>
              <w:rPr>
                <w:rFonts w:ascii="Arial Narrow" w:hAnsi="Arial Narrow" w:cs="Arial"/>
                <w:b/>
                <w:bCs/>
                <w:lang w:val="es-ES_tradnl"/>
              </w:rPr>
            </w:pPr>
            <w:r w:rsidRPr="003C5031">
              <w:rPr>
                <w:rFonts w:ascii="Arial Narrow" w:hAnsi="Arial Narrow" w:cs="Arial"/>
                <w:b/>
                <w:bCs/>
                <w:lang w:val="es-ES_tradnl"/>
              </w:rPr>
              <w:t>Vigilar, prevenir, controlar y aplicar las medidas de seguridad y sanciones necesarias para garantizar el mejoramiento del ambiente en el territorio del Municipio, acorde a los ordenamientos legales aplicables; y</w:t>
            </w:r>
          </w:p>
          <w:p w14:paraId="6CDD0166" w14:textId="77777777" w:rsidR="00FA3A82" w:rsidRPr="003C5031" w:rsidRDefault="00FA3A82" w:rsidP="00FA3A82">
            <w:pPr>
              <w:tabs>
                <w:tab w:val="left" w:pos="2791"/>
              </w:tabs>
              <w:autoSpaceDE w:val="0"/>
              <w:autoSpaceDN w:val="0"/>
              <w:adjustRightInd w:val="0"/>
              <w:jc w:val="both"/>
              <w:rPr>
                <w:rFonts w:ascii="Arial Narrow" w:hAnsi="Arial Narrow" w:cs="Arial"/>
                <w:b/>
                <w:bCs/>
                <w:lang w:val="es-ES_tradnl"/>
              </w:rPr>
            </w:pPr>
          </w:p>
          <w:p w14:paraId="758B8E5A" w14:textId="77777777" w:rsidR="00FA3A82" w:rsidRPr="003C5031" w:rsidRDefault="00FA3A82" w:rsidP="00FA3A82">
            <w:pPr>
              <w:tabs>
                <w:tab w:val="left" w:pos="2791"/>
              </w:tabs>
              <w:jc w:val="both"/>
              <w:rPr>
                <w:rFonts w:ascii="Arial Narrow" w:hAnsi="Arial Narrow" w:cs="Arial"/>
                <w:b/>
                <w:bCs/>
              </w:rPr>
            </w:pPr>
            <w:r w:rsidRPr="003C5031">
              <w:rPr>
                <w:rFonts w:ascii="Arial Narrow" w:hAnsi="Arial Narrow" w:cs="Arial"/>
                <w:b/>
                <w:bCs/>
              </w:rPr>
              <w:t>Para el despacho de los asuntos de su competencia, la Secre</w:t>
            </w:r>
            <w:r w:rsidR="00027405" w:rsidRPr="003C5031">
              <w:rPr>
                <w:rFonts w:ascii="Arial Narrow" w:hAnsi="Arial Narrow" w:cs="Arial"/>
                <w:b/>
                <w:bCs/>
              </w:rPr>
              <w:t xml:space="preserve">taría del Medio Ambiente, </w:t>
            </w:r>
            <w:r w:rsidRPr="003C5031">
              <w:rPr>
                <w:rFonts w:ascii="Arial Narrow" w:hAnsi="Arial Narrow" w:cs="Arial"/>
                <w:b/>
                <w:bCs/>
              </w:rPr>
              <w:t xml:space="preserve">se auxiliará </w:t>
            </w:r>
            <w:r w:rsidR="00027405" w:rsidRPr="003C5031">
              <w:rPr>
                <w:rFonts w:ascii="Arial Narrow" w:hAnsi="Arial Narrow" w:cs="Arial"/>
                <w:b/>
                <w:bCs/>
              </w:rPr>
              <w:t>de la Dirección de Planeación Ambiental y Sustentabilidad, Dirección de Ecología y Áreas Naturales, Dirección de Supervisión, Control y Protección Ambiental</w:t>
            </w:r>
            <w:r w:rsidRPr="003C5031">
              <w:rPr>
                <w:rFonts w:ascii="Arial Narrow" w:hAnsi="Arial Narrow" w:cs="Arial"/>
                <w:b/>
                <w:bCs/>
              </w:rPr>
              <w:t xml:space="preserve">; así como de las demás unidades administrativas que le adscriba el Presidente Municipal. </w:t>
            </w:r>
          </w:p>
          <w:p w14:paraId="05E10CE8" w14:textId="77777777" w:rsidR="00FA3A82" w:rsidRPr="003C5031" w:rsidRDefault="00FA3A82" w:rsidP="00FA3A82">
            <w:pPr>
              <w:tabs>
                <w:tab w:val="left" w:pos="2791"/>
              </w:tabs>
              <w:autoSpaceDE w:val="0"/>
              <w:autoSpaceDN w:val="0"/>
              <w:adjustRightInd w:val="0"/>
              <w:jc w:val="both"/>
              <w:rPr>
                <w:rFonts w:ascii="Arial Narrow" w:hAnsi="Arial Narrow" w:cs="Arial"/>
                <w:b/>
                <w:bCs/>
                <w:lang w:val="es-ES_tradnl"/>
              </w:rPr>
            </w:pPr>
          </w:p>
          <w:p w14:paraId="25B8DDA6" w14:textId="77777777" w:rsidR="0088353A" w:rsidRPr="003C5031" w:rsidRDefault="0088353A" w:rsidP="00FA3A82">
            <w:pPr>
              <w:tabs>
                <w:tab w:val="left" w:pos="2791"/>
              </w:tabs>
              <w:autoSpaceDE w:val="0"/>
              <w:autoSpaceDN w:val="0"/>
              <w:adjustRightInd w:val="0"/>
              <w:jc w:val="both"/>
              <w:rPr>
                <w:rFonts w:ascii="Arial Narrow" w:hAnsi="Arial Narrow" w:cs="Arial"/>
                <w:b/>
                <w:bCs/>
              </w:rPr>
            </w:pPr>
          </w:p>
        </w:tc>
        <w:tc>
          <w:tcPr>
            <w:tcW w:w="4330" w:type="dxa"/>
          </w:tcPr>
          <w:p w14:paraId="401BFA14" w14:textId="77777777" w:rsidR="00FC28F5" w:rsidRPr="00F37080" w:rsidRDefault="00FC28F5" w:rsidP="00FC28F5">
            <w:pPr>
              <w:rPr>
                <w:rFonts w:ascii="Arial Narrow" w:hAnsi="Arial Narrow"/>
                <w:b/>
              </w:rPr>
            </w:pPr>
            <w:r w:rsidRPr="00F37080">
              <w:rPr>
                <w:rFonts w:ascii="Arial Narrow" w:hAnsi="Arial Narrow"/>
                <w:b/>
              </w:rPr>
              <w:lastRenderedPageBreak/>
              <w:t>Se adiciona un artículo 26 bis 1</w:t>
            </w:r>
          </w:p>
        </w:tc>
      </w:tr>
      <w:tr w:rsidR="00FC28F5" w:rsidRPr="00F37080" w14:paraId="36D6C179" w14:textId="77777777" w:rsidTr="00F37080">
        <w:tc>
          <w:tcPr>
            <w:tcW w:w="4332" w:type="dxa"/>
          </w:tcPr>
          <w:p w14:paraId="4C784927"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b/>
                <w:bCs/>
              </w:rPr>
              <w:lastRenderedPageBreak/>
              <w:t>Artículo 28.-</w:t>
            </w:r>
            <w:r w:rsidRPr="00F37080">
              <w:rPr>
                <w:rFonts w:ascii="Arial Narrow" w:hAnsi="Arial Narrow" w:cs="Arial"/>
                <w:bCs/>
              </w:rPr>
              <w:t xml:space="preserve"> </w:t>
            </w:r>
            <w:r w:rsidRPr="00F37080">
              <w:rPr>
                <w:rFonts w:ascii="Arial Narrow" w:hAnsi="Arial Narrow" w:cs="Arial"/>
              </w:rPr>
              <w:t xml:space="preserve">La Secretaría de </w:t>
            </w:r>
            <w:r w:rsidRPr="00F37080">
              <w:rPr>
                <w:rFonts w:ascii="Arial Narrow" w:hAnsi="Arial Narrow" w:cs="Arial"/>
                <w:bCs/>
              </w:rPr>
              <w:t xml:space="preserve">Servicios Públicos </w:t>
            </w:r>
            <w:r w:rsidRPr="00F37080">
              <w:rPr>
                <w:rFonts w:ascii="Arial Narrow" w:hAnsi="Arial Narrow" w:cs="Arial"/>
              </w:rPr>
              <w:t>tendrá como atribuciones y responsabilidades las que le otorguen las leyes, reglamentos y demás disposiciones legales aplicables, así como las que a continuación se mencionan:</w:t>
            </w:r>
          </w:p>
          <w:p w14:paraId="3D9B4ACA" w14:textId="77777777" w:rsidR="00FC28F5" w:rsidRPr="00F37080" w:rsidRDefault="00FC28F5" w:rsidP="00FC28F5">
            <w:pPr>
              <w:autoSpaceDE w:val="0"/>
              <w:autoSpaceDN w:val="0"/>
              <w:adjustRightInd w:val="0"/>
              <w:jc w:val="both"/>
              <w:rPr>
                <w:rFonts w:ascii="Arial Narrow" w:hAnsi="Arial Narrow" w:cs="Arial"/>
                <w:bCs/>
              </w:rPr>
            </w:pPr>
          </w:p>
          <w:p w14:paraId="0990F743"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A. Servicios Generales:</w:t>
            </w:r>
          </w:p>
          <w:p w14:paraId="196A6A95" w14:textId="77777777" w:rsidR="00FC28F5" w:rsidRPr="00F37080" w:rsidRDefault="00FC28F5" w:rsidP="00FC28F5">
            <w:pPr>
              <w:autoSpaceDE w:val="0"/>
              <w:autoSpaceDN w:val="0"/>
              <w:adjustRightInd w:val="0"/>
              <w:jc w:val="both"/>
              <w:rPr>
                <w:rFonts w:ascii="Arial Narrow" w:hAnsi="Arial Narrow" w:cs="Arial"/>
                <w:bCs/>
              </w:rPr>
            </w:pPr>
          </w:p>
          <w:p w14:paraId="2287942C"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 Aplicar los recursos estatales, municipales o de particulares, que sea factibles para planear, realizar, supervisar, controlar y mantener en condiciones de operación los servicios públicos municipales que a continuación se indican:</w:t>
            </w:r>
          </w:p>
          <w:p w14:paraId="464C1EBF" w14:textId="77777777" w:rsidR="00FC28F5" w:rsidRPr="00F37080" w:rsidRDefault="00FC28F5" w:rsidP="00FC28F5">
            <w:pPr>
              <w:autoSpaceDE w:val="0"/>
              <w:autoSpaceDN w:val="0"/>
              <w:adjustRightInd w:val="0"/>
              <w:jc w:val="both"/>
              <w:rPr>
                <w:rFonts w:ascii="Arial Narrow" w:hAnsi="Arial Narrow" w:cs="Arial"/>
              </w:rPr>
            </w:pPr>
          </w:p>
          <w:p w14:paraId="71445927"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a. Alumbrado público.</w:t>
            </w:r>
          </w:p>
          <w:p w14:paraId="661D3037"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lastRenderedPageBreak/>
              <w:t>b. Ornato, forestación y conservación de parques, plazas y jardines públicos.</w:t>
            </w:r>
          </w:p>
          <w:p w14:paraId="08CFA259"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c. Reparación y mantenimiento de vías públicas.</w:t>
            </w:r>
          </w:p>
          <w:p w14:paraId="2093E72F"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b/>
                <w:bCs/>
                <w:i/>
              </w:rPr>
              <w:t>(REFORMA P.O. 30 DE ENERO 2019)</w:t>
            </w:r>
          </w:p>
          <w:p w14:paraId="6518A80D"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 xml:space="preserve">d. </w:t>
            </w:r>
            <w:r w:rsidRPr="00F37080">
              <w:rPr>
                <w:rFonts w:ascii="Arial Narrow" w:hAnsi="Arial Narrow" w:cs="Arial"/>
                <w:bCs/>
              </w:rPr>
              <w:t>Limpieza de vías públicas, áreas municipales y drenaje pluvial</w:t>
            </w:r>
            <w:r w:rsidRPr="00F37080">
              <w:rPr>
                <w:rFonts w:ascii="Arial Narrow" w:hAnsi="Arial Narrow" w:cs="Arial"/>
              </w:rPr>
              <w:t>.</w:t>
            </w:r>
          </w:p>
          <w:p w14:paraId="7DF3DA7A"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e. Emergencia de agua potable.</w:t>
            </w:r>
          </w:p>
          <w:p w14:paraId="0F117FC5"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f. Recolección, traslado y confinamiento de basura domiciliaria.</w:t>
            </w:r>
          </w:p>
          <w:p w14:paraId="2D5F6F60"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g. Mantenimiento de semáforos.</w:t>
            </w:r>
          </w:p>
          <w:p w14:paraId="4140824D"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h. Mantenimiento de albercas.</w:t>
            </w:r>
          </w:p>
          <w:p w14:paraId="62D3A84D"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 Mantenimiento de edificios e instalaciones municipales.</w:t>
            </w:r>
          </w:p>
          <w:p w14:paraId="6CEC7420"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j. Apoyo en emergencias a escuelas y jardines de niños.</w:t>
            </w:r>
          </w:p>
          <w:p w14:paraId="462FEDE1" w14:textId="77777777" w:rsidR="00FC28F5" w:rsidRPr="00F37080" w:rsidRDefault="00FC28F5" w:rsidP="00FC28F5">
            <w:pPr>
              <w:autoSpaceDE w:val="0"/>
              <w:autoSpaceDN w:val="0"/>
              <w:adjustRightInd w:val="0"/>
              <w:jc w:val="both"/>
              <w:rPr>
                <w:rFonts w:ascii="Arial Narrow" w:hAnsi="Arial Narrow" w:cs="Arial"/>
                <w:bCs/>
              </w:rPr>
            </w:pPr>
          </w:p>
          <w:p w14:paraId="37C5AD20"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B. Imagen y participación urbana.</w:t>
            </w:r>
          </w:p>
          <w:p w14:paraId="358F7D0B" w14:textId="77777777" w:rsidR="00FC28F5" w:rsidRPr="00F37080" w:rsidRDefault="00FC28F5" w:rsidP="00FC28F5">
            <w:pPr>
              <w:autoSpaceDE w:val="0"/>
              <w:autoSpaceDN w:val="0"/>
              <w:adjustRightInd w:val="0"/>
              <w:jc w:val="both"/>
              <w:rPr>
                <w:rFonts w:ascii="Arial Narrow" w:hAnsi="Arial Narrow" w:cs="Arial"/>
              </w:rPr>
            </w:pPr>
          </w:p>
          <w:p w14:paraId="5CBCCF5C"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I. Arborizar las áreas municipales.</w:t>
            </w:r>
          </w:p>
          <w:p w14:paraId="526BD762"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b/>
                <w:bCs/>
                <w:i/>
              </w:rPr>
              <w:t>(REFORMA P.O. 30 DE ENERO 2019)</w:t>
            </w:r>
          </w:p>
          <w:p w14:paraId="0E32B813"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II. Inducir las acciones necesarias que permitan la participación de la población en el embellecimiento del Municipio</w:t>
            </w:r>
          </w:p>
          <w:p w14:paraId="4ACC72D7"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
                <w:bCs/>
                <w:i/>
              </w:rPr>
              <w:t>(REFORMA P.O. 30 DE ENERO 2019)</w:t>
            </w:r>
          </w:p>
          <w:p w14:paraId="205E75F4" w14:textId="77777777" w:rsidR="00FC28F5" w:rsidRPr="00F37080" w:rsidRDefault="00FC28F5" w:rsidP="00FC28F5">
            <w:pPr>
              <w:autoSpaceDE w:val="0"/>
              <w:autoSpaceDN w:val="0"/>
              <w:adjustRightInd w:val="0"/>
              <w:jc w:val="both"/>
              <w:rPr>
                <w:rFonts w:ascii="Arial Narrow" w:hAnsi="Arial Narrow" w:cs="Arial"/>
                <w:bCs/>
              </w:rPr>
            </w:pPr>
            <w:r w:rsidRPr="00F37080">
              <w:rPr>
                <w:rFonts w:ascii="Arial Narrow" w:hAnsi="Arial Narrow" w:cs="Arial"/>
                <w:bCs/>
              </w:rPr>
              <w:t>III. Llevar a cabo acciones y programas que concientización a la población en el ahorro del consumo de agua.</w:t>
            </w:r>
          </w:p>
          <w:p w14:paraId="62DFCEEE" w14:textId="77777777" w:rsidR="00FC28F5" w:rsidRPr="00F37080" w:rsidRDefault="00FC28F5" w:rsidP="00FC28F5">
            <w:pPr>
              <w:autoSpaceDE w:val="0"/>
              <w:autoSpaceDN w:val="0"/>
              <w:adjustRightInd w:val="0"/>
              <w:jc w:val="both"/>
              <w:rPr>
                <w:rFonts w:ascii="Arial Narrow" w:hAnsi="Arial Narrow" w:cs="Arial"/>
              </w:rPr>
            </w:pPr>
            <w:r w:rsidRPr="00F37080">
              <w:rPr>
                <w:rFonts w:ascii="Arial Narrow" w:hAnsi="Arial Narrow" w:cs="Arial"/>
              </w:rPr>
              <w:t xml:space="preserve">IV. Promover entre la sociedad acciones para mantener en buen estado los bienes municipales. Las demás que en las materias de su competencia le atribuyan al Municipio las leyes y reglamentos vigentes, y demás disposiciones legales aplicables, así como las que le asigne el Presidente Municipal. </w:t>
            </w:r>
          </w:p>
          <w:p w14:paraId="3F1270A1" w14:textId="77777777" w:rsidR="00FC28F5" w:rsidRPr="00F37080" w:rsidRDefault="00FC28F5" w:rsidP="00FC28F5">
            <w:pPr>
              <w:autoSpaceDE w:val="0"/>
              <w:autoSpaceDN w:val="0"/>
              <w:adjustRightInd w:val="0"/>
              <w:jc w:val="both"/>
              <w:rPr>
                <w:rFonts w:ascii="Arial Narrow" w:hAnsi="Arial Narrow" w:cs="Arial"/>
              </w:rPr>
            </w:pPr>
          </w:p>
          <w:p w14:paraId="4177A71B" w14:textId="77777777" w:rsidR="00FC28F5" w:rsidRPr="00F37080" w:rsidRDefault="00FC28F5" w:rsidP="00FC28F5">
            <w:pPr>
              <w:autoSpaceDE w:val="0"/>
              <w:autoSpaceDN w:val="0"/>
              <w:adjustRightInd w:val="0"/>
              <w:jc w:val="both"/>
              <w:rPr>
                <w:rFonts w:ascii="Arial Narrow" w:hAnsi="Arial Narrow" w:cs="Arial"/>
              </w:rPr>
            </w:pPr>
          </w:p>
          <w:p w14:paraId="26528FC0" w14:textId="77777777" w:rsidR="00FC28F5" w:rsidRPr="00F37080" w:rsidRDefault="00FC28F5" w:rsidP="00FC28F5">
            <w:pPr>
              <w:jc w:val="both"/>
              <w:rPr>
                <w:rFonts w:ascii="Arial Narrow" w:hAnsi="Arial Narrow" w:cs="Arial"/>
              </w:rPr>
            </w:pPr>
            <w:r w:rsidRPr="00F37080">
              <w:rPr>
                <w:rFonts w:ascii="Arial Narrow" w:hAnsi="Arial Narrow" w:cs="Arial"/>
                <w:b/>
                <w:bCs/>
                <w:i/>
              </w:rPr>
              <w:lastRenderedPageBreak/>
              <w:t>(REFORMA P.O. 30 DE ENERO 2019)</w:t>
            </w:r>
          </w:p>
          <w:p w14:paraId="48618387" w14:textId="77777777" w:rsidR="00FC28F5" w:rsidRPr="00F37080" w:rsidRDefault="00FC28F5" w:rsidP="00FC28F5">
            <w:pPr>
              <w:jc w:val="both"/>
              <w:rPr>
                <w:rFonts w:ascii="Arial Narrow" w:hAnsi="Arial Narrow" w:cs="Arial"/>
                <w:bCs/>
              </w:rPr>
            </w:pPr>
            <w:r w:rsidRPr="00F37080">
              <w:rPr>
                <w:rFonts w:ascii="Arial Narrow" w:hAnsi="Arial Narrow" w:cs="Arial"/>
                <w:bCs/>
              </w:rPr>
              <w:t xml:space="preserve">C. Proyectos de alumbrado </w:t>
            </w:r>
          </w:p>
          <w:p w14:paraId="5FFFB685" w14:textId="77777777" w:rsidR="00FC28F5" w:rsidRPr="00F37080" w:rsidRDefault="00FC28F5" w:rsidP="00FC28F5">
            <w:pPr>
              <w:jc w:val="both"/>
              <w:rPr>
                <w:rFonts w:ascii="Arial Narrow" w:hAnsi="Arial Narrow" w:cs="Arial"/>
                <w:bCs/>
              </w:rPr>
            </w:pPr>
            <w:r w:rsidRPr="00F37080">
              <w:rPr>
                <w:rFonts w:ascii="Arial Narrow" w:hAnsi="Arial Narrow" w:cs="Arial"/>
                <w:b/>
                <w:bCs/>
                <w:i/>
              </w:rPr>
              <w:t>(REFORMA P.O. 30 DE ENERO 2019)</w:t>
            </w:r>
          </w:p>
          <w:p w14:paraId="7009FC68" w14:textId="77777777" w:rsidR="00FC28F5" w:rsidRPr="00F37080" w:rsidRDefault="00FC28F5" w:rsidP="00FC28F5">
            <w:pPr>
              <w:jc w:val="both"/>
              <w:rPr>
                <w:rFonts w:ascii="Arial Narrow" w:hAnsi="Arial Narrow" w:cs="Arial"/>
                <w:bCs/>
              </w:rPr>
            </w:pPr>
            <w:r w:rsidRPr="00F37080">
              <w:rPr>
                <w:rFonts w:ascii="Arial Narrow" w:hAnsi="Arial Narrow" w:cs="Arial"/>
                <w:bCs/>
              </w:rPr>
              <w:t xml:space="preserve"> I. Revisar y autorizar los proyectos de alumbrado público de todo tipo de fraccionamientos.  </w:t>
            </w:r>
          </w:p>
          <w:p w14:paraId="4A2517CB" w14:textId="77777777" w:rsidR="00FC28F5" w:rsidRPr="00F37080" w:rsidRDefault="00FC28F5" w:rsidP="00FC28F5">
            <w:pPr>
              <w:jc w:val="both"/>
              <w:rPr>
                <w:rFonts w:ascii="Arial Narrow" w:hAnsi="Arial Narrow" w:cs="Arial"/>
                <w:bCs/>
              </w:rPr>
            </w:pPr>
            <w:r w:rsidRPr="00F37080">
              <w:rPr>
                <w:rFonts w:ascii="Arial Narrow" w:hAnsi="Arial Narrow" w:cs="Arial"/>
                <w:b/>
                <w:bCs/>
                <w:i/>
              </w:rPr>
              <w:t>(REFORMA P.O. 30 DE ENERO 2019)</w:t>
            </w:r>
          </w:p>
          <w:p w14:paraId="0C0EA3E3" w14:textId="77777777" w:rsidR="00FC28F5" w:rsidRPr="00F37080" w:rsidRDefault="00FC28F5" w:rsidP="00FC28F5">
            <w:pPr>
              <w:jc w:val="both"/>
              <w:rPr>
                <w:rFonts w:ascii="Arial Narrow" w:hAnsi="Arial Narrow" w:cs="Arial"/>
                <w:bCs/>
              </w:rPr>
            </w:pPr>
            <w:r w:rsidRPr="00F37080">
              <w:rPr>
                <w:rFonts w:ascii="Arial Narrow" w:hAnsi="Arial Narrow" w:cs="Arial"/>
                <w:bCs/>
              </w:rPr>
              <w:t>II. Autorizar la recepción del sistema de alumbrado público de cualquier fraccionamiento siempre que cumplan con los requisitos.</w:t>
            </w:r>
          </w:p>
          <w:p w14:paraId="28B1E67A" w14:textId="77777777" w:rsidR="00FC28F5" w:rsidRPr="00F37080" w:rsidRDefault="00FC28F5" w:rsidP="00FC28F5">
            <w:pPr>
              <w:jc w:val="both"/>
              <w:rPr>
                <w:rFonts w:ascii="Arial Narrow" w:hAnsi="Arial Narrow" w:cs="Arial"/>
                <w:bCs/>
              </w:rPr>
            </w:pPr>
          </w:p>
          <w:p w14:paraId="4BE393D6" w14:textId="77777777" w:rsidR="00FC28F5" w:rsidRPr="00F37080" w:rsidRDefault="00FC28F5" w:rsidP="00FC28F5">
            <w:pPr>
              <w:jc w:val="both"/>
              <w:rPr>
                <w:rFonts w:ascii="Arial Narrow" w:hAnsi="Arial Narrow" w:cs="Arial"/>
                <w:bCs/>
              </w:rPr>
            </w:pPr>
            <w:r w:rsidRPr="00F37080">
              <w:rPr>
                <w:rFonts w:ascii="Arial Narrow" w:hAnsi="Arial Narrow" w:cs="Arial"/>
                <w:bCs/>
              </w:rPr>
              <w:t>Para el despacho de los asuntos de su competencia, el Secretario de Servicios Públicos se auxiliará con las Direcciones de: Vías Públicas, Imagen Urbana y Alumbrado Público; y demás que le sean adscritas por la Presidencia Municipal.</w:t>
            </w:r>
          </w:p>
          <w:p w14:paraId="74AB5773" w14:textId="77777777" w:rsidR="00FC28F5" w:rsidRPr="00F37080" w:rsidRDefault="00FC28F5" w:rsidP="00FC28F5">
            <w:pPr>
              <w:autoSpaceDE w:val="0"/>
              <w:autoSpaceDN w:val="0"/>
              <w:adjustRightInd w:val="0"/>
              <w:jc w:val="both"/>
              <w:rPr>
                <w:rFonts w:ascii="Arial Narrow" w:hAnsi="Arial Narrow" w:cs="Arial"/>
                <w:b/>
                <w:bCs/>
              </w:rPr>
            </w:pPr>
          </w:p>
        </w:tc>
        <w:tc>
          <w:tcPr>
            <w:tcW w:w="4332" w:type="dxa"/>
          </w:tcPr>
          <w:p w14:paraId="725C47D4" w14:textId="77777777" w:rsidR="00FC28F5" w:rsidRPr="003C5031" w:rsidRDefault="00FC28F5" w:rsidP="00FC28F5">
            <w:pPr>
              <w:autoSpaceDE w:val="0"/>
              <w:autoSpaceDN w:val="0"/>
              <w:adjustRightInd w:val="0"/>
              <w:jc w:val="both"/>
              <w:rPr>
                <w:rFonts w:ascii="Arial Narrow" w:hAnsi="Arial Narrow" w:cs="Arial"/>
                <w:b/>
                <w:bCs/>
              </w:rPr>
            </w:pPr>
          </w:p>
          <w:p w14:paraId="593C7DA2" w14:textId="77777777" w:rsidR="00FC28F5" w:rsidRPr="003C5031" w:rsidRDefault="00FC28F5" w:rsidP="00FC28F5">
            <w:pPr>
              <w:autoSpaceDE w:val="0"/>
              <w:autoSpaceDN w:val="0"/>
              <w:adjustRightInd w:val="0"/>
              <w:jc w:val="both"/>
              <w:rPr>
                <w:rFonts w:ascii="Arial Narrow" w:hAnsi="Arial Narrow" w:cs="Arial"/>
                <w:b/>
                <w:bCs/>
              </w:rPr>
            </w:pPr>
          </w:p>
          <w:p w14:paraId="00ACA62B" w14:textId="77777777" w:rsidR="00FC28F5" w:rsidRPr="003C5031" w:rsidRDefault="00FC28F5" w:rsidP="00FC28F5">
            <w:pPr>
              <w:autoSpaceDE w:val="0"/>
              <w:autoSpaceDN w:val="0"/>
              <w:adjustRightInd w:val="0"/>
              <w:jc w:val="both"/>
              <w:rPr>
                <w:rFonts w:ascii="Arial Narrow" w:hAnsi="Arial Narrow" w:cs="Arial"/>
                <w:b/>
                <w:bCs/>
              </w:rPr>
            </w:pPr>
          </w:p>
          <w:p w14:paraId="7A6F6BD3" w14:textId="77777777" w:rsidR="00FC28F5" w:rsidRPr="003C5031" w:rsidRDefault="00FC28F5" w:rsidP="00FC28F5">
            <w:pPr>
              <w:autoSpaceDE w:val="0"/>
              <w:autoSpaceDN w:val="0"/>
              <w:adjustRightInd w:val="0"/>
              <w:jc w:val="both"/>
              <w:rPr>
                <w:rFonts w:ascii="Arial Narrow" w:hAnsi="Arial Narrow" w:cs="Arial"/>
                <w:b/>
                <w:bCs/>
              </w:rPr>
            </w:pPr>
          </w:p>
          <w:p w14:paraId="1F88844D" w14:textId="77777777" w:rsidR="00FC28F5" w:rsidRPr="003C5031" w:rsidRDefault="00FC28F5" w:rsidP="00FC28F5">
            <w:pPr>
              <w:autoSpaceDE w:val="0"/>
              <w:autoSpaceDN w:val="0"/>
              <w:adjustRightInd w:val="0"/>
              <w:jc w:val="both"/>
              <w:rPr>
                <w:rFonts w:ascii="Arial Narrow" w:hAnsi="Arial Narrow" w:cs="Arial"/>
                <w:b/>
                <w:bCs/>
              </w:rPr>
            </w:pPr>
          </w:p>
          <w:p w14:paraId="53484CB9" w14:textId="77777777" w:rsidR="00FC28F5" w:rsidRPr="003C5031" w:rsidRDefault="00FC28F5" w:rsidP="00FC28F5">
            <w:pPr>
              <w:autoSpaceDE w:val="0"/>
              <w:autoSpaceDN w:val="0"/>
              <w:adjustRightInd w:val="0"/>
              <w:jc w:val="both"/>
              <w:rPr>
                <w:rFonts w:ascii="Arial Narrow" w:hAnsi="Arial Narrow" w:cs="Arial"/>
                <w:b/>
                <w:bCs/>
              </w:rPr>
            </w:pPr>
          </w:p>
          <w:p w14:paraId="17B42B61" w14:textId="77777777" w:rsidR="00FC28F5" w:rsidRPr="003C5031" w:rsidRDefault="00FC28F5" w:rsidP="00FC28F5">
            <w:pPr>
              <w:autoSpaceDE w:val="0"/>
              <w:autoSpaceDN w:val="0"/>
              <w:adjustRightInd w:val="0"/>
              <w:jc w:val="both"/>
              <w:rPr>
                <w:rFonts w:ascii="Arial Narrow" w:hAnsi="Arial Narrow" w:cs="Arial"/>
                <w:b/>
                <w:bCs/>
              </w:rPr>
            </w:pPr>
          </w:p>
          <w:p w14:paraId="75F0D75D" w14:textId="77777777" w:rsidR="00FC28F5" w:rsidRPr="003C5031" w:rsidRDefault="00FC28F5" w:rsidP="00FC28F5">
            <w:pPr>
              <w:autoSpaceDE w:val="0"/>
              <w:autoSpaceDN w:val="0"/>
              <w:adjustRightInd w:val="0"/>
              <w:jc w:val="both"/>
              <w:rPr>
                <w:rFonts w:ascii="Arial Narrow" w:hAnsi="Arial Narrow" w:cs="Arial"/>
                <w:b/>
                <w:bCs/>
              </w:rPr>
            </w:pPr>
          </w:p>
          <w:p w14:paraId="338314A7" w14:textId="77777777" w:rsidR="00FC28F5" w:rsidRPr="003C5031" w:rsidRDefault="00FC28F5" w:rsidP="00FC28F5">
            <w:pPr>
              <w:autoSpaceDE w:val="0"/>
              <w:autoSpaceDN w:val="0"/>
              <w:adjustRightInd w:val="0"/>
              <w:jc w:val="both"/>
              <w:rPr>
                <w:rFonts w:ascii="Arial Narrow" w:hAnsi="Arial Narrow" w:cs="Arial"/>
                <w:b/>
                <w:bCs/>
              </w:rPr>
            </w:pPr>
          </w:p>
          <w:p w14:paraId="46BC2CE6" w14:textId="77777777" w:rsidR="00FC28F5" w:rsidRPr="003C5031" w:rsidRDefault="00FC28F5" w:rsidP="00FC28F5">
            <w:pPr>
              <w:autoSpaceDE w:val="0"/>
              <w:autoSpaceDN w:val="0"/>
              <w:adjustRightInd w:val="0"/>
              <w:jc w:val="both"/>
              <w:rPr>
                <w:rFonts w:ascii="Arial Narrow" w:hAnsi="Arial Narrow" w:cs="Arial"/>
                <w:b/>
                <w:bCs/>
              </w:rPr>
            </w:pPr>
          </w:p>
          <w:p w14:paraId="3C13526A" w14:textId="77777777" w:rsidR="00FC28F5" w:rsidRPr="003C5031" w:rsidRDefault="00FC28F5" w:rsidP="00FC28F5">
            <w:pPr>
              <w:autoSpaceDE w:val="0"/>
              <w:autoSpaceDN w:val="0"/>
              <w:adjustRightInd w:val="0"/>
              <w:jc w:val="both"/>
              <w:rPr>
                <w:rFonts w:ascii="Arial Narrow" w:hAnsi="Arial Narrow" w:cs="Arial"/>
                <w:b/>
                <w:bCs/>
              </w:rPr>
            </w:pPr>
          </w:p>
          <w:p w14:paraId="4C4D84B3" w14:textId="77777777" w:rsidR="00FC28F5" w:rsidRPr="003C5031" w:rsidRDefault="00FC28F5" w:rsidP="00FC28F5">
            <w:pPr>
              <w:autoSpaceDE w:val="0"/>
              <w:autoSpaceDN w:val="0"/>
              <w:adjustRightInd w:val="0"/>
              <w:jc w:val="both"/>
              <w:rPr>
                <w:rFonts w:ascii="Arial Narrow" w:hAnsi="Arial Narrow" w:cs="Arial"/>
                <w:b/>
                <w:bCs/>
              </w:rPr>
            </w:pPr>
          </w:p>
          <w:p w14:paraId="54E898D9" w14:textId="77777777" w:rsidR="00FC28F5" w:rsidRPr="003C5031" w:rsidRDefault="00FC28F5" w:rsidP="00FC28F5">
            <w:pPr>
              <w:autoSpaceDE w:val="0"/>
              <w:autoSpaceDN w:val="0"/>
              <w:adjustRightInd w:val="0"/>
              <w:jc w:val="both"/>
              <w:rPr>
                <w:rFonts w:ascii="Arial Narrow" w:hAnsi="Arial Narrow" w:cs="Arial"/>
                <w:b/>
                <w:bCs/>
              </w:rPr>
            </w:pPr>
          </w:p>
          <w:p w14:paraId="7A3CA428" w14:textId="77777777" w:rsidR="00FC28F5" w:rsidRPr="003C5031" w:rsidRDefault="00FC28F5" w:rsidP="00FC28F5">
            <w:pPr>
              <w:autoSpaceDE w:val="0"/>
              <w:autoSpaceDN w:val="0"/>
              <w:adjustRightInd w:val="0"/>
              <w:jc w:val="both"/>
              <w:rPr>
                <w:rFonts w:ascii="Arial Narrow" w:hAnsi="Arial Narrow" w:cs="Arial"/>
                <w:b/>
                <w:bCs/>
              </w:rPr>
            </w:pPr>
          </w:p>
          <w:p w14:paraId="03727EE2" w14:textId="77777777" w:rsidR="00FC28F5" w:rsidRPr="003C5031" w:rsidRDefault="00FC28F5" w:rsidP="00FC28F5">
            <w:pPr>
              <w:autoSpaceDE w:val="0"/>
              <w:autoSpaceDN w:val="0"/>
              <w:adjustRightInd w:val="0"/>
              <w:jc w:val="both"/>
              <w:rPr>
                <w:rFonts w:ascii="Arial Narrow" w:hAnsi="Arial Narrow" w:cs="Arial"/>
                <w:b/>
                <w:bCs/>
              </w:rPr>
            </w:pPr>
          </w:p>
          <w:p w14:paraId="5A7A4A63" w14:textId="77777777" w:rsidR="00FC28F5" w:rsidRPr="003C5031" w:rsidRDefault="00FC28F5" w:rsidP="00FC28F5">
            <w:pPr>
              <w:autoSpaceDE w:val="0"/>
              <w:autoSpaceDN w:val="0"/>
              <w:adjustRightInd w:val="0"/>
              <w:jc w:val="both"/>
              <w:rPr>
                <w:rFonts w:ascii="Arial Narrow" w:hAnsi="Arial Narrow" w:cs="Arial"/>
                <w:b/>
                <w:bCs/>
              </w:rPr>
            </w:pPr>
          </w:p>
          <w:p w14:paraId="2084B133" w14:textId="77777777" w:rsidR="00FC28F5" w:rsidRPr="003C5031" w:rsidRDefault="00FC28F5" w:rsidP="00FC28F5">
            <w:pPr>
              <w:autoSpaceDE w:val="0"/>
              <w:autoSpaceDN w:val="0"/>
              <w:adjustRightInd w:val="0"/>
              <w:jc w:val="both"/>
              <w:rPr>
                <w:rFonts w:ascii="Arial Narrow" w:hAnsi="Arial Narrow" w:cs="Arial"/>
                <w:b/>
                <w:bCs/>
              </w:rPr>
            </w:pPr>
          </w:p>
          <w:p w14:paraId="1D8EC753" w14:textId="77777777" w:rsidR="00FC28F5" w:rsidRPr="003C5031" w:rsidRDefault="00FC28F5" w:rsidP="00FC28F5">
            <w:pPr>
              <w:autoSpaceDE w:val="0"/>
              <w:autoSpaceDN w:val="0"/>
              <w:adjustRightInd w:val="0"/>
              <w:jc w:val="both"/>
              <w:rPr>
                <w:rFonts w:ascii="Arial Narrow" w:hAnsi="Arial Narrow" w:cs="Arial"/>
                <w:b/>
                <w:bCs/>
              </w:rPr>
            </w:pPr>
          </w:p>
          <w:p w14:paraId="09816DCF" w14:textId="77777777" w:rsidR="00FC28F5" w:rsidRPr="003C5031" w:rsidRDefault="00FC28F5" w:rsidP="00FC28F5">
            <w:pPr>
              <w:autoSpaceDE w:val="0"/>
              <w:autoSpaceDN w:val="0"/>
              <w:adjustRightInd w:val="0"/>
              <w:jc w:val="both"/>
              <w:rPr>
                <w:rFonts w:ascii="Arial Narrow" w:hAnsi="Arial Narrow" w:cs="Arial"/>
                <w:b/>
                <w:bCs/>
              </w:rPr>
            </w:pPr>
          </w:p>
          <w:p w14:paraId="455E4995" w14:textId="77777777" w:rsidR="00FC28F5" w:rsidRPr="003C5031" w:rsidRDefault="00FC28F5" w:rsidP="00FC28F5">
            <w:pPr>
              <w:autoSpaceDE w:val="0"/>
              <w:autoSpaceDN w:val="0"/>
              <w:adjustRightInd w:val="0"/>
              <w:jc w:val="both"/>
              <w:rPr>
                <w:rFonts w:ascii="Arial Narrow" w:hAnsi="Arial Narrow" w:cs="Arial"/>
                <w:b/>
                <w:bCs/>
              </w:rPr>
            </w:pPr>
          </w:p>
          <w:p w14:paraId="4D39B97C" w14:textId="77777777" w:rsidR="00FC28F5" w:rsidRPr="003C5031" w:rsidRDefault="00FC28F5" w:rsidP="00FC28F5">
            <w:pPr>
              <w:autoSpaceDE w:val="0"/>
              <w:autoSpaceDN w:val="0"/>
              <w:adjustRightInd w:val="0"/>
              <w:jc w:val="both"/>
              <w:rPr>
                <w:rFonts w:ascii="Arial Narrow" w:hAnsi="Arial Narrow" w:cs="Arial"/>
                <w:b/>
                <w:bCs/>
              </w:rPr>
            </w:pPr>
          </w:p>
          <w:p w14:paraId="3A8DBA84" w14:textId="77777777" w:rsidR="00FC28F5" w:rsidRPr="003C5031" w:rsidRDefault="00FC28F5" w:rsidP="00FC28F5">
            <w:pPr>
              <w:autoSpaceDE w:val="0"/>
              <w:autoSpaceDN w:val="0"/>
              <w:adjustRightInd w:val="0"/>
              <w:jc w:val="both"/>
              <w:rPr>
                <w:rFonts w:ascii="Arial Narrow" w:hAnsi="Arial Narrow" w:cs="Arial"/>
                <w:b/>
                <w:bCs/>
              </w:rPr>
            </w:pPr>
          </w:p>
          <w:p w14:paraId="6A392614" w14:textId="77777777" w:rsidR="00FC28F5" w:rsidRPr="003C5031" w:rsidRDefault="00FC28F5" w:rsidP="00FC28F5">
            <w:pPr>
              <w:autoSpaceDE w:val="0"/>
              <w:autoSpaceDN w:val="0"/>
              <w:adjustRightInd w:val="0"/>
              <w:jc w:val="both"/>
              <w:rPr>
                <w:rFonts w:ascii="Arial Narrow" w:hAnsi="Arial Narrow" w:cs="Arial"/>
                <w:b/>
                <w:bCs/>
              </w:rPr>
            </w:pPr>
          </w:p>
          <w:p w14:paraId="2D76BC16" w14:textId="77777777" w:rsidR="00FC28F5" w:rsidRPr="003C5031" w:rsidRDefault="00FC28F5" w:rsidP="00FC28F5">
            <w:pPr>
              <w:autoSpaceDE w:val="0"/>
              <w:autoSpaceDN w:val="0"/>
              <w:adjustRightInd w:val="0"/>
              <w:jc w:val="both"/>
              <w:rPr>
                <w:rFonts w:ascii="Arial Narrow" w:hAnsi="Arial Narrow" w:cs="Arial"/>
                <w:b/>
                <w:bCs/>
              </w:rPr>
            </w:pPr>
          </w:p>
          <w:p w14:paraId="3F1A6445" w14:textId="77777777" w:rsidR="00FC28F5" w:rsidRPr="003C5031" w:rsidRDefault="00FC28F5" w:rsidP="00FC28F5">
            <w:pPr>
              <w:autoSpaceDE w:val="0"/>
              <w:autoSpaceDN w:val="0"/>
              <w:adjustRightInd w:val="0"/>
              <w:jc w:val="both"/>
              <w:rPr>
                <w:rFonts w:ascii="Arial Narrow" w:hAnsi="Arial Narrow" w:cs="Arial"/>
                <w:b/>
                <w:bCs/>
              </w:rPr>
            </w:pPr>
          </w:p>
          <w:p w14:paraId="72858175" w14:textId="77777777" w:rsidR="00FC28F5" w:rsidRPr="003C5031" w:rsidRDefault="00FC28F5" w:rsidP="00FC28F5">
            <w:pPr>
              <w:autoSpaceDE w:val="0"/>
              <w:autoSpaceDN w:val="0"/>
              <w:adjustRightInd w:val="0"/>
              <w:jc w:val="both"/>
              <w:rPr>
                <w:rFonts w:ascii="Arial Narrow" w:hAnsi="Arial Narrow" w:cs="Arial"/>
                <w:b/>
                <w:bCs/>
              </w:rPr>
            </w:pPr>
          </w:p>
          <w:p w14:paraId="06C44FE8" w14:textId="77777777" w:rsidR="00FC28F5" w:rsidRPr="003C5031" w:rsidRDefault="00FC28F5" w:rsidP="00FC28F5">
            <w:pPr>
              <w:autoSpaceDE w:val="0"/>
              <w:autoSpaceDN w:val="0"/>
              <w:adjustRightInd w:val="0"/>
              <w:jc w:val="both"/>
              <w:rPr>
                <w:rFonts w:ascii="Arial Narrow" w:hAnsi="Arial Narrow" w:cs="Arial"/>
                <w:b/>
                <w:bCs/>
              </w:rPr>
            </w:pPr>
          </w:p>
          <w:p w14:paraId="343A2810" w14:textId="77777777" w:rsidR="00FC28F5" w:rsidRPr="003C5031" w:rsidRDefault="00FC28F5" w:rsidP="00FC28F5">
            <w:pPr>
              <w:autoSpaceDE w:val="0"/>
              <w:autoSpaceDN w:val="0"/>
              <w:adjustRightInd w:val="0"/>
              <w:jc w:val="both"/>
              <w:rPr>
                <w:rFonts w:ascii="Arial Narrow" w:hAnsi="Arial Narrow" w:cs="Arial"/>
                <w:b/>
                <w:bCs/>
              </w:rPr>
            </w:pPr>
          </w:p>
          <w:p w14:paraId="361FAACE" w14:textId="77777777" w:rsidR="00FC28F5" w:rsidRPr="003C5031" w:rsidRDefault="00FC28F5" w:rsidP="00FC28F5">
            <w:pPr>
              <w:autoSpaceDE w:val="0"/>
              <w:autoSpaceDN w:val="0"/>
              <w:adjustRightInd w:val="0"/>
              <w:jc w:val="both"/>
              <w:rPr>
                <w:rFonts w:ascii="Arial Narrow" w:hAnsi="Arial Narrow" w:cs="Arial"/>
                <w:b/>
                <w:bCs/>
              </w:rPr>
            </w:pPr>
          </w:p>
          <w:p w14:paraId="77E87521" w14:textId="77777777" w:rsidR="00FC28F5" w:rsidRPr="003C5031" w:rsidRDefault="00FC28F5" w:rsidP="00FC28F5">
            <w:pPr>
              <w:autoSpaceDE w:val="0"/>
              <w:autoSpaceDN w:val="0"/>
              <w:adjustRightInd w:val="0"/>
              <w:jc w:val="both"/>
              <w:rPr>
                <w:rFonts w:ascii="Arial Narrow" w:hAnsi="Arial Narrow" w:cs="Arial"/>
                <w:b/>
                <w:bCs/>
              </w:rPr>
            </w:pPr>
          </w:p>
          <w:p w14:paraId="2BE25A17" w14:textId="77777777" w:rsidR="00FC28F5" w:rsidRPr="003C5031" w:rsidRDefault="00FC28F5" w:rsidP="00FC28F5">
            <w:pPr>
              <w:autoSpaceDE w:val="0"/>
              <w:autoSpaceDN w:val="0"/>
              <w:adjustRightInd w:val="0"/>
              <w:jc w:val="both"/>
              <w:rPr>
                <w:rFonts w:ascii="Arial Narrow" w:hAnsi="Arial Narrow" w:cs="Arial"/>
                <w:b/>
                <w:bCs/>
              </w:rPr>
            </w:pPr>
          </w:p>
          <w:p w14:paraId="25A6FBCC" w14:textId="77777777" w:rsidR="00FC28F5" w:rsidRPr="003C5031" w:rsidRDefault="00FC28F5" w:rsidP="00FC28F5">
            <w:pPr>
              <w:autoSpaceDE w:val="0"/>
              <w:autoSpaceDN w:val="0"/>
              <w:adjustRightInd w:val="0"/>
              <w:jc w:val="both"/>
              <w:rPr>
                <w:rFonts w:ascii="Arial Narrow" w:hAnsi="Arial Narrow" w:cs="Arial"/>
                <w:b/>
                <w:bCs/>
              </w:rPr>
            </w:pPr>
          </w:p>
          <w:p w14:paraId="121699FA" w14:textId="77777777" w:rsidR="00FC28F5" w:rsidRPr="003C5031" w:rsidRDefault="00FC28F5" w:rsidP="00FC28F5">
            <w:pPr>
              <w:autoSpaceDE w:val="0"/>
              <w:autoSpaceDN w:val="0"/>
              <w:adjustRightInd w:val="0"/>
              <w:jc w:val="both"/>
              <w:rPr>
                <w:rFonts w:ascii="Arial Narrow" w:hAnsi="Arial Narrow" w:cs="Arial"/>
                <w:b/>
                <w:bCs/>
              </w:rPr>
            </w:pPr>
          </w:p>
          <w:p w14:paraId="081DCFA2" w14:textId="77777777" w:rsidR="00FC28F5" w:rsidRPr="003C5031" w:rsidRDefault="00FC28F5" w:rsidP="00FC28F5">
            <w:pPr>
              <w:autoSpaceDE w:val="0"/>
              <w:autoSpaceDN w:val="0"/>
              <w:adjustRightInd w:val="0"/>
              <w:jc w:val="both"/>
              <w:rPr>
                <w:rFonts w:ascii="Arial Narrow" w:hAnsi="Arial Narrow" w:cs="Arial"/>
                <w:b/>
                <w:bCs/>
              </w:rPr>
            </w:pPr>
          </w:p>
          <w:p w14:paraId="7AB33C16" w14:textId="77777777" w:rsidR="00FC28F5" w:rsidRPr="003C5031" w:rsidRDefault="00FC28F5" w:rsidP="00FC28F5">
            <w:pPr>
              <w:autoSpaceDE w:val="0"/>
              <w:autoSpaceDN w:val="0"/>
              <w:adjustRightInd w:val="0"/>
              <w:jc w:val="both"/>
              <w:rPr>
                <w:rFonts w:ascii="Arial Narrow" w:hAnsi="Arial Narrow" w:cs="Arial"/>
                <w:b/>
                <w:bCs/>
              </w:rPr>
            </w:pPr>
          </w:p>
          <w:p w14:paraId="491507B6" w14:textId="77777777" w:rsidR="00FC28F5" w:rsidRPr="003C5031" w:rsidRDefault="00FC28F5" w:rsidP="00FC28F5">
            <w:pPr>
              <w:autoSpaceDE w:val="0"/>
              <w:autoSpaceDN w:val="0"/>
              <w:adjustRightInd w:val="0"/>
              <w:jc w:val="both"/>
              <w:rPr>
                <w:rFonts w:ascii="Arial Narrow" w:hAnsi="Arial Narrow" w:cs="Arial"/>
                <w:b/>
                <w:bCs/>
              </w:rPr>
            </w:pPr>
          </w:p>
          <w:p w14:paraId="46D5A45D" w14:textId="77777777" w:rsidR="00FC28F5" w:rsidRPr="003C5031" w:rsidRDefault="00FC28F5" w:rsidP="00FC28F5">
            <w:pPr>
              <w:autoSpaceDE w:val="0"/>
              <w:autoSpaceDN w:val="0"/>
              <w:adjustRightInd w:val="0"/>
              <w:jc w:val="both"/>
              <w:rPr>
                <w:rFonts w:ascii="Arial Narrow" w:hAnsi="Arial Narrow" w:cs="Arial"/>
                <w:b/>
                <w:bCs/>
              </w:rPr>
            </w:pPr>
          </w:p>
          <w:p w14:paraId="0D0F560F" w14:textId="77777777" w:rsidR="00FC28F5" w:rsidRPr="003C5031" w:rsidRDefault="00FC28F5" w:rsidP="00FC28F5">
            <w:pPr>
              <w:autoSpaceDE w:val="0"/>
              <w:autoSpaceDN w:val="0"/>
              <w:adjustRightInd w:val="0"/>
              <w:jc w:val="both"/>
              <w:rPr>
                <w:rFonts w:ascii="Arial Narrow" w:hAnsi="Arial Narrow" w:cs="Arial"/>
                <w:b/>
                <w:bCs/>
              </w:rPr>
            </w:pPr>
          </w:p>
          <w:p w14:paraId="206541DC" w14:textId="77777777" w:rsidR="00FC28F5" w:rsidRPr="003C5031" w:rsidRDefault="00FC28F5" w:rsidP="00FC28F5">
            <w:pPr>
              <w:autoSpaceDE w:val="0"/>
              <w:autoSpaceDN w:val="0"/>
              <w:adjustRightInd w:val="0"/>
              <w:jc w:val="both"/>
              <w:rPr>
                <w:rFonts w:ascii="Arial Narrow" w:hAnsi="Arial Narrow" w:cs="Arial"/>
                <w:b/>
                <w:bCs/>
              </w:rPr>
            </w:pPr>
          </w:p>
          <w:p w14:paraId="679C688A" w14:textId="77777777" w:rsidR="00FC28F5" w:rsidRPr="003C5031" w:rsidRDefault="00FC28F5" w:rsidP="00FC28F5">
            <w:pPr>
              <w:autoSpaceDE w:val="0"/>
              <w:autoSpaceDN w:val="0"/>
              <w:adjustRightInd w:val="0"/>
              <w:jc w:val="both"/>
              <w:rPr>
                <w:rFonts w:ascii="Arial Narrow" w:hAnsi="Arial Narrow" w:cs="Arial"/>
                <w:b/>
                <w:bCs/>
              </w:rPr>
            </w:pPr>
          </w:p>
          <w:p w14:paraId="76636B3E" w14:textId="77777777" w:rsidR="00FC28F5" w:rsidRPr="003C5031" w:rsidRDefault="00FC28F5" w:rsidP="00FC28F5">
            <w:pPr>
              <w:autoSpaceDE w:val="0"/>
              <w:autoSpaceDN w:val="0"/>
              <w:adjustRightInd w:val="0"/>
              <w:jc w:val="both"/>
              <w:rPr>
                <w:rFonts w:ascii="Arial Narrow" w:hAnsi="Arial Narrow" w:cs="Arial"/>
                <w:b/>
                <w:bCs/>
              </w:rPr>
            </w:pPr>
          </w:p>
          <w:p w14:paraId="5F16260D" w14:textId="77777777" w:rsidR="00FC28F5" w:rsidRPr="003C5031" w:rsidRDefault="00FC28F5" w:rsidP="00FC28F5">
            <w:pPr>
              <w:autoSpaceDE w:val="0"/>
              <w:autoSpaceDN w:val="0"/>
              <w:adjustRightInd w:val="0"/>
              <w:jc w:val="both"/>
              <w:rPr>
                <w:rFonts w:ascii="Arial Narrow" w:hAnsi="Arial Narrow" w:cs="Arial"/>
                <w:b/>
                <w:bCs/>
              </w:rPr>
            </w:pPr>
          </w:p>
          <w:p w14:paraId="6FBEBCBA" w14:textId="77777777" w:rsidR="00FC28F5" w:rsidRPr="003C5031" w:rsidRDefault="00FC28F5" w:rsidP="00FC28F5">
            <w:pPr>
              <w:autoSpaceDE w:val="0"/>
              <w:autoSpaceDN w:val="0"/>
              <w:adjustRightInd w:val="0"/>
              <w:jc w:val="both"/>
              <w:rPr>
                <w:rFonts w:ascii="Arial Narrow" w:hAnsi="Arial Narrow" w:cs="Arial"/>
                <w:b/>
                <w:bCs/>
              </w:rPr>
            </w:pPr>
          </w:p>
          <w:p w14:paraId="035B1D04" w14:textId="77777777" w:rsidR="00FC28F5" w:rsidRPr="003C5031" w:rsidRDefault="00FC28F5" w:rsidP="00FC28F5">
            <w:pPr>
              <w:autoSpaceDE w:val="0"/>
              <w:autoSpaceDN w:val="0"/>
              <w:adjustRightInd w:val="0"/>
              <w:jc w:val="both"/>
              <w:rPr>
                <w:rFonts w:ascii="Arial Narrow" w:hAnsi="Arial Narrow" w:cs="Arial"/>
                <w:b/>
                <w:bCs/>
              </w:rPr>
            </w:pPr>
          </w:p>
          <w:p w14:paraId="5974D63A" w14:textId="77777777" w:rsidR="00FC28F5" w:rsidRPr="003C5031" w:rsidRDefault="00FC28F5" w:rsidP="00FC28F5">
            <w:pPr>
              <w:autoSpaceDE w:val="0"/>
              <w:autoSpaceDN w:val="0"/>
              <w:adjustRightInd w:val="0"/>
              <w:jc w:val="both"/>
              <w:rPr>
                <w:rFonts w:ascii="Arial Narrow" w:hAnsi="Arial Narrow" w:cs="Arial"/>
                <w:b/>
              </w:rPr>
            </w:pPr>
          </w:p>
          <w:p w14:paraId="724B5C9D" w14:textId="77777777" w:rsidR="00FC28F5" w:rsidRPr="003C5031" w:rsidRDefault="00FC28F5" w:rsidP="00FC28F5">
            <w:pPr>
              <w:autoSpaceDE w:val="0"/>
              <w:autoSpaceDN w:val="0"/>
              <w:adjustRightInd w:val="0"/>
              <w:jc w:val="both"/>
              <w:rPr>
                <w:rFonts w:ascii="Arial Narrow" w:hAnsi="Arial Narrow" w:cs="Arial"/>
                <w:b/>
              </w:rPr>
            </w:pPr>
          </w:p>
          <w:p w14:paraId="502CE24E" w14:textId="77777777" w:rsidR="00FC28F5" w:rsidRPr="003C5031" w:rsidRDefault="00FC28F5" w:rsidP="00FC28F5">
            <w:pPr>
              <w:autoSpaceDE w:val="0"/>
              <w:autoSpaceDN w:val="0"/>
              <w:adjustRightInd w:val="0"/>
              <w:jc w:val="both"/>
              <w:rPr>
                <w:rFonts w:ascii="Arial Narrow" w:hAnsi="Arial Narrow" w:cs="Arial"/>
                <w:b/>
              </w:rPr>
            </w:pPr>
          </w:p>
          <w:p w14:paraId="64F29A22" w14:textId="77777777" w:rsidR="00FC28F5" w:rsidRPr="003C5031" w:rsidRDefault="00FC28F5" w:rsidP="00FC28F5">
            <w:pPr>
              <w:autoSpaceDE w:val="0"/>
              <w:autoSpaceDN w:val="0"/>
              <w:adjustRightInd w:val="0"/>
              <w:jc w:val="both"/>
              <w:rPr>
                <w:rFonts w:ascii="Arial Narrow" w:hAnsi="Arial Narrow" w:cs="Arial"/>
                <w:b/>
              </w:rPr>
            </w:pPr>
          </w:p>
          <w:p w14:paraId="4A0FF559" w14:textId="77777777" w:rsidR="00FC28F5" w:rsidRPr="003C5031" w:rsidRDefault="00FC28F5" w:rsidP="00FC28F5">
            <w:pPr>
              <w:autoSpaceDE w:val="0"/>
              <w:autoSpaceDN w:val="0"/>
              <w:adjustRightInd w:val="0"/>
              <w:jc w:val="both"/>
              <w:rPr>
                <w:rFonts w:ascii="Arial Narrow" w:hAnsi="Arial Narrow" w:cs="Arial"/>
                <w:b/>
              </w:rPr>
            </w:pPr>
          </w:p>
          <w:p w14:paraId="61443FDB" w14:textId="77777777" w:rsidR="00FC28F5" w:rsidRPr="003C5031" w:rsidRDefault="00FC28F5" w:rsidP="00FC28F5">
            <w:pPr>
              <w:autoSpaceDE w:val="0"/>
              <w:autoSpaceDN w:val="0"/>
              <w:adjustRightInd w:val="0"/>
              <w:jc w:val="both"/>
              <w:rPr>
                <w:rFonts w:ascii="Arial Narrow" w:hAnsi="Arial Narrow" w:cs="Arial"/>
                <w:b/>
              </w:rPr>
            </w:pPr>
          </w:p>
          <w:p w14:paraId="12529D50" w14:textId="77777777" w:rsidR="00FC28F5" w:rsidRPr="003C5031" w:rsidRDefault="00FC28F5" w:rsidP="00FC28F5">
            <w:pPr>
              <w:autoSpaceDE w:val="0"/>
              <w:autoSpaceDN w:val="0"/>
              <w:adjustRightInd w:val="0"/>
              <w:jc w:val="both"/>
              <w:rPr>
                <w:rFonts w:ascii="Arial Narrow" w:hAnsi="Arial Narrow" w:cs="Arial"/>
                <w:b/>
              </w:rPr>
            </w:pPr>
          </w:p>
          <w:p w14:paraId="0669B6FF" w14:textId="77777777" w:rsidR="00FC28F5" w:rsidRPr="003C5031" w:rsidRDefault="00FC28F5" w:rsidP="00FC28F5">
            <w:pPr>
              <w:autoSpaceDE w:val="0"/>
              <w:autoSpaceDN w:val="0"/>
              <w:adjustRightInd w:val="0"/>
              <w:jc w:val="both"/>
              <w:rPr>
                <w:rFonts w:ascii="Arial Narrow" w:hAnsi="Arial Narrow" w:cs="Arial"/>
                <w:b/>
              </w:rPr>
            </w:pPr>
          </w:p>
          <w:p w14:paraId="209DF934" w14:textId="77777777" w:rsidR="00FC28F5" w:rsidRPr="003C5031" w:rsidRDefault="00FC28F5" w:rsidP="00FC28F5">
            <w:pPr>
              <w:autoSpaceDE w:val="0"/>
              <w:autoSpaceDN w:val="0"/>
              <w:adjustRightInd w:val="0"/>
              <w:jc w:val="both"/>
              <w:rPr>
                <w:rFonts w:ascii="Arial Narrow" w:hAnsi="Arial Narrow" w:cs="Arial"/>
                <w:b/>
              </w:rPr>
            </w:pPr>
          </w:p>
          <w:p w14:paraId="676E0BF1" w14:textId="30D165DA" w:rsidR="00FC28F5" w:rsidRPr="003C5031" w:rsidRDefault="00FC28F5" w:rsidP="00FC28F5">
            <w:pPr>
              <w:autoSpaceDE w:val="0"/>
              <w:autoSpaceDN w:val="0"/>
              <w:adjustRightInd w:val="0"/>
              <w:jc w:val="both"/>
              <w:rPr>
                <w:rFonts w:ascii="Arial Narrow" w:hAnsi="Arial Narrow" w:cs="Arial"/>
                <w:b/>
              </w:rPr>
            </w:pPr>
          </w:p>
          <w:p w14:paraId="6C3D33C9" w14:textId="4B0FF933" w:rsidR="00361D64" w:rsidRPr="003C5031" w:rsidRDefault="00361D64" w:rsidP="00FC28F5">
            <w:pPr>
              <w:autoSpaceDE w:val="0"/>
              <w:autoSpaceDN w:val="0"/>
              <w:adjustRightInd w:val="0"/>
              <w:jc w:val="both"/>
              <w:rPr>
                <w:rFonts w:ascii="Arial Narrow" w:hAnsi="Arial Narrow" w:cs="Arial"/>
                <w:b/>
              </w:rPr>
            </w:pPr>
          </w:p>
          <w:p w14:paraId="3ED7FE4E" w14:textId="77777777" w:rsidR="00361D64" w:rsidRPr="003C5031" w:rsidRDefault="00361D64" w:rsidP="00FC28F5">
            <w:pPr>
              <w:autoSpaceDE w:val="0"/>
              <w:autoSpaceDN w:val="0"/>
              <w:adjustRightInd w:val="0"/>
              <w:jc w:val="both"/>
              <w:rPr>
                <w:rFonts w:ascii="Arial Narrow" w:hAnsi="Arial Narrow" w:cs="Arial"/>
                <w:b/>
              </w:rPr>
            </w:pPr>
          </w:p>
          <w:p w14:paraId="03CD0468" w14:textId="77777777" w:rsidR="00FC28F5" w:rsidRPr="003C5031" w:rsidRDefault="00FC28F5" w:rsidP="00FC28F5">
            <w:pPr>
              <w:jc w:val="both"/>
              <w:rPr>
                <w:rFonts w:ascii="Arial Narrow" w:hAnsi="Arial Narrow" w:cs="Arial"/>
                <w:b/>
                <w:bCs/>
              </w:rPr>
            </w:pPr>
          </w:p>
          <w:p w14:paraId="587C139C" w14:textId="77777777" w:rsidR="00A563BC" w:rsidRPr="003C5031" w:rsidRDefault="00A563BC" w:rsidP="00B92BA6">
            <w:pPr>
              <w:jc w:val="both"/>
              <w:rPr>
                <w:rFonts w:ascii="Arial Narrow" w:hAnsi="Arial Narrow" w:cs="Arial"/>
                <w:b/>
                <w:bCs/>
              </w:rPr>
            </w:pPr>
          </w:p>
          <w:p w14:paraId="3AD1475C" w14:textId="77E0695C" w:rsidR="00A563BC" w:rsidRPr="003C5031" w:rsidRDefault="00A563BC" w:rsidP="00B92BA6">
            <w:pPr>
              <w:jc w:val="both"/>
              <w:rPr>
                <w:rFonts w:ascii="Arial Narrow" w:hAnsi="Arial Narrow" w:cs="Arial"/>
                <w:b/>
                <w:bCs/>
              </w:rPr>
            </w:pPr>
          </w:p>
          <w:p w14:paraId="42293630" w14:textId="77777777" w:rsidR="00A563BC" w:rsidRPr="003C5031" w:rsidRDefault="00A563BC" w:rsidP="00B92BA6">
            <w:pPr>
              <w:jc w:val="both"/>
              <w:rPr>
                <w:rFonts w:ascii="Arial Narrow" w:hAnsi="Arial Narrow" w:cs="Arial"/>
                <w:b/>
                <w:bCs/>
              </w:rPr>
            </w:pPr>
          </w:p>
          <w:p w14:paraId="6B2EB3D0" w14:textId="5D0C79FC" w:rsidR="00FC28F5" w:rsidRPr="003C5031" w:rsidRDefault="00FC28F5" w:rsidP="00080A0F">
            <w:pPr>
              <w:jc w:val="both"/>
              <w:rPr>
                <w:rFonts w:ascii="Arial Narrow" w:hAnsi="Arial Narrow" w:cs="Arial"/>
                <w:b/>
                <w:bCs/>
              </w:rPr>
            </w:pPr>
            <w:r w:rsidRPr="003C5031">
              <w:rPr>
                <w:rFonts w:ascii="Arial Narrow" w:hAnsi="Arial Narrow" w:cs="Arial"/>
                <w:b/>
                <w:bCs/>
              </w:rPr>
              <w:t>Para el despacho de los asuntos de su competencia, el Secretario de Servici</w:t>
            </w:r>
            <w:r w:rsidR="00DB00A0" w:rsidRPr="003C5031">
              <w:rPr>
                <w:rFonts w:ascii="Arial Narrow" w:hAnsi="Arial Narrow" w:cs="Arial"/>
                <w:b/>
                <w:bCs/>
              </w:rPr>
              <w:t xml:space="preserve">os Públicos se auxiliará con </w:t>
            </w:r>
            <w:r w:rsidR="00080A0F">
              <w:rPr>
                <w:rFonts w:ascii="Arial Narrow" w:hAnsi="Arial Narrow" w:cs="Arial"/>
                <w:b/>
                <w:bCs/>
              </w:rPr>
              <w:t xml:space="preserve">la </w:t>
            </w:r>
            <w:r w:rsidR="000F5997">
              <w:rPr>
                <w:rFonts w:ascii="Arial Narrow" w:hAnsi="Arial Narrow" w:cs="Arial"/>
                <w:b/>
                <w:bCs/>
              </w:rPr>
              <w:t>Dirección</w:t>
            </w:r>
            <w:r w:rsidR="00080A0F">
              <w:rPr>
                <w:rFonts w:ascii="Arial Narrow" w:hAnsi="Arial Narrow" w:cs="Arial"/>
                <w:b/>
                <w:bCs/>
              </w:rPr>
              <w:t xml:space="preserve"> de Servicios </w:t>
            </w:r>
            <w:r w:rsidR="000F5997">
              <w:rPr>
                <w:rFonts w:ascii="Arial Narrow" w:hAnsi="Arial Narrow" w:cs="Arial"/>
                <w:b/>
                <w:bCs/>
              </w:rPr>
              <w:t>Públicos</w:t>
            </w:r>
            <w:r w:rsidR="00080A0F">
              <w:rPr>
                <w:rFonts w:ascii="Arial Narrow" w:hAnsi="Arial Narrow" w:cs="Arial"/>
                <w:b/>
                <w:bCs/>
              </w:rPr>
              <w:t xml:space="preserve"> Centro</w:t>
            </w:r>
            <w:r w:rsidR="00107B5C" w:rsidRPr="003C5031">
              <w:rPr>
                <w:rFonts w:ascii="Arial Narrow" w:hAnsi="Arial Narrow" w:cs="Arial"/>
                <w:b/>
                <w:bCs/>
              </w:rPr>
              <w:t>,</w:t>
            </w:r>
            <w:r w:rsidR="00080A0F">
              <w:rPr>
                <w:rFonts w:ascii="Arial Narrow" w:hAnsi="Arial Narrow" w:cs="Arial"/>
                <w:b/>
                <w:bCs/>
              </w:rPr>
              <w:t xml:space="preserve"> la </w:t>
            </w:r>
            <w:r w:rsidR="000F5997">
              <w:rPr>
                <w:rFonts w:ascii="Arial Narrow" w:hAnsi="Arial Narrow" w:cs="Arial"/>
                <w:b/>
                <w:bCs/>
              </w:rPr>
              <w:t>Dirección</w:t>
            </w:r>
            <w:r w:rsidR="00080A0F">
              <w:rPr>
                <w:rFonts w:ascii="Arial Narrow" w:hAnsi="Arial Narrow" w:cs="Arial"/>
                <w:b/>
                <w:bCs/>
              </w:rPr>
              <w:t xml:space="preserve"> de Servicios </w:t>
            </w:r>
            <w:r w:rsidR="000F5997">
              <w:rPr>
                <w:rFonts w:ascii="Arial Narrow" w:hAnsi="Arial Narrow" w:cs="Arial"/>
                <w:b/>
                <w:bCs/>
              </w:rPr>
              <w:t>Públicos</w:t>
            </w:r>
            <w:r w:rsidR="00080A0F">
              <w:rPr>
                <w:rFonts w:ascii="Arial Narrow" w:hAnsi="Arial Narrow" w:cs="Arial"/>
                <w:b/>
                <w:bCs/>
              </w:rPr>
              <w:t xml:space="preserve"> Oriente, la </w:t>
            </w:r>
            <w:r w:rsidR="000F5997">
              <w:rPr>
                <w:rFonts w:ascii="Arial Narrow" w:hAnsi="Arial Narrow" w:cs="Arial"/>
                <w:b/>
                <w:bCs/>
              </w:rPr>
              <w:t>Dirección</w:t>
            </w:r>
            <w:r w:rsidR="00080A0F">
              <w:rPr>
                <w:rFonts w:ascii="Arial Narrow" w:hAnsi="Arial Narrow" w:cs="Arial"/>
                <w:b/>
                <w:bCs/>
              </w:rPr>
              <w:t xml:space="preserve"> de Servicios </w:t>
            </w:r>
            <w:r w:rsidR="000F5997">
              <w:rPr>
                <w:rFonts w:ascii="Arial Narrow" w:hAnsi="Arial Narrow" w:cs="Arial"/>
                <w:b/>
                <w:bCs/>
              </w:rPr>
              <w:t>Públicos</w:t>
            </w:r>
            <w:r w:rsidR="00080A0F">
              <w:rPr>
                <w:rFonts w:ascii="Arial Narrow" w:hAnsi="Arial Narrow" w:cs="Arial"/>
                <w:b/>
                <w:bCs/>
              </w:rPr>
              <w:t xml:space="preserve"> </w:t>
            </w:r>
            <w:r w:rsidR="000F5997">
              <w:rPr>
                <w:rFonts w:ascii="Arial Narrow" w:hAnsi="Arial Narrow" w:cs="Arial"/>
                <w:b/>
                <w:bCs/>
              </w:rPr>
              <w:t>Poniente</w:t>
            </w:r>
            <w:r w:rsidRPr="003C5031">
              <w:rPr>
                <w:rFonts w:ascii="Arial Narrow" w:hAnsi="Arial Narrow" w:cs="Arial"/>
                <w:b/>
                <w:bCs/>
              </w:rPr>
              <w:t xml:space="preserve"> y</w:t>
            </w:r>
            <w:r w:rsidR="00B92BA6" w:rsidRPr="003C5031">
              <w:rPr>
                <w:rFonts w:ascii="Arial Narrow" w:hAnsi="Arial Narrow" w:cs="Arial"/>
                <w:b/>
                <w:bCs/>
              </w:rPr>
              <w:t xml:space="preserve"> las</w:t>
            </w:r>
            <w:r w:rsidRPr="003C5031">
              <w:rPr>
                <w:rFonts w:ascii="Arial Narrow" w:hAnsi="Arial Narrow" w:cs="Arial"/>
                <w:b/>
                <w:bCs/>
              </w:rPr>
              <w:t xml:space="preserve"> demás</w:t>
            </w:r>
            <w:r w:rsidR="00107B5C" w:rsidRPr="003C5031">
              <w:rPr>
                <w:rFonts w:ascii="Arial Narrow" w:hAnsi="Arial Narrow" w:cs="Arial"/>
                <w:b/>
                <w:bCs/>
              </w:rPr>
              <w:t xml:space="preserve"> unidades</w:t>
            </w:r>
            <w:r w:rsidRPr="003C5031">
              <w:rPr>
                <w:rFonts w:ascii="Arial Narrow" w:hAnsi="Arial Narrow" w:cs="Arial"/>
                <w:b/>
                <w:bCs/>
              </w:rPr>
              <w:t xml:space="preserve"> que le sean adscritas por la Presidencia Municipal.</w:t>
            </w:r>
          </w:p>
        </w:tc>
        <w:tc>
          <w:tcPr>
            <w:tcW w:w="4330" w:type="dxa"/>
          </w:tcPr>
          <w:p w14:paraId="79B52EF1" w14:textId="02805B42" w:rsidR="00FC28F5" w:rsidRPr="00F37080" w:rsidRDefault="00FC28F5" w:rsidP="00A563BC">
            <w:pPr>
              <w:rPr>
                <w:rFonts w:ascii="Arial Narrow" w:hAnsi="Arial Narrow"/>
                <w:b/>
              </w:rPr>
            </w:pPr>
            <w:r w:rsidRPr="00F37080">
              <w:rPr>
                <w:rFonts w:ascii="Arial Narrow" w:hAnsi="Arial Narrow"/>
                <w:b/>
              </w:rPr>
              <w:lastRenderedPageBreak/>
              <w:t xml:space="preserve">Del artículo 28, se modifica </w:t>
            </w:r>
            <w:r w:rsidR="0088353A" w:rsidRPr="00F37080">
              <w:rPr>
                <w:rFonts w:ascii="Arial Narrow" w:hAnsi="Arial Narrow"/>
                <w:b/>
              </w:rPr>
              <w:t>último</w:t>
            </w:r>
            <w:r w:rsidRPr="00F37080">
              <w:rPr>
                <w:rFonts w:ascii="Arial Narrow" w:hAnsi="Arial Narrow"/>
                <w:b/>
              </w:rPr>
              <w:t xml:space="preserve"> </w:t>
            </w:r>
            <w:r w:rsidR="0088353A" w:rsidRPr="00F37080">
              <w:rPr>
                <w:rFonts w:ascii="Arial Narrow" w:hAnsi="Arial Narrow"/>
                <w:b/>
              </w:rPr>
              <w:t>párrafo</w:t>
            </w:r>
            <w:r w:rsidRPr="00F37080">
              <w:rPr>
                <w:rFonts w:ascii="Arial Narrow" w:hAnsi="Arial Narrow"/>
                <w:b/>
              </w:rPr>
              <w:t>.</w:t>
            </w:r>
          </w:p>
        </w:tc>
      </w:tr>
      <w:tr w:rsidR="00F3049C" w:rsidRPr="00F37080" w14:paraId="0CD86C12" w14:textId="77777777" w:rsidTr="00F37080">
        <w:tc>
          <w:tcPr>
            <w:tcW w:w="4332" w:type="dxa"/>
          </w:tcPr>
          <w:p w14:paraId="67C9046A" w14:textId="77777777" w:rsidR="00F3049C" w:rsidRDefault="00F3049C" w:rsidP="00F3049C">
            <w:pPr>
              <w:jc w:val="both"/>
              <w:rPr>
                <w:rFonts w:ascii="Arial Narrow" w:hAnsi="Arial Narrow" w:cs="Arial"/>
                <w:szCs w:val="24"/>
              </w:rPr>
            </w:pPr>
            <w:r w:rsidRPr="00510885">
              <w:rPr>
                <w:rFonts w:ascii="Arial Narrow" w:hAnsi="Arial Narrow" w:cs="Arial"/>
                <w:b/>
                <w:bCs/>
                <w:i/>
                <w:szCs w:val="24"/>
              </w:rPr>
              <w:lastRenderedPageBreak/>
              <w:t>(REFORMA P.O. 30 DE ENERO 2019)</w:t>
            </w:r>
          </w:p>
          <w:p w14:paraId="25BB3EF6" w14:textId="77777777" w:rsidR="00F3049C" w:rsidRPr="004A2EF8" w:rsidRDefault="00F3049C" w:rsidP="00F3049C">
            <w:pPr>
              <w:autoSpaceDE w:val="0"/>
              <w:autoSpaceDN w:val="0"/>
              <w:adjustRightInd w:val="0"/>
              <w:jc w:val="both"/>
              <w:rPr>
                <w:rFonts w:ascii="Arial Narrow" w:hAnsi="Arial Narrow" w:cs="Arial"/>
                <w:bCs/>
                <w:szCs w:val="24"/>
              </w:rPr>
            </w:pPr>
            <w:r>
              <w:rPr>
                <w:rFonts w:ascii="Arial Narrow" w:hAnsi="Arial Narrow" w:cs="Arial"/>
                <w:b/>
                <w:bCs/>
                <w:szCs w:val="24"/>
              </w:rPr>
              <w:t>Artículo 29.-</w:t>
            </w:r>
            <w:r>
              <w:rPr>
                <w:rFonts w:ascii="Arial Narrow" w:hAnsi="Arial Narrow" w:cs="Arial"/>
                <w:bCs/>
                <w:szCs w:val="24"/>
              </w:rPr>
              <w:t xml:space="preserve"> </w:t>
            </w:r>
            <w:r w:rsidRPr="004A2EF8">
              <w:rPr>
                <w:rFonts w:ascii="Arial Narrow" w:hAnsi="Arial Narrow" w:cs="Arial"/>
                <w:bCs/>
                <w:szCs w:val="24"/>
              </w:rPr>
              <w:t>La Secretaría de Desarrollo Social es la dependencia encargada de del desarrollo integral de los habitantes del municipio, a través de la aplicación de políticas públicas de salud, educación, cultura y deportes; la dependencia será encabezada por un Secretario que será designado por el Presidente Municipal y tendrá como atribuciones y responsabilidades las que le otorguen las leyes, reglamentos y demás disposiciones legales aplicables.</w:t>
            </w:r>
          </w:p>
          <w:p w14:paraId="6D8BE817" w14:textId="77777777" w:rsidR="00904032" w:rsidRDefault="00904032" w:rsidP="00F3049C">
            <w:pPr>
              <w:autoSpaceDE w:val="0"/>
              <w:autoSpaceDN w:val="0"/>
              <w:adjustRightInd w:val="0"/>
              <w:jc w:val="both"/>
              <w:rPr>
                <w:rFonts w:ascii="Arial Narrow" w:hAnsi="Arial Narrow" w:cs="Arial"/>
                <w:b/>
                <w:bCs/>
                <w:i/>
                <w:szCs w:val="24"/>
              </w:rPr>
            </w:pPr>
          </w:p>
          <w:p w14:paraId="3426E24C" w14:textId="77777777" w:rsidR="00904032" w:rsidRDefault="00904032" w:rsidP="00F3049C">
            <w:pPr>
              <w:autoSpaceDE w:val="0"/>
              <w:autoSpaceDN w:val="0"/>
              <w:adjustRightInd w:val="0"/>
              <w:jc w:val="both"/>
              <w:rPr>
                <w:rFonts w:ascii="Arial Narrow" w:hAnsi="Arial Narrow" w:cs="Arial"/>
                <w:b/>
                <w:bCs/>
                <w:i/>
                <w:szCs w:val="24"/>
              </w:rPr>
            </w:pPr>
          </w:p>
          <w:p w14:paraId="6645C3B0" w14:textId="77777777" w:rsidR="00904032" w:rsidRDefault="00904032" w:rsidP="00F3049C">
            <w:pPr>
              <w:autoSpaceDE w:val="0"/>
              <w:autoSpaceDN w:val="0"/>
              <w:adjustRightInd w:val="0"/>
              <w:jc w:val="both"/>
              <w:rPr>
                <w:rFonts w:ascii="Arial Narrow" w:hAnsi="Arial Narrow" w:cs="Arial"/>
                <w:b/>
                <w:bCs/>
                <w:i/>
                <w:szCs w:val="24"/>
              </w:rPr>
            </w:pPr>
          </w:p>
          <w:p w14:paraId="47A51EE6" w14:textId="77777777" w:rsidR="00904032" w:rsidRDefault="00904032" w:rsidP="00F3049C">
            <w:pPr>
              <w:autoSpaceDE w:val="0"/>
              <w:autoSpaceDN w:val="0"/>
              <w:adjustRightInd w:val="0"/>
              <w:jc w:val="both"/>
              <w:rPr>
                <w:rFonts w:ascii="Arial Narrow" w:hAnsi="Arial Narrow" w:cs="Arial"/>
                <w:b/>
                <w:bCs/>
                <w:i/>
                <w:szCs w:val="24"/>
              </w:rPr>
            </w:pPr>
          </w:p>
          <w:p w14:paraId="151755DA" w14:textId="77777777" w:rsidR="00904032" w:rsidRDefault="00904032" w:rsidP="00F3049C">
            <w:pPr>
              <w:autoSpaceDE w:val="0"/>
              <w:autoSpaceDN w:val="0"/>
              <w:adjustRightInd w:val="0"/>
              <w:jc w:val="both"/>
              <w:rPr>
                <w:rFonts w:ascii="Arial Narrow" w:hAnsi="Arial Narrow" w:cs="Arial"/>
                <w:b/>
                <w:bCs/>
                <w:i/>
                <w:szCs w:val="24"/>
              </w:rPr>
            </w:pPr>
          </w:p>
          <w:p w14:paraId="0136A07B" w14:textId="77777777" w:rsidR="00904032" w:rsidRDefault="00904032" w:rsidP="00F3049C">
            <w:pPr>
              <w:autoSpaceDE w:val="0"/>
              <w:autoSpaceDN w:val="0"/>
              <w:adjustRightInd w:val="0"/>
              <w:jc w:val="both"/>
              <w:rPr>
                <w:rFonts w:ascii="Arial Narrow" w:hAnsi="Arial Narrow" w:cs="Arial"/>
                <w:b/>
                <w:bCs/>
                <w:i/>
                <w:szCs w:val="24"/>
              </w:rPr>
            </w:pPr>
          </w:p>
          <w:p w14:paraId="1FE629BE" w14:textId="77777777" w:rsidR="00904032" w:rsidRDefault="00904032" w:rsidP="00F3049C">
            <w:pPr>
              <w:autoSpaceDE w:val="0"/>
              <w:autoSpaceDN w:val="0"/>
              <w:adjustRightInd w:val="0"/>
              <w:jc w:val="both"/>
              <w:rPr>
                <w:rFonts w:ascii="Arial Narrow" w:hAnsi="Arial Narrow" w:cs="Arial"/>
                <w:b/>
                <w:bCs/>
                <w:i/>
                <w:szCs w:val="24"/>
              </w:rPr>
            </w:pPr>
          </w:p>
          <w:p w14:paraId="4C98DCEF" w14:textId="77777777" w:rsidR="00904032" w:rsidRDefault="00904032" w:rsidP="00F3049C">
            <w:pPr>
              <w:autoSpaceDE w:val="0"/>
              <w:autoSpaceDN w:val="0"/>
              <w:adjustRightInd w:val="0"/>
              <w:jc w:val="both"/>
              <w:rPr>
                <w:rFonts w:ascii="Arial Narrow" w:hAnsi="Arial Narrow" w:cs="Arial"/>
                <w:b/>
                <w:bCs/>
                <w:i/>
                <w:szCs w:val="24"/>
              </w:rPr>
            </w:pPr>
          </w:p>
          <w:p w14:paraId="6D036440" w14:textId="77777777" w:rsidR="00904032" w:rsidRDefault="00904032" w:rsidP="00F3049C">
            <w:pPr>
              <w:autoSpaceDE w:val="0"/>
              <w:autoSpaceDN w:val="0"/>
              <w:adjustRightInd w:val="0"/>
              <w:jc w:val="both"/>
              <w:rPr>
                <w:rFonts w:ascii="Arial Narrow" w:hAnsi="Arial Narrow" w:cs="Arial"/>
                <w:b/>
                <w:bCs/>
                <w:i/>
                <w:szCs w:val="24"/>
              </w:rPr>
            </w:pPr>
          </w:p>
          <w:p w14:paraId="02BFAA2F" w14:textId="77777777" w:rsidR="00904032" w:rsidRDefault="00904032" w:rsidP="00F3049C">
            <w:pPr>
              <w:autoSpaceDE w:val="0"/>
              <w:autoSpaceDN w:val="0"/>
              <w:adjustRightInd w:val="0"/>
              <w:jc w:val="both"/>
              <w:rPr>
                <w:rFonts w:ascii="Arial Narrow" w:hAnsi="Arial Narrow" w:cs="Arial"/>
                <w:b/>
                <w:bCs/>
                <w:i/>
                <w:szCs w:val="24"/>
              </w:rPr>
            </w:pPr>
          </w:p>
          <w:p w14:paraId="25D9D621" w14:textId="77777777" w:rsidR="00904032" w:rsidRDefault="00904032" w:rsidP="00F3049C">
            <w:pPr>
              <w:autoSpaceDE w:val="0"/>
              <w:autoSpaceDN w:val="0"/>
              <w:adjustRightInd w:val="0"/>
              <w:jc w:val="both"/>
              <w:rPr>
                <w:rFonts w:ascii="Arial Narrow" w:hAnsi="Arial Narrow" w:cs="Arial"/>
                <w:b/>
                <w:bCs/>
                <w:i/>
                <w:szCs w:val="24"/>
              </w:rPr>
            </w:pPr>
          </w:p>
          <w:p w14:paraId="09AED6D6" w14:textId="77777777" w:rsidR="00904032" w:rsidRDefault="00904032" w:rsidP="00F3049C">
            <w:pPr>
              <w:autoSpaceDE w:val="0"/>
              <w:autoSpaceDN w:val="0"/>
              <w:adjustRightInd w:val="0"/>
              <w:jc w:val="both"/>
              <w:rPr>
                <w:rFonts w:ascii="Arial Narrow" w:hAnsi="Arial Narrow" w:cs="Arial"/>
                <w:b/>
                <w:bCs/>
                <w:i/>
                <w:szCs w:val="24"/>
              </w:rPr>
            </w:pPr>
          </w:p>
          <w:p w14:paraId="18604016" w14:textId="77777777" w:rsidR="00904032" w:rsidRDefault="00904032" w:rsidP="00F3049C">
            <w:pPr>
              <w:autoSpaceDE w:val="0"/>
              <w:autoSpaceDN w:val="0"/>
              <w:adjustRightInd w:val="0"/>
              <w:jc w:val="both"/>
              <w:rPr>
                <w:rFonts w:ascii="Arial Narrow" w:hAnsi="Arial Narrow" w:cs="Arial"/>
                <w:b/>
                <w:bCs/>
                <w:i/>
                <w:szCs w:val="24"/>
              </w:rPr>
            </w:pPr>
          </w:p>
          <w:p w14:paraId="705D9E7F" w14:textId="77777777" w:rsidR="00904032" w:rsidRDefault="00904032" w:rsidP="00F3049C">
            <w:pPr>
              <w:autoSpaceDE w:val="0"/>
              <w:autoSpaceDN w:val="0"/>
              <w:adjustRightInd w:val="0"/>
              <w:jc w:val="both"/>
              <w:rPr>
                <w:rFonts w:ascii="Arial Narrow" w:hAnsi="Arial Narrow" w:cs="Arial"/>
                <w:b/>
                <w:bCs/>
                <w:i/>
                <w:szCs w:val="24"/>
              </w:rPr>
            </w:pPr>
          </w:p>
          <w:p w14:paraId="5B848011" w14:textId="77777777" w:rsidR="00904032" w:rsidRDefault="00904032" w:rsidP="00F3049C">
            <w:pPr>
              <w:autoSpaceDE w:val="0"/>
              <w:autoSpaceDN w:val="0"/>
              <w:adjustRightInd w:val="0"/>
              <w:jc w:val="both"/>
              <w:rPr>
                <w:rFonts w:ascii="Arial Narrow" w:hAnsi="Arial Narrow" w:cs="Arial"/>
                <w:b/>
                <w:bCs/>
                <w:i/>
                <w:szCs w:val="24"/>
              </w:rPr>
            </w:pPr>
          </w:p>
          <w:p w14:paraId="0FA06DBB" w14:textId="77777777" w:rsidR="00904032" w:rsidRDefault="00904032" w:rsidP="00F3049C">
            <w:pPr>
              <w:autoSpaceDE w:val="0"/>
              <w:autoSpaceDN w:val="0"/>
              <w:adjustRightInd w:val="0"/>
              <w:jc w:val="both"/>
              <w:rPr>
                <w:rFonts w:ascii="Arial Narrow" w:hAnsi="Arial Narrow" w:cs="Arial"/>
                <w:b/>
                <w:bCs/>
                <w:i/>
                <w:szCs w:val="24"/>
              </w:rPr>
            </w:pPr>
          </w:p>
          <w:p w14:paraId="07E00CC9" w14:textId="77777777" w:rsidR="00904032" w:rsidRDefault="00904032" w:rsidP="00F3049C">
            <w:pPr>
              <w:autoSpaceDE w:val="0"/>
              <w:autoSpaceDN w:val="0"/>
              <w:adjustRightInd w:val="0"/>
              <w:jc w:val="both"/>
              <w:rPr>
                <w:rFonts w:ascii="Arial Narrow" w:hAnsi="Arial Narrow" w:cs="Arial"/>
                <w:b/>
                <w:bCs/>
                <w:i/>
                <w:szCs w:val="24"/>
              </w:rPr>
            </w:pPr>
          </w:p>
          <w:p w14:paraId="69A3A0A2" w14:textId="77777777" w:rsidR="00904032" w:rsidRDefault="00904032" w:rsidP="00F3049C">
            <w:pPr>
              <w:autoSpaceDE w:val="0"/>
              <w:autoSpaceDN w:val="0"/>
              <w:adjustRightInd w:val="0"/>
              <w:jc w:val="both"/>
              <w:rPr>
                <w:rFonts w:ascii="Arial Narrow" w:hAnsi="Arial Narrow" w:cs="Arial"/>
                <w:b/>
                <w:bCs/>
                <w:i/>
                <w:szCs w:val="24"/>
              </w:rPr>
            </w:pPr>
          </w:p>
          <w:p w14:paraId="3170D088" w14:textId="77777777" w:rsidR="00904032" w:rsidRDefault="00904032" w:rsidP="00F3049C">
            <w:pPr>
              <w:autoSpaceDE w:val="0"/>
              <w:autoSpaceDN w:val="0"/>
              <w:adjustRightInd w:val="0"/>
              <w:jc w:val="both"/>
              <w:rPr>
                <w:rFonts w:ascii="Arial Narrow" w:hAnsi="Arial Narrow" w:cs="Arial"/>
                <w:b/>
                <w:bCs/>
                <w:i/>
                <w:szCs w:val="24"/>
              </w:rPr>
            </w:pPr>
          </w:p>
          <w:p w14:paraId="65A08B31" w14:textId="77777777" w:rsidR="00904032" w:rsidRDefault="00904032" w:rsidP="00F3049C">
            <w:pPr>
              <w:autoSpaceDE w:val="0"/>
              <w:autoSpaceDN w:val="0"/>
              <w:adjustRightInd w:val="0"/>
              <w:jc w:val="both"/>
              <w:rPr>
                <w:rFonts w:ascii="Arial Narrow" w:hAnsi="Arial Narrow" w:cs="Arial"/>
                <w:b/>
                <w:bCs/>
                <w:i/>
                <w:szCs w:val="24"/>
              </w:rPr>
            </w:pPr>
          </w:p>
          <w:p w14:paraId="4C0C4895" w14:textId="77777777" w:rsidR="00904032" w:rsidRDefault="00904032" w:rsidP="00F3049C">
            <w:pPr>
              <w:autoSpaceDE w:val="0"/>
              <w:autoSpaceDN w:val="0"/>
              <w:adjustRightInd w:val="0"/>
              <w:jc w:val="both"/>
              <w:rPr>
                <w:rFonts w:ascii="Arial Narrow" w:hAnsi="Arial Narrow" w:cs="Arial"/>
                <w:b/>
                <w:bCs/>
                <w:i/>
                <w:szCs w:val="24"/>
              </w:rPr>
            </w:pPr>
          </w:p>
          <w:p w14:paraId="72DB3878" w14:textId="77777777" w:rsidR="00904032" w:rsidRDefault="00904032" w:rsidP="00F3049C">
            <w:pPr>
              <w:autoSpaceDE w:val="0"/>
              <w:autoSpaceDN w:val="0"/>
              <w:adjustRightInd w:val="0"/>
              <w:jc w:val="both"/>
              <w:rPr>
                <w:rFonts w:ascii="Arial Narrow" w:hAnsi="Arial Narrow" w:cs="Arial"/>
                <w:b/>
                <w:bCs/>
                <w:i/>
                <w:szCs w:val="24"/>
              </w:rPr>
            </w:pPr>
          </w:p>
          <w:p w14:paraId="138620FD" w14:textId="77777777" w:rsidR="00904032" w:rsidRDefault="00904032" w:rsidP="00F3049C">
            <w:pPr>
              <w:autoSpaceDE w:val="0"/>
              <w:autoSpaceDN w:val="0"/>
              <w:adjustRightInd w:val="0"/>
              <w:jc w:val="both"/>
              <w:rPr>
                <w:rFonts w:ascii="Arial Narrow" w:hAnsi="Arial Narrow" w:cs="Arial"/>
                <w:b/>
                <w:bCs/>
                <w:i/>
                <w:szCs w:val="24"/>
              </w:rPr>
            </w:pPr>
          </w:p>
          <w:p w14:paraId="463C1045" w14:textId="77777777" w:rsidR="00904032" w:rsidRDefault="00904032" w:rsidP="00F3049C">
            <w:pPr>
              <w:autoSpaceDE w:val="0"/>
              <w:autoSpaceDN w:val="0"/>
              <w:adjustRightInd w:val="0"/>
              <w:jc w:val="both"/>
              <w:rPr>
                <w:rFonts w:ascii="Arial Narrow" w:hAnsi="Arial Narrow" w:cs="Arial"/>
                <w:b/>
                <w:bCs/>
                <w:i/>
                <w:szCs w:val="24"/>
              </w:rPr>
            </w:pPr>
          </w:p>
          <w:p w14:paraId="41B1A95D" w14:textId="77777777" w:rsidR="00904032" w:rsidRDefault="00904032" w:rsidP="00F3049C">
            <w:pPr>
              <w:autoSpaceDE w:val="0"/>
              <w:autoSpaceDN w:val="0"/>
              <w:adjustRightInd w:val="0"/>
              <w:jc w:val="both"/>
              <w:rPr>
                <w:rFonts w:ascii="Arial Narrow" w:hAnsi="Arial Narrow" w:cs="Arial"/>
                <w:b/>
                <w:bCs/>
                <w:i/>
                <w:szCs w:val="24"/>
              </w:rPr>
            </w:pPr>
          </w:p>
          <w:p w14:paraId="0D176D5E" w14:textId="77777777" w:rsidR="00904032" w:rsidRDefault="00904032" w:rsidP="00F3049C">
            <w:pPr>
              <w:autoSpaceDE w:val="0"/>
              <w:autoSpaceDN w:val="0"/>
              <w:adjustRightInd w:val="0"/>
              <w:jc w:val="both"/>
              <w:rPr>
                <w:rFonts w:ascii="Arial Narrow" w:hAnsi="Arial Narrow" w:cs="Arial"/>
                <w:b/>
                <w:bCs/>
                <w:i/>
                <w:szCs w:val="24"/>
              </w:rPr>
            </w:pPr>
          </w:p>
          <w:p w14:paraId="61B73E10" w14:textId="77777777" w:rsidR="00904032" w:rsidRDefault="00904032" w:rsidP="00F3049C">
            <w:pPr>
              <w:autoSpaceDE w:val="0"/>
              <w:autoSpaceDN w:val="0"/>
              <w:adjustRightInd w:val="0"/>
              <w:jc w:val="both"/>
              <w:rPr>
                <w:rFonts w:ascii="Arial Narrow" w:hAnsi="Arial Narrow" w:cs="Arial"/>
                <w:b/>
                <w:bCs/>
                <w:i/>
                <w:szCs w:val="24"/>
              </w:rPr>
            </w:pPr>
          </w:p>
          <w:p w14:paraId="491A99EF" w14:textId="77777777" w:rsidR="00904032" w:rsidRDefault="00904032" w:rsidP="00F3049C">
            <w:pPr>
              <w:autoSpaceDE w:val="0"/>
              <w:autoSpaceDN w:val="0"/>
              <w:adjustRightInd w:val="0"/>
              <w:jc w:val="both"/>
              <w:rPr>
                <w:rFonts w:ascii="Arial Narrow" w:hAnsi="Arial Narrow" w:cs="Arial"/>
                <w:b/>
                <w:bCs/>
                <w:i/>
                <w:szCs w:val="24"/>
              </w:rPr>
            </w:pPr>
          </w:p>
          <w:p w14:paraId="65CE276B" w14:textId="77777777" w:rsidR="00904032" w:rsidRDefault="00904032" w:rsidP="00F3049C">
            <w:pPr>
              <w:autoSpaceDE w:val="0"/>
              <w:autoSpaceDN w:val="0"/>
              <w:adjustRightInd w:val="0"/>
              <w:jc w:val="both"/>
              <w:rPr>
                <w:rFonts w:ascii="Arial Narrow" w:hAnsi="Arial Narrow" w:cs="Arial"/>
                <w:b/>
                <w:bCs/>
                <w:i/>
                <w:szCs w:val="24"/>
              </w:rPr>
            </w:pPr>
          </w:p>
          <w:p w14:paraId="51457708" w14:textId="77777777" w:rsidR="00904032" w:rsidRDefault="00904032" w:rsidP="00F3049C">
            <w:pPr>
              <w:autoSpaceDE w:val="0"/>
              <w:autoSpaceDN w:val="0"/>
              <w:adjustRightInd w:val="0"/>
              <w:jc w:val="both"/>
              <w:rPr>
                <w:rFonts w:ascii="Arial Narrow" w:hAnsi="Arial Narrow" w:cs="Arial"/>
                <w:b/>
                <w:bCs/>
                <w:i/>
                <w:szCs w:val="24"/>
              </w:rPr>
            </w:pPr>
          </w:p>
          <w:p w14:paraId="18E9FA54" w14:textId="77777777" w:rsidR="00904032" w:rsidRDefault="00904032" w:rsidP="00F3049C">
            <w:pPr>
              <w:autoSpaceDE w:val="0"/>
              <w:autoSpaceDN w:val="0"/>
              <w:adjustRightInd w:val="0"/>
              <w:jc w:val="both"/>
              <w:rPr>
                <w:rFonts w:ascii="Arial Narrow" w:hAnsi="Arial Narrow" w:cs="Arial"/>
                <w:b/>
                <w:bCs/>
                <w:i/>
                <w:szCs w:val="24"/>
              </w:rPr>
            </w:pPr>
          </w:p>
          <w:p w14:paraId="7E688D2B" w14:textId="77777777" w:rsidR="00904032" w:rsidRDefault="00904032" w:rsidP="00F3049C">
            <w:pPr>
              <w:autoSpaceDE w:val="0"/>
              <w:autoSpaceDN w:val="0"/>
              <w:adjustRightInd w:val="0"/>
              <w:jc w:val="both"/>
              <w:rPr>
                <w:rFonts w:ascii="Arial Narrow" w:hAnsi="Arial Narrow" w:cs="Arial"/>
                <w:b/>
                <w:bCs/>
                <w:i/>
                <w:szCs w:val="24"/>
              </w:rPr>
            </w:pPr>
          </w:p>
          <w:p w14:paraId="6C408F83" w14:textId="77777777" w:rsidR="00904032" w:rsidRDefault="00904032" w:rsidP="00F3049C">
            <w:pPr>
              <w:autoSpaceDE w:val="0"/>
              <w:autoSpaceDN w:val="0"/>
              <w:adjustRightInd w:val="0"/>
              <w:jc w:val="both"/>
              <w:rPr>
                <w:rFonts w:ascii="Arial Narrow" w:hAnsi="Arial Narrow" w:cs="Arial"/>
                <w:b/>
                <w:bCs/>
                <w:i/>
                <w:szCs w:val="24"/>
              </w:rPr>
            </w:pPr>
          </w:p>
          <w:p w14:paraId="7E548875" w14:textId="77777777" w:rsidR="00904032" w:rsidRDefault="00904032" w:rsidP="00F3049C">
            <w:pPr>
              <w:autoSpaceDE w:val="0"/>
              <w:autoSpaceDN w:val="0"/>
              <w:adjustRightInd w:val="0"/>
              <w:jc w:val="both"/>
              <w:rPr>
                <w:rFonts w:ascii="Arial Narrow" w:hAnsi="Arial Narrow" w:cs="Arial"/>
                <w:b/>
                <w:bCs/>
                <w:i/>
                <w:szCs w:val="24"/>
              </w:rPr>
            </w:pPr>
          </w:p>
          <w:p w14:paraId="6FB618A2" w14:textId="77777777" w:rsidR="00904032" w:rsidRDefault="00904032" w:rsidP="00F3049C">
            <w:pPr>
              <w:autoSpaceDE w:val="0"/>
              <w:autoSpaceDN w:val="0"/>
              <w:adjustRightInd w:val="0"/>
              <w:jc w:val="both"/>
              <w:rPr>
                <w:rFonts w:ascii="Arial Narrow" w:hAnsi="Arial Narrow" w:cs="Arial"/>
                <w:b/>
                <w:bCs/>
                <w:i/>
                <w:szCs w:val="24"/>
              </w:rPr>
            </w:pPr>
          </w:p>
          <w:p w14:paraId="751A7639" w14:textId="77777777" w:rsidR="00904032" w:rsidRDefault="00904032" w:rsidP="00F3049C">
            <w:pPr>
              <w:autoSpaceDE w:val="0"/>
              <w:autoSpaceDN w:val="0"/>
              <w:adjustRightInd w:val="0"/>
              <w:jc w:val="both"/>
              <w:rPr>
                <w:rFonts w:ascii="Arial Narrow" w:hAnsi="Arial Narrow" w:cs="Arial"/>
                <w:b/>
                <w:bCs/>
                <w:i/>
                <w:szCs w:val="24"/>
              </w:rPr>
            </w:pPr>
          </w:p>
          <w:p w14:paraId="5ED1EE20" w14:textId="77777777" w:rsidR="00904032" w:rsidRDefault="00904032" w:rsidP="00F3049C">
            <w:pPr>
              <w:autoSpaceDE w:val="0"/>
              <w:autoSpaceDN w:val="0"/>
              <w:adjustRightInd w:val="0"/>
              <w:jc w:val="both"/>
              <w:rPr>
                <w:rFonts w:ascii="Arial Narrow" w:hAnsi="Arial Narrow" w:cs="Arial"/>
                <w:b/>
                <w:bCs/>
                <w:i/>
                <w:szCs w:val="24"/>
              </w:rPr>
            </w:pPr>
          </w:p>
          <w:p w14:paraId="1E8D51DD" w14:textId="77777777" w:rsidR="00904032" w:rsidRDefault="00904032" w:rsidP="00F3049C">
            <w:pPr>
              <w:autoSpaceDE w:val="0"/>
              <w:autoSpaceDN w:val="0"/>
              <w:adjustRightInd w:val="0"/>
              <w:jc w:val="both"/>
              <w:rPr>
                <w:rFonts w:ascii="Arial Narrow" w:hAnsi="Arial Narrow" w:cs="Arial"/>
                <w:b/>
                <w:bCs/>
                <w:i/>
                <w:szCs w:val="24"/>
              </w:rPr>
            </w:pPr>
          </w:p>
          <w:p w14:paraId="45132A2A" w14:textId="77777777" w:rsidR="00904032" w:rsidRDefault="00904032" w:rsidP="00F3049C">
            <w:pPr>
              <w:autoSpaceDE w:val="0"/>
              <w:autoSpaceDN w:val="0"/>
              <w:adjustRightInd w:val="0"/>
              <w:jc w:val="both"/>
              <w:rPr>
                <w:rFonts w:ascii="Arial Narrow" w:hAnsi="Arial Narrow" w:cs="Arial"/>
                <w:b/>
                <w:bCs/>
                <w:i/>
                <w:szCs w:val="24"/>
              </w:rPr>
            </w:pPr>
          </w:p>
          <w:p w14:paraId="146EFFB9" w14:textId="77777777" w:rsidR="00904032" w:rsidRDefault="00904032" w:rsidP="00F3049C">
            <w:pPr>
              <w:autoSpaceDE w:val="0"/>
              <w:autoSpaceDN w:val="0"/>
              <w:adjustRightInd w:val="0"/>
              <w:jc w:val="both"/>
              <w:rPr>
                <w:rFonts w:ascii="Arial Narrow" w:hAnsi="Arial Narrow" w:cs="Arial"/>
                <w:b/>
                <w:bCs/>
                <w:i/>
                <w:szCs w:val="24"/>
              </w:rPr>
            </w:pPr>
          </w:p>
          <w:p w14:paraId="2D882A35" w14:textId="77777777" w:rsidR="00904032" w:rsidRDefault="00904032" w:rsidP="00F3049C">
            <w:pPr>
              <w:autoSpaceDE w:val="0"/>
              <w:autoSpaceDN w:val="0"/>
              <w:adjustRightInd w:val="0"/>
              <w:jc w:val="both"/>
              <w:rPr>
                <w:rFonts w:ascii="Arial Narrow" w:hAnsi="Arial Narrow" w:cs="Arial"/>
                <w:b/>
                <w:bCs/>
                <w:i/>
                <w:szCs w:val="24"/>
              </w:rPr>
            </w:pPr>
          </w:p>
          <w:p w14:paraId="10544D49" w14:textId="77777777" w:rsidR="00904032" w:rsidRDefault="00904032" w:rsidP="00F3049C">
            <w:pPr>
              <w:autoSpaceDE w:val="0"/>
              <w:autoSpaceDN w:val="0"/>
              <w:adjustRightInd w:val="0"/>
              <w:jc w:val="both"/>
              <w:rPr>
                <w:rFonts w:ascii="Arial Narrow" w:hAnsi="Arial Narrow" w:cs="Arial"/>
                <w:b/>
                <w:bCs/>
                <w:i/>
                <w:szCs w:val="24"/>
              </w:rPr>
            </w:pPr>
          </w:p>
          <w:p w14:paraId="43DADF4C" w14:textId="77777777" w:rsidR="00904032" w:rsidRDefault="00904032" w:rsidP="00F3049C">
            <w:pPr>
              <w:autoSpaceDE w:val="0"/>
              <w:autoSpaceDN w:val="0"/>
              <w:adjustRightInd w:val="0"/>
              <w:jc w:val="both"/>
              <w:rPr>
                <w:rFonts w:ascii="Arial Narrow" w:hAnsi="Arial Narrow" w:cs="Arial"/>
                <w:b/>
                <w:bCs/>
                <w:i/>
                <w:szCs w:val="24"/>
              </w:rPr>
            </w:pPr>
          </w:p>
          <w:p w14:paraId="3B1023EF" w14:textId="77777777" w:rsidR="00904032" w:rsidRDefault="00904032" w:rsidP="00F3049C">
            <w:pPr>
              <w:autoSpaceDE w:val="0"/>
              <w:autoSpaceDN w:val="0"/>
              <w:adjustRightInd w:val="0"/>
              <w:jc w:val="both"/>
              <w:rPr>
                <w:rFonts w:ascii="Arial Narrow" w:hAnsi="Arial Narrow" w:cs="Arial"/>
                <w:b/>
                <w:bCs/>
                <w:i/>
                <w:szCs w:val="24"/>
              </w:rPr>
            </w:pPr>
          </w:p>
          <w:p w14:paraId="2DE5CD26" w14:textId="77777777" w:rsidR="00904032" w:rsidRDefault="00904032" w:rsidP="00F3049C">
            <w:pPr>
              <w:autoSpaceDE w:val="0"/>
              <w:autoSpaceDN w:val="0"/>
              <w:adjustRightInd w:val="0"/>
              <w:jc w:val="both"/>
              <w:rPr>
                <w:rFonts w:ascii="Arial Narrow" w:hAnsi="Arial Narrow" w:cs="Arial"/>
                <w:b/>
                <w:bCs/>
                <w:i/>
                <w:szCs w:val="24"/>
              </w:rPr>
            </w:pPr>
          </w:p>
          <w:p w14:paraId="7110569C" w14:textId="77777777" w:rsidR="00904032" w:rsidRDefault="00904032" w:rsidP="00F3049C">
            <w:pPr>
              <w:autoSpaceDE w:val="0"/>
              <w:autoSpaceDN w:val="0"/>
              <w:adjustRightInd w:val="0"/>
              <w:jc w:val="both"/>
              <w:rPr>
                <w:rFonts w:ascii="Arial Narrow" w:hAnsi="Arial Narrow" w:cs="Arial"/>
                <w:b/>
                <w:bCs/>
                <w:i/>
                <w:szCs w:val="24"/>
              </w:rPr>
            </w:pPr>
          </w:p>
          <w:p w14:paraId="580FE81D" w14:textId="77777777" w:rsidR="00904032" w:rsidRDefault="00904032" w:rsidP="00F3049C">
            <w:pPr>
              <w:autoSpaceDE w:val="0"/>
              <w:autoSpaceDN w:val="0"/>
              <w:adjustRightInd w:val="0"/>
              <w:jc w:val="both"/>
              <w:rPr>
                <w:rFonts w:ascii="Arial Narrow" w:hAnsi="Arial Narrow" w:cs="Arial"/>
                <w:b/>
                <w:bCs/>
                <w:i/>
                <w:szCs w:val="24"/>
              </w:rPr>
            </w:pPr>
          </w:p>
          <w:p w14:paraId="63AA961D" w14:textId="77777777" w:rsidR="00904032" w:rsidRDefault="00904032" w:rsidP="00F3049C">
            <w:pPr>
              <w:autoSpaceDE w:val="0"/>
              <w:autoSpaceDN w:val="0"/>
              <w:adjustRightInd w:val="0"/>
              <w:jc w:val="both"/>
              <w:rPr>
                <w:rFonts w:ascii="Arial Narrow" w:hAnsi="Arial Narrow" w:cs="Arial"/>
                <w:b/>
                <w:bCs/>
                <w:i/>
                <w:szCs w:val="24"/>
              </w:rPr>
            </w:pPr>
          </w:p>
          <w:p w14:paraId="185CC6D8" w14:textId="77777777" w:rsidR="00904032" w:rsidRDefault="00904032" w:rsidP="00F3049C">
            <w:pPr>
              <w:autoSpaceDE w:val="0"/>
              <w:autoSpaceDN w:val="0"/>
              <w:adjustRightInd w:val="0"/>
              <w:jc w:val="both"/>
              <w:rPr>
                <w:rFonts w:ascii="Arial Narrow" w:hAnsi="Arial Narrow" w:cs="Arial"/>
                <w:b/>
                <w:bCs/>
                <w:i/>
                <w:szCs w:val="24"/>
              </w:rPr>
            </w:pPr>
          </w:p>
          <w:p w14:paraId="0C376BA3" w14:textId="77777777" w:rsidR="00904032" w:rsidRDefault="00904032" w:rsidP="00F3049C">
            <w:pPr>
              <w:autoSpaceDE w:val="0"/>
              <w:autoSpaceDN w:val="0"/>
              <w:adjustRightInd w:val="0"/>
              <w:jc w:val="both"/>
              <w:rPr>
                <w:rFonts w:ascii="Arial Narrow" w:hAnsi="Arial Narrow" w:cs="Arial"/>
                <w:b/>
                <w:bCs/>
                <w:i/>
                <w:szCs w:val="24"/>
              </w:rPr>
            </w:pPr>
          </w:p>
          <w:p w14:paraId="202582FC" w14:textId="77777777" w:rsidR="00904032" w:rsidRDefault="00904032" w:rsidP="00F3049C">
            <w:pPr>
              <w:autoSpaceDE w:val="0"/>
              <w:autoSpaceDN w:val="0"/>
              <w:adjustRightInd w:val="0"/>
              <w:jc w:val="both"/>
              <w:rPr>
                <w:rFonts w:ascii="Arial Narrow" w:hAnsi="Arial Narrow" w:cs="Arial"/>
                <w:b/>
                <w:bCs/>
                <w:i/>
                <w:szCs w:val="24"/>
              </w:rPr>
            </w:pPr>
          </w:p>
          <w:p w14:paraId="22DF1737" w14:textId="77777777" w:rsidR="00904032" w:rsidRDefault="00904032" w:rsidP="00F3049C">
            <w:pPr>
              <w:autoSpaceDE w:val="0"/>
              <w:autoSpaceDN w:val="0"/>
              <w:adjustRightInd w:val="0"/>
              <w:jc w:val="both"/>
              <w:rPr>
                <w:rFonts w:ascii="Arial Narrow" w:hAnsi="Arial Narrow" w:cs="Arial"/>
                <w:b/>
                <w:bCs/>
                <w:i/>
                <w:szCs w:val="24"/>
              </w:rPr>
            </w:pPr>
          </w:p>
          <w:p w14:paraId="0BC4AEA5" w14:textId="77777777" w:rsidR="00904032" w:rsidRDefault="00904032" w:rsidP="00F3049C">
            <w:pPr>
              <w:autoSpaceDE w:val="0"/>
              <w:autoSpaceDN w:val="0"/>
              <w:adjustRightInd w:val="0"/>
              <w:jc w:val="both"/>
              <w:rPr>
                <w:rFonts w:ascii="Arial Narrow" w:hAnsi="Arial Narrow" w:cs="Arial"/>
                <w:b/>
                <w:bCs/>
                <w:i/>
                <w:szCs w:val="24"/>
              </w:rPr>
            </w:pPr>
          </w:p>
          <w:p w14:paraId="04BCA625" w14:textId="77777777" w:rsidR="00904032" w:rsidRDefault="00904032" w:rsidP="00F3049C">
            <w:pPr>
              <w:autoSpaceDE w:val="0"/>
              <w:autoSpaceDN w:val="0"/>
              <w:adjustRightInd w:val="0"/>
              <w:jc w:val="both"/>
              <w:rPr>
                <w:rFonts w:ascii="Arial Narrow" w:hAnsi="Arial Narrow" w:cs="Arial"/>
                <w:b/>
                <w:bCs/>
                <w:i/>
                <w:szCs w:val="24"/>
              </w:rPr>
            </w:pPr>
          </w:p>
          <w:p w14:paraId="5801795B" w14:textId="77777777" w:rsidR="00904032" w:rsidRDefault="00904032" w:rsidP="00F3049C">
            <w:pPr>
              <w:autoSpaceDE w:val="0"/>
              <w:autoSpaceDN w:val="0"/>
              <w:adjustRightInd w:val="0"/>
              <w:jc w:val="both"/>
              <w:rPr>
                <w:rFonts w:ascii="Arial Narrow" w:hAnsi="Arial Narrow" w:cs="Arial"/>
                <w:b/>
                <w:bCs/>
                <w:i/>
                <w:szCs w:val="24"/>
              </w:rPr>
            </w:pPr>
          </w:p>
          <w:p w14:paraId="2AD537DA" w14:textId="77777777" w:rsidR="00904032" w:rsidRDefault="00904032" w:rsidP="00F3049C">
            <w:pPr>
              <w:autoSpaceDE w:val="0"/>
              <w:autoSpaceDN w:val="0"/>
              <w:adjustRightInd w:val="0"/>
              <w:jc w:val="both"/>
              <w:rPr>
                <w:rFonts w:ascii="Arial Narrow" w:hAnsi="Arial Narrow" w:cs="Arial"/>
                <w:b/>
                <w:bCs/>
                <w:i/>
                <w:szCs w:val="24"/>
              </w:rPr>
            </w:pPr>
          </w:p>
          <w:p w14:paraId="0D74B69A" w14:textId="77777777" w:rsidR="00904032" w:rsidRDefault="00904032" w:rsidP="00F3049C">
            <w:pPr>
              <w:autoSpaceDE w:val="0"/>
              <w:autoSpaceDN w:val="0"/>
              <w:adjustRightInd w:val="0"/>
              <w:jc w:val="both"/>
              <w:rPr>
                <w:rFonts w:ascii="Arial Narrow" w:hAnsi="Arial Narrow" w:cs="Arial"/>
                <w:b/>
                <w:bCs/>
                <w:i/>
                <w:szCs w:val="24"/>
              </w:rPr>
            </w:pPr>
          </w:p>
          <w:p w14:paraId="1ED5CB4A" w14:textId="77777777" w:rsidR="00904032" w:rsidRDefault="00904032" w:rsidP="00F3049C">
            <w:pPr>
              <w:autoSpaceDE w:val="0"/>
              <w:autoSpaceDN w:val="0"/>
              <w:adjustRightInd w:val="0"/>
              <w:jc w:val="both"/>
              <w:rPr>
                <w:rFonts w:ascii="Arial Narrow" w:hAnsi="Arial Narrow" w:cs="Arial"/>
                <w:b/>
                <w:bCs/>
                <w:i/>
                <w:szCs w:val="24"/>
              </w:rPr>
            </w:pPr>
          </w:p>
          <w:p w14:paraId="70204626" w14:textId="77777777" w:rsidR="00904032" w:rsidRDefault="00904032" w:rsidP="00F3049C">
            <w:pPr>
              <w:autoSpaceDE w:val="0"/>
              <w:autoSpaceDN w:val="0"/>
              <w:adjustRightInd w:val="0"/>
              <w:jc w:val="both"/>
              <w:rPr>
                <w:rFonts w:ascii="Arial Narrow" w:hAnsi="Arial Narrow" w:cs="Arial"/>
                <w:b/>
                <w:bCs/>
                <w:i/>
                <w:szCs w:val="24"/>
              </w:rPr>
            </w:pPr>
          </w:p>
          <w:p w14:paraId="35BD303A" w14:textId="77777777" w:rsidR="00904032" w:rsidRDefault="00904032" w:rsidP="00F3049C">
            <w:pPr>
              <w:autoSpaceDE w:val="0"/>
              <w:autoSpaceDN w:val="0"/>
              <w:adjustRightInd w:val="0"/>
              <w:jc w:val="both"/>
              <w:rPr>
                <w:rFonts w:ascii="Arial Narrow" w:hAnsi="Arial Narrow" w:cs="Arial"/>
                <w:b/>
                <w:bCs/>
                <w:i/>
                <w:szCs w:val="24"/>
              </w:rPr>
            </w:pPr>
          </w:p>
          <w:p w14:paraId="0E4C5444" w14:textId="77777777" w:rsidR="00904032" w:rsidRDefault="00904032" w:rsidP="00F3049C">
            <w:pPr>
              <w:autoSpaceDE w:val="0"/>
              <w:autoSpaceDN w:val="0"/>
              <w:adjustRightInd w:val="0"/>
              <w:jc w:val="both"/>
              <w:rPr>
                <w:rFonts w:ascii="Arial Narrow" w:hAnsi="Arial Narrow" w:cs="Arial"/>
                <w:b/>
                <w:bCs/>
                <w:i/>
                <w:szCs w:val="24"/>
              </w:rPr>
            </w:pPr>
          </w:p>
          <w:p w14:paraId="4B29027A" w14:textId="77777777" w:rsidR="00904032" w:rsidRDefault="00904032" w:rsidP="00F3049C">
            <w:pPr>
              <w:autoSpaceDE w:val="0"/>
              <w:autoSpaceDN w:val="0"/>
              <w:adjustRightInd w:val="0"/>
              <w:jc w:val="both"/>
              <w:rPr>
                <w:rFonts w:ascii="Arial Narrow" w:hAnsi="Arial Narrow" w:cs="Arial"/>
                <w:b/>
                <w:bCs/>
                <w:i/>
                <w:szCs w:val="24"/>
              </w:rPr>
            </w:pPr>
          </w:p>
          <w:p w14:paraId="71C7CEB4" w14:textId="77777777" w:rsidR="00904032" w:rsidRDefault="00904032" w:rsidP="00F3049C">
            <w:pPr>
              <w:autoSpaceDE w:val="0"/>
              <w:autoSpaceDN w:val="0"/>
              <w:adjustRightInd w:val="0"/>
              <w:jc w:val="both"/>
              <w:rPr>
                <w:rFonts w:ascii="Arial Narrow" w:hAnsi="Arial Narrow" w:cs="Arial"/>
                <w:b/>
                <w:bCs/>
                <w:i/>
                <w:szCs w:val="24"/>
              </w:rPr>
            </w:pPr>
          </w:p>
          <w:p w14:paraId="5BFD7BBC" w14:textId="77777777" w:rsidR="00904032" w:rsidRDefault="00904032" w:rsidP="00F3049C">
            <w:pPr>
              <w:autoSpaceDE w:val="0"/>
              <w:autoSpaceDN w:val="0"/>
              <w:adjustRightInd w:val="0"/>
              <w:jc w:val="both"/>
              <w:rPr>
                <w:rFonts w:ascii="Arial Narrow" w:hAnsi="Arial Narrow" w:cs="Arial"/>
                <w:b/>
                <w:bCs/>
                <w:i/>
                <w:szCs w:val="24"/>
              </w:rPr>
            </w:pPr>
          </w:p>
          <w:p w14:paraId="1A83245C" w14:textId="77777777" w:rsidR="00904032" w:rsidRDefault="00904032" w:rsidP="00F3049C">
            <w:pPr>
              <w:autoSpaceDE w:val="0"/>
              <w:autoSpaceDN w:val="0"/>
              <w:adjustRightInd w:val="0"/>
              <w:jc w:val="both"/>
              <w:rPr>
                <w:rFonts w:ascii="Arial Narrow" w:hAnsi="Arial Narrow" w:cs="Arial"/>
                <w:b/>
                <w:bCs/>
                <w:i/>
                <w:szCs w:val="24"/>
              </w:rPr>
            </w:pPr>
          </w:p>
          <w:p w14:paraId="41FF0C5E" w14:textId="77777777" w:rsidR="00904032" w:rsidRDefault="00904032" w:rsidP="00F3049C">
            <w:pPr>
              <w:autoSpaceDE w:val="0"/>
              <w:autoSpaceDN w:val="0"/>
              <w:adjustRightInd w:val="0"/>
              <w:jc w:val="both"/>
              <w:rPr>
                <w:rFonts w:ascii="Arial Narrow" w:hAnsi="Arial Narrow" w:cs="Arial"/>
                <w:b/>
                <w:bCs/>
                <w:i/>
                <w:szCs w:val="24"/>
              </w:rPr>
            </w:pPr>
          </w:p>
          <w:p w14:paraId="3CE602C9" w14:textId="77777777" w:rsidR="00904032" w:rsidRDefault="00904032" w:rsidP="00F3049C">
            <w:pPr>
              <w:autoSpaceDE w:val="0"/>
              <w:autoSpaceDN w:val="0"/>
              <w:adjustRightInd w:val="0"/>
              <w:jc w:val="both"/>
              <w:rPr>
                <w:rFonts w:ascii="Arial Narrow" w:hAnsi="Arial Narrow" w:cs="Arial"/>
                <w:b/>
                <w:bCs/>
                <w:i/>
                <w:szCs w:val="24"/>
              </w:rPr>
            </w:pPr>
          </w:p>
          <w:p w14:paraId="24713FE5" w14:textId="77777777" w:rsidR="00904032" w:rsidRDefault="00904032" w:rsidP="00F3049C">
            <w:pPr>
              <w:autoSpaceDE w:val="0"/>
              <w:autoSpaceDN w:val="0"/>
              <w:adjustRightInd w:val="0"/>
              <w:jc w:val="both"/>
              <w:rPr>
                <w:rFonts w:ascii="Arial Narrow" w:hAnsi="Arial Narrow" w:cs="Arial"/>
                <w:b/>
                <w:bCs/>
                <w:i/>
                <w:szCs w:val="24"/>
              </w:rPr>
            </w:pPr>
          </w:p>
          <w:p w14:paraId="5977E4BF" w14:textId="77777777" w:rsidR="00904032" w:rsidRDefault="00904032" w:rsidP="00F3049C">
            <w:pPr>
              <w:autoSpaceDE w:val="0"/>
              <w:autoSpaceDN w:val="0"/>
              <w:adjustRightInd w:val="0"/>
              <w:jc w:val="both"/>
              <w:rPr>
                <w:rFonts w:ascii="Arial Narrow" w:hAnsi="Arial Narrow" w:cs="Arial"/>
                <w:b/>
                <w:bCs/>
                <w:i/>
                <w:szCs w:val="24"/>
              </w:rPr>
            </w:pPr>
          </w:p>
          <w:p w14:paraId="72A5B9D0" w14:textId="77777777" w:rsidR="00904032" w:rsidRDefault="00904032" w:rsidP="00F3049C">
            <w:pPr>
              <w:autoSpaceDE w:val="0"/>
              <w:autoSpaceDN w:val="0"/>
              <w:adjustRightInd w:val="0"/>
              <w:jc w:val="both"/>
              <w:rPr>
                <w:rFonts w:ascii="Arial Narrow" w:hAnsi="Arial Narrow" w:cs="Arial"/>
                <w:b/>
                <w:bCs/>
                <w:i/>
                <w:szCs w:val="24"/>
              </w:rPr>
            </w:pPr>
          </w:p>
          <w:p w14:paraId="432E3116" w14:textId="77777777" w:rsidR="00904032" w:rsidRDefault="00904032" w:rsidP="00F3049C">
            <w:pPr>
              <w:autoSpaceDE w:val="0"/>
              <w:autoSpaceDN w:val="0"/>
              <w:adjustRightInd w:val="0"/>
              <w:jc w:val="both"/>
              <w:rPr>
                <w:rFonts w:ascii="Arial Narrow" w:hAnsi="Arial Narrow" w:cs="Arial"/>
                <w:b/>
                <w:bCs/>
                <w:i/>
                <w:szCs w:val="24"/>
              </w:rPr>
            </w:pPr>
          </w:p>
          <w:p w14:paraId="1E77CAE6" w14:textId="77777777" w:rsidR="00904032" w:rsidRDefault="00904032" w:rsidP="00F3049C">
            <w:pPr>
              <w:autoSpaceDE w:val="0"/>
              <w:autoSpaceDN w:val="0"/>
              <w:adjustRightInd w:val="0"/>
              <w:jc w:val="both"/>
              <w:rPr>
                <w:rFonts w:ascii="Arial Narrow" w:hAnsi="Arial Narrow" w:cs="Arial"/>
                <w:b/>
                <w:bCs/>
                <w:i/>
                <w:szCs w:val="24"/>
              </w:rPr>
            </w:pPr>
          </w:p>
          <w:p w14:paraId="46B43BC6" w14:textId="77777777" w:rsidR="00904032" w:rsidRDefault="00904032" w:rsidP="00F3049C">
            <w:pPr>
              <w:autoSpaceDE w:val="0"/>
              <w:autoSpaceDN w:val="0"/>
              <w:adjustRightInd w:val="0"/>
              <w:jc w:val="both"/>
              <w:rPr>
                <w:rFonts w:ascii="Arial Narrow" w:hAnsi="Arial Narrow" w:cs="Arial"/>
                <w:b/>
                <w:bCs/>
                <w:i/>
                <w:szCs w:val="24"/>
              </w:rPr>
            </w:pPr>
          </w:p>
          <w:p w14:paraId="4CE9359E" w14:textId="77777777" w:rsidR="00904032" w:rsidRDefault="00904032" w:rsidP="00F3049C">
            <w:pPr>
              <w:autoSpaceDE w:val="0"/>
              <w:autoSpaceDN w:val="0"/>
              <w:adjustRightInd w:val="0"/>
              <w:jc w:val="both"/>
              <w:rPr>
                <w:rFonts w:ascii="Arial Narrow" w:hAnsi="Arial Narrow" w:cs="Arial"/>
                <w:b/>
                <w:bCs/>
                <w:i/>
                <w:szCs w:val="24"/>
              </w:rPr>
            </w:pPr>
          </w:p>
          <w:p w14:paraId="5A4FE618" w14:textId="77777777" w:rsidR="00904032" w:rsidRDefault="00904032" w:rsidP="00F3049C">
            <w:pPr>
              <w:autoSpaceDE w:val="0"/>
              <w:autoSpaceDN w:val="0"/>
              <w:adjustRightInd w:val="0"/>
              <w:jc w:val="both"/>
              <w:rPr>
                <w:rFonts w:ascii="Arial Narrow" w:hAnsi="Arial Narrow" w:cs="Arial"/>
                <w:b/>
                <w:bCs/>
                <w:i/>
                <w:szCs w:val="24"/>
              </w:rPr>
            </w:pPr>
          </w:p>
          <w:p w14:paraId="3F9374CF" w14:textId="77777777" w:rsidR="00904032" w:rsidRDefault="00904032" w:rsidP="00F3049C">
            <w:pPr>
              <w:autoSpaceDE w:val="0"/>
              <w:autoSpaceDN w:val="0"/>
              <w:adjustRightInd w:val="0"/>
              <w:jc w:val="both"/>
              <w:rPr>
                <w:rFonts w:ascii="Arial Narrow" w:hAnsi="Arial Narrow" w:cs="Arial"/>
                <w:b/>
                <w:bCs/>
                <w:i/>
                <w:szCs w:val="24"/>
              </w:rPr>
            </w:pPr>
          </w:p>
          <w:p w14:paraId="0A6E4E65" w14:textId="77777777" w:rsidR="00904032" w:rsidRDefault="00904032" w:rsidP="00F3049C">
            <w:pPr>
              <w:autoSpaceDE w:val="0"/>
              <w:autoSpaceDN w:val="0"/>
              <w:adjustRightInd w:val="0"/>
              <w:jc w:val="both"/>
              <w:rPr>
                <w:rFonts w:ascii="Arial Narrow" w:hAnsi="Arial Narrow" w:cs="Arial"/>
                <w:b/>
                <w:bCs/>
                <w:i/>
                <w:szCs w:val="24"/>
              </w:rPr>
            </w:pPr>
          </w:p>
          <w:p w14:paraId="4F1FB824" w14:textId="77777777" w:rsidR="00904032" w:rsidRDefault="00904032" w:rsidP="00F3049C">
            <w:pPr>
              <w:autoSpaceDE w:val="0"/>
              <w:autoSpaceDN w:val="0"/>
              <w:adjustRightInd w:val="0"/>
              <w:jc w:val="both"/>
              <w:rPr>
                <w:rFonts w:ascii="Arial Narrow" w:hAnsi="Arial Narrow" w:cs="Arial"/>
                <w:b/>
                <w:bCs/>
                <w:i/>
                <w:szCs w:val="24"/>
              </w:rPr>
            </w:pPr>
          </w:p>
          <w:p w14:paraId="1DE185BD" w14:textId="77777777" w:rsidR="00904032" w:rsidRDefault="00904032" w:rsidP="00F3049C">
            <w:pPr>
              <w:autoSpaceDE w:val="0"/>
              <w:autoSpaceDN w:val="0"/>
              <w:adjustRightInd w:val="0"/>
              <w:jc w:val="both"/>
              <w:rPr>
                <w:rFonts w:ascii="Arial Narrow" w:hAnsi="Arial Narrow" w:cs="Arial"/>
                <w:b/>
                <w:bCs/>
                <w:i/>
                <w:szCs w:val="24"/>
              </w:rPr>
            </w:pPr>
          </w:p>
          <w:p w14:paraId="62AFD2C7" w14:textId="77777777" w:rsidR="00904032" w:rsidRDefault="00904032" w:rsidP="00F3049C">
            <w:pPr>
              <w:autoSpaceDE w:val="0"/>
              <w:autoSpaceDN w:val="0"/>
              <w:adjustRightInd w:val="0"/>
              <w:jc w:val="both"/>
              <w:rPr>
                <w:rFonts w:ascii="Arial Narrow" w:hAnsi="Arial Narrow" w:cs="Arial"/>
                <w:b/>
                <w:bCs/>
                <w:i/>
                <w:szCs w:val="24"/>
              </w:rPr>
            </w:pPr>
          </w:p>
          <w:p w14:paraId="402EF00F" w14:textId="77777777" w:rsidR="00904032" w:rsidRDefault="00904032" w:rsidP="00F3049C">
            <w:pPr>
              <w:autoSpaceDE w:val="0"/>
              <w:autoSpaceDN w:val="0"/>
              <w:adjustRightInd w:val="0"/>
              <w:jc w:val="both"/>
              <w:rPr>
                <w:rFonts w:ascii="Arial Narrow" w:hAnsi="Arial Narrow" w:cs="Arial"/>
                <w:b/>
                <w:bCs/>
                <w:i/>
                <w:szCs w:val="24"/>
              </w:rPr>
            </w:pPr>
          </w:p>
          <w:p w14:paraId="7AEB9686" w14:textId="77777777" w:rsidR="00904032" w:rsidRDefault="00904032" w:rsidP="00F3049C">
            <w:pPr>
              <w:autoSpaceDE w:val="0"/>
              <w:autoSpaceDN w:val="0"/>
              <w:adjustRightInd w:val="0"/>
              <w:jc w:val="both"/>
              <w:rPr>
                <w:rFonts w:ascii="Arial Narrow" w:hAnsi="Arial Narrow" w:cs="Arial"/>
                <w:b/>
                <w:bCs/>
                <w:i/>
                <w:szCs w:val="24"/>
              </w:rPr>
            </w:pPr>
          </w:p>
          <w:p w14:paraId="7CF86B1D" w14:textId="77777777" w:rsidR="00904032" w:rsidRDefault="00904032" w:rsidP="00F3049C">
            <w:pPr>
              <w:autoSpaceDE w:val="0"/>
              <w:autoSpaceDN w:val="0"/>
              <w:adjustRightInd w:val="0"/>
              <w:jc w:val="both"/>
              <w:rPr>
                <w:rFonts w:ascii="Arial Narrow" w:hAnsi="Arial Narrow" w:cs="Arial"/>
                <w:b/>
                <w:bCs/>
                <w:i/>
                <w:szCs w:val="24"/>
              </w:rPr>
            </w:pPr>
          </w:p>
          <w:p w14:paraId="54B8890B" w14:textId="77777777" w:rsidR="00904032" w:rsidRDefault="00904032" w:rsidP="00F3049C">
            <w:pPr>
              <w:autoSpaceDE w:val="0"/>
              <w:autoSpaceDN w:val="0"/>
              <w:adjustRightInd w:val="0"/>
              <w:jc w:val="both"/>
              <w:rPr>
                <w:rFonts w:ascii="Arial Narrow" w:hAnsi="Arial Narrow" w:cs="Arial"/>
                <w:b/>
                <w:bCs/>
                <w:i/>
                <w:szCs w:val="24"/>
              </w:rPr>
            </w:pPr>
          </w:p>
          <w:p w14:paraId="797D9388" w14:textId="77777777" w:rsidR="00904032" w:rsidRDefault="00904032" w:rsidP="00F3049C">
            <w:pPr>
              <w:autoSpaceDE w:val="0"/>
              <w:autoSpaceDN w:val="0"/>
              <w:adjustRightInd w:val="0"/>
              <w:jc w:val="both"/>
              <w:rPr>
                <w:rFonts w:ascii="Arial Narrow" w:hAnsi="Arial Narrow" w:cs="Arial"/>
                <w:b/>
                <w:bCs/>
                <w:i/>
                <w:szCs w:val="24"/>
              </w:rPr>
            </w:pPr>
          </w:p>
          <w:p w14:paraId="09EFF008" w14:textId="77777777" w:rsidR="00904032" w:rsidRDefault="00904032" w:rsidP="00F3049C">
            <w:pPr>
              <w:autoSpaceDE w:val="0"/>
              <w:autoSpaceDN w:val="0"/>
              <w:adjustRightInd w:val="0"/>
              <w:jc w:val="both"/>
              <w:rPr>
                <w:rFonts w:ascii="Arial Narrow" w:hAnsi="Arial Narrow" w:cs="Arial"/>
                <w:b/>
                <w:bCs/>
                <w:i/>
                <w:szCs w:val="24"/>
              </w:rPr>
            </w:pPr>
          </w:p>
          <w:p w14:paraId="39C4DFB3" w14:textId="77777777" w:rsidR="00904032" w:rsidRDefault="00904032" w:rsidP="00F3049C">
            <w:pPr>
              <w:autoSpaceDE w:val="0"/>
              <w:autoSpaceDN w:val="0"/>
              <w:adjustRightInd w:val="0"/>
              <w:jc w:val="both"/>
              <w:rPr>
                <w:rFonts w:ascii="Arial Narrow" w:hAnsi="Arial Narrow" w:cs="Arial"/>
                <w:b/>
                <w:bCs/>
                <w:i/>
                <w:szCs w:val="24"/>
              </w:rPr>
            </w:pPr>
          </w:p>
          <w:p w14:paraId="1FD1775B" w14:textId="77777777" w:rsidR="00904032" w:rsidRDefault="00904032" w:rsidP="00F3049C">
            <w:pPr>
              <w:autoSpaceDE w:val="0"/>
              <w:autoSpaceDN w:val="0"/>
              <w:adjustRightInd w:val="0"/>
              <w:jc w:val="both"/>
              <w:rPr>
                <w:rFonts w:ascii="Arial Narrow" w:hAnsi="Arial Narrow" w:cs="Arial"/>
                <w:b/>
                <w:bCs/>
                <w:i/>
                <w:szCs w:val="24"/>
              </w:rPr>
            </w:pPr>
          </w:p>
          <w:p w14:paraId="389D4B9B" w14:textId="77777777" w:rsidR="00904032" w:rsidRDefault="00904032" w:rsidP="00F3049C">
            <w:pPr>
              <w:autoSpaceDE w:val="0"/>
              <w:autoSpaceDN w:val="0"/>
              <w:adjustRightInd w:val="0"/>
              <w:jc w:val="both"/>
              <w:rPr>
                <w:rFonts w:ascii="Arial Narrow" w:hAnsi="Arial Narrow" w:cs="Arial"/>
                <w:b/>
                <w:bCs/>
                <w:i/>
                <w:szCs w:val="24"/>
              </w:rPr>
            </w:pPr>
          </w:p>
          <w:p w14:paraId="00D3B37D" w14:textId="77777777" w:rsidR="00904032" w:rsidRDefault="00904032" w:rsidP="00F3049C">
            <w:pPr>
              <w:autoSpaceDE w:val="0"/>
              <w:autoSpaceDN w:val="0"/>
              <w:adjustRightInd w:val="0"/>
              <w:jc w:val="both"/>
              <w:rPr>
                <w:rFonts w:ascii="Arial Narrow" w:hAnsi="Arial Narrow" w:cs="Arial"/>
                <w:b/>
                <w:bCs/>
                <w:i/>
                <w:szCs w:val="24"/>
              </w:rPr>
            </w:pPr>
          </w:p>
          <w:p w14:paraId="1C6F8984" w14:textId="77777777" w:rsidR="00904032" w:rsidRDefault="00904032" w:rsidP="00F3049C">
            <w:pPr>
              <w:autoSpaceDE w:val="0"/>
              <w:autoSpaceDN w:val="0"/>
              <w:adjustRightInd w:val="0"/>
              <w:jc w:val="both"/>
              <w:rPr>
                <w:rFonts w:ascii="Arial Narrow" w:hAnsi="Arial Narrow" w:cs="Arial"/>
                <w:b/>
                <w:bCs/>
                <w:i/>
                <w:szCs w:val="24"/>
              </w:rPr>
            </w:pPr>
          </w:p>
          <w:p w14:paraId="550EAAB1" w14:textId="77777777" w:rsidR="00904032" w:rsidRDefault="00904032" w:rsidP="00F3049C">
            <w:pPr>
              <w:autoSpaceDE w:val="0"/>
              <w:autoSpaceDN w:val="0"/>
              <w:adjustRightInd w:val="0"/>
              <w:jc w:val="both"/>
              <w:rPr>
                <w:rFonts w:ascii="Arial Narrow" w:hAnsi="Arial Narrow" w:cs="Arial"/>
                <w:b/>
                <w:bCs/>
                <w:i/>
                <w:szCs w:val="24"/>
              </w:rPr>
            </w:pPr>
          </w:p>
          <w:p w14:paraId="28AFB7DE" w14:textId="77777777" w:rsidR="00904032" w:rsidRDefault="00904032" w:rsidP="00F3049C">
            <w:pPr>
              <w:autoSpaceDE w:val="0"/>
              <w:autoSpaceDN w:val="0"/>
              <w:adjustRightInd w:val="0"/>
              <w:jc w:val="both"/>
              <w:rPr>
                <w:rFonts w:ascii="Arial Narrow" w:hAnsi="Arial Narrow" w:cs="Arial"/>
                <w:b/>
                <w:bCs/>
                <w:i/>
                <w:szCs w:val="24"/>
              </w:rPr>
            </w:pPr>
          </w:p>
          <w:p w14:paraId="18A1260E" w14:textId="77777777" w:rsidR="00904032" w:rsidRDefault="00904032" w:rsidP="00F3049C">
            <w:pPr>
              <w:autoSpaceDE w:val="0"/>
              <w:autoSpaceDN w:val="0"/>
              <w:adjustRightInd w:val="0"/>
              <w:jc w:val="both"/>
              <w:rPr>
                <w:rFonts w:ascii="Arial Narrow" w:hAnsi="Arial Narrow" w:cs="Arial"/>
                <w:b/>
                <w:bCs/>
                <w:i/>
                <w:szCs w:val="24"/>
              </w:rPr>
            </w:pPr>
          </w:p>
          <w:p w14:paraId="0FAE9F46" w14:textId="77777777" w:rsidR="00904032" w:rsidRDefault="00904032" w:rsidP="00F3049C">
            <w:pPr>
              <w:autoSpaceDE w:val="0"/>
              <w:autoSpaceDN w:val="0"/>
              <w:adjustRightInd w:val="0"/>
              <w:jc w:val="both"/>
              <w:rPr>
                <w:rFonts w:ascii="Arial Narrow" w:hAnsi="Arial Narrow" w:cs="Arial"/>
                <w:b/>
                <w:bCs/>
                <w:i/>
                <w:szCs w:val="24"/>
              </w:rPr>
            </w:pPr>
          </w:p>
          <w:p w14:paraId="3C61C338" w14:textId="77777777" w:rsidR="00904032" w:rsidRDefault="00904032" w:rsidP="00F3049C">
            <w:pPr>
              <w:autoSpaceDE w:val="0"/>
              <w:autoSpaceDN w:val="0"/>
              <w:adjustRightInd w:val="0"/>
              <w:jc w:val="both"/>
              <w:rPr>
                <w:rFonts w:ascii="Arial Narrow" w:hAnsi="Arial Narrow" w:cs="Arial"/>
                <w:b/>
                <w:bCs/>
                <w:i/>
                <w:szCs w:val="24"/>
              </w:rPr>
            </w:pPr>
          </w:p>
          <w:p w14:paraId="550B07FA" w14:textId="77777777" w:rsidR="00904032" w:rsidRDefault="00904032" w:rsidP="00F3049C">
            <w:pPr>
              <w:autoSpaceDE w:val="0"/>
              <w:autoSpaceDN w:val="0"/>
              <w:adjustRightInd w:val="0"/>
              <w:jc w:val="both"/>
              <w:rPr>
                <w:rFonts w:ascii="Arial Narrow" w:hAnsi="Arial Narrow" w:cs="Arial"/>
                <w:b/>
                <w:bCs/>
                <w:i/>
                <w:szCs w:val="24"/>
              </w:rPr>
            </w:pPr>
          </w:p>
          <w:p w14:paraId="0BDA963A" w14:textId="77777777" w:rsidR="00904032" w:rsidRDefault="00904032" w:rsidP="00F3049C">
            <w:pPr>
              <w:autoSpaceDE w:val="0"/>
              <w:autoSpaceDN w:val="0"/>
              <w:adjustRightInd w:val="0"/>
              <w:jc w:val="both"/>
              <w:rPr>
                <w:rFonts w:ascii="Arial Narrow" w:hAnsi="Arial Narrow" w:cs="Arial"/>
                <w:b/>
                <w:bCs/>
                <w:i/>
                <w:szCs w:val="24"/>
              </w:rPr>
            </w:pPr>
          </w:p>
          <w:p w14:paraId="1B6B1ECA" w14:textId="2DDB9CCF" w:rsidR="00F3049C" w:rsidRPr="004A2EF8" w:rsidRDefault="00F3049C" w:rsidP="00F3049C">
            <w:pPr>
              <w:autoSpaceDE w:val="0"/>
              <w:autoSpaceDN w:val="0"/>
              <w:adjustRightInd w:val="0"/>
              <w:jc w:val="both"/>
              <w:rPr>
                <w:rFonts w:ascii="Arial Narrow" w:hAnsi="Arial Narrow" w:cs="Arial"/>
                <w:bCs/>
                <w:szCs w:val="24"/>
              </w:rPr>
            </w:pPr>
            <w:r w:rsidRPr="00510885">
              <w:rPr>
                <w:rFonts w:ascii="Arial Narrow" w:hAnsi="Arial Narrow" w:cs="Arial"/>
                <w:b/>
                <w:bCs/>
                <w:i/>
                <w:szCs w:val="24"/>
              </w:rPr>
              <w:t>(REFORMA P.O. 30 DE ENERO 2019)</w:t>
            </w:r>
          </w:p>
          <w:p w14:paraId="7788E06E" w14:textId="77777777" w:rsidR="00F3049C" w:rsidRPr="004A2EF8" w:rsidRDefault="00F3049C" w:rsidP="00F3049C">
            <w:pPr>
              <w:autoSpaceDE w:val="0"/>
              <w:autoSpaceDN w:val="0"/>
              <w:adjustRightInd w:val="0"/>
              <w:jc w:val="both"/>
              <w:rPr>
                <w:rFonts w:ascii="Arial Narrow" w:hAnsi="Arial Narrow" w:cs="Arial"/>
                <w:bCs/>
                <w:szCs w:val="24"/>
              </w:rPr>
            </w:pPr>
            <w:r w:rsidRPr="004A2EF8">
              <w:rPr>
                <w:rFonts w:ascii="Arial Narrow" w:hAnsi="Arial Narrow" w:cs="Arial"/>
                <w:bCs/>
                <w:szCs w:val="24"/>
              </w:rPr>
              <w:t>Para el despacho de los asuntos de su competencia, la Secretaría de Desarrollo Social se auxiliará con el Instituto de la Juventud, las direcciones de Educación y Cultura, Salud Pública, Activación Física y Deportes, de Atención a Grupos Vulnerables y de Parques y Unidades Deportivas; así como de las demás unidades administrativas que le adscriba el Presidente Municipal.</w:t>
            </w:r>
          </w:p>
          <w:p w14:paraId="5916CCE0" w14:textId="77777777" w:rsidR="00F3049C" w:rsidRPr="00F37080" w:rsidRDefault="00F3049C" w:rsidP="00F3049C">
            <w:pPr>
              <w:autoSpaceDE w:val="0"/>
              <w:autoSpaceDN w:val="0"/>
              <w:adjustRightInd w:val="0"/>
              <w:jc w:val="both"/>
              <w:rPr>
                <w:rFonts w:ascii="Arial Narrow" w:hAnsi="Arial Narrow" w:cs="Arial"/>
                <w:b/>
                <w:bCs/>
              </w:rPr>
            </w:pPr>
          </w:p>
        </w:tc>
        <w:tc>
          <w:tcPr>
            <w:tcW w:w="4332" w:type="dxa"/>
          </w:tcPr>
          <w:p w14:paraId="5ABEA363" w14:textId="77777777" w:rsidR="00F3049C" w:rsidRPr="003C5031" w:rsidRDefault="00F3049C" w:rsidP="00FC28F5">
            <w:pPr>
              <w:autoSpaceDE w:val="0"/>
              <w:autoSpaceDN w:val="0"/>
              <w:adjustRightInd w:val="0"/>
              <w:jc w:val="both"/>
              <w:rPr>
                <w:rFonts w:ascii="Arial Narrow" w:hAnsi="Arial Narrow" w:cs="Arial"/>
                <w:b/>
                <w:bCs/>
              </w:rPr>
            </w:pPr>
          </w:p>
          <w:p w14:paraId="5E8EEA06"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Artículo 29.- La Secretaría de Bienestar es la dependencia encargada del desarrollo integral de los habitantes del municipio, a través de la aplicación de políticas públicas de salud, educación, cultura y deportes; la dependencia será encabezada por un Secretario que será designado por el Presidente Municipal y tendrá como atribuciones y responsabilidades las siguientes:</w:t>
            </w:r>
          </w:p>
          <w:p w14:paraId="2BB4D8F3" w14:textId="77777777" w:rsidR="00F3049C" w:rsidRPr="003C5031" w:rsidRDefault="00F3049C" w:rsidP="00F3049C">
            <w:pPr>
              <w:autoSpaceDE w:val="0"/>
              <w:autoSpaceDN w:val="0"/>
              <w:adjustRightInd w:val="0"/>
              <w:jc w:val="both"/>
              <w:rPr>
                <w:rFonts w:ascii="Arial Narrow" w:hAnsi="Arial Narrow" w:cs="Arial"/>
                <w:b/>
                <w:bCs/>
                <w:szCs w:val="24"/>
              </w:rPr>
            </w:pPr>
          </w:p>
          <w:p w14:paraId="53F3A3EA"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I.- Participar en los sistemas nacional y estatal de desarrollo social, coordinándose con autoridades federales, estatales, municipales y demás instituciones públicas y privadas, para la ejecución de los programas en la materia;</w:t>
            </w:r>
          </w:p>
          <w:p w14:paraId="44E42658"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lastRenderedPageBreak/>
              <w:t>II. Realizar las gestiones conducentes para alcanzar los objetivos previstos en los programas, proyectos y acciones de desarrollo social a aplicar en el Municipio;</w:t>
            </w:r>
          </w:p>
          <w:p w14:paraId="7F9FCBBE"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III. Aprobar las reglas de operación que deban ejercer las unidades administrativas, respecto de los programas de desarrollo social;</w:t>
            </w:r>
          </w:p>
          <w:p w14:paraId="305826B2"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IV. Fomentar y participar en la celebración de convenios con organismos e instituciones públicas, privadas y sociales, organizaciones de la sociedad civil, organismos no gubernamentales, autoridades federales, estatales y municipales en materia de desarrollo social;</w:t>
            </w:r>
          </w:p>
          <w:p w14:paraId="40D13914"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V. Planear, proponer, aprobar y dirigir las estrategias y acciones de intervención social y</w:t>
            </w:r>
          </w:p>
          <w:p w14:paraId="358799DF"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urbana que contribuyan a reducir las carencias sociales de acuerdo a los criterios</w:t>
            </w:r>
          </w:p>
          <w:p w14:paraId="2E26BF2D"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establecidos por el Consejo Nacional de Evaluación de la Política Social;</w:t>
            </w:r>
          </w:p>
          <w:p w14:paraId="1F80FFE9"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VI. Coordinar la planeación, ejecución y seguimiento de programas, proyectos y acciones que fomenten la atención ciudadana y la gestoría social, en el ámbito de su competencia;</w:t>
            </w:r>
          </w:p>
          <w:p w14:paraId="32E649F7"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VII. Diseñar estrategias y acciones de coordinación, colaboración y acercamiento para la atención y vinculación ciudadana en materia de desarrollo social;</w:t>
            </w:r>
          </w:p>
          <w:p w14:paraId="47B044AC"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VIII. Fomentar la participación de las organizaciones civiles, de las instituciones</w:t>
            </w:r>
          </w:p>
          <w:p w14:paraId="50476050"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académicas y de investigación y de la sociedad en general, en el diseño instrumentación y operación de las políticas y programas que lleve a cabo la Secretaría;</w:t>
            </w:r>
          </w:p>
          <w:p w14:paraId="5D46B121"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lastRenderedPageBreak/>
              <w:t>IX. Autorizar la ejecución de las políticas de desarrollo social y de combate a la pobreza, a</w:t>
            </w:r>
          </w:p>
          <w:p w14:paraId="7C06378B"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la marginación, discriminación, a grupos sociales en situación de vulnerabilidad y</w:t>
            </w:r>
          </w:p>
          <w:p w14:paraId="158DD9AB"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grupos de atención prioritaria;</w:t>
            </w:r>
          </w:p>
          <w:p w14:paraId="7DE4267F"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 Fomentar la articulación de programas, acciones, recursos públicos y privados para la</w:t>
            </w:r>
          </w:p>
          <w:p w14:paraId="34A5CAE0"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atención e inclusión de grupos sociales en situación de vulnerabilidad y de atención</w:t>
            </w:r>
          </w:p>
          <w:p w14:paraId="5764CD37"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prioritaria;</w:t>
            </w:r>
          </w:p>
          <w:p w14:paraId="512188A7"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XI. Dirigir y vigilar el cumplimiento de las políticas en materia educativa, en los términos</w:t>
            </w:r>
          </w:p>
          <w:p w14:paraId="0E844810"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de las disposiciones normativas aplicables y del Plan Municipal de Desarrollo;</w:t>
            </w:r>
          </w:p>
          <w:p w14:paraId="03CD35AE"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XII. Representar al Gobierno Municipal en la coordinación con autoridades públicas y privadas, cuyo objeto sea la promoción a las artes y la cultura;</w:t>
            </w:r>
          </w:p>
          <w:p w14:paraId="7290F999"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XIII. Dirigir, conservar y administrar los espacios públicos de promoción a la cultura, las expresiones artísticas y el patrimonio histórico, en el ámbito de su competencia;</w:t>
            </w:r>
          </w:p>
          <w:p w14:paraId="3EC454EC"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XIV. Autorizar la ejecución de las políticas de cultura, en los mismos términos del Plan Municipal de Desarrollo;</w:t>
            </w:r>
          </w:p>
          <w:p w14:paraId="0CFAC2C5"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XV. Auxiliar al Ayuntamiento y al Presidente Municipal en las atribuciones que le otorga</w:t>
            </w:r>
          </w:p>
          <w:p w14:paraId="0B0EBBAA"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la Ley de Protección al Patrimonio Cultural del Estado;</w:t>
            </w:r>
          </w:p>
          <w:p w14:paraId="4F420FCB"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XVI. Autorizar el uso de los recintos municipales para actividades culturales, académicas, homenajes a mérito, actos oficiales organizados por dependencias gubernativas o sociedades culturales o científicas, bajo los lineamientos que expida la propia Secretaría;</w:t>
            </w:r>
          </w:p>
          <w:p w14:paraId="3464D0F0"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lastRenderedPageBreak/>
              <w:t>XVII. Desarrollar las acciones que permitan el aprovechamiento de los parques y espacios públicos municipales para el desarrollo individual y colectivo del ciudadano;</w:t>
            </w:r>
          </w:p>
          <w:p w14:paraId="1AB05A23"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XVIII. Aprobar y vigilar el cumplimiento de las políticas de cultura física y deporte, en los términos del Plan Municipal de Desarrollo;</w:t>
            </w:r>
          </w:p>
          <w:p w14:paraId="7A7EA71C" w14:textId="77777777" w:rsidR="00F3049C" w:rsidRPr="003C5031" w:rsidRDefault="00EF0FAE"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XIX</w:t>
            </w:r>
            <w:r w:rsidR="00F3049C" w:rsidRPr="003C5031">
              <w:rPr>
                <w:rFonts w:ascii="Arial Narrow" w:hAnsi="Arial Narrow" w:cs="Arial"/>
                <w:b/>
                <w:bCs/>
                <w:szCs w:val="24"/>
              </w:rPr>
              <w:t>. Aprobar y vigilar el cumplimiento de las políticas de salud pública, en los mismos términos del Plan Municipal de Desarrollo;</w:t>
            </w:r>
          </w:p>
          <w:p w14:paraId="67DDD86D"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XX. Representar al Gobierno Municipal en los Organismos o Consejos de Planeación federales y estatales, cuya materia sea la Salud Pública;</w:t>
            </w:r>
          </w:p>
          <w:p w14:paraId="44C4C628"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XXI. Supervisar y evaluar la prestación de servicios de Salud Pública que se dan a la</w:t>
            </w:r>
          </w:p>
          <w:p w14:paraId="4BF2D056"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población en la esfera de la competencia Municipal;</w:t>
            </w:r>
          </w:p>
          <w:p w14:paraId="3D2F4AFC" w14:textId="77777777"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XXII. Las que le ordene el Presidente Municipal y demás que las leyes, reglamentos municipales y otras disposiciones normativas le encomienden.</w:t>
            </w:r>
          </w:p>
          <w:p w14:paraId="5A5C73EC" w14:textId="77777777" w:rsidR="00F3049C" w:rsidRPr="003C5031" w:rsidRDefault="00F3049C" w:rsidP="00F3049C">
            <w:pPr>
              <w:autoSpaceDE w:val="0"/>
              <w:autoSpaceDN w:val="0"/>
              <w:adjustRightInd w:val="0"/>
              <w:jc w:val="both"/>
              <w:rPr>
                <w:rFonts w:ascii="Arial Narrow" w:hAnsi="Arial Narrow" w:cs="Arial"/>
                <w:b/>
                <w:bCs/>
                <w:szCs w:val="24"/>
              </w:rPr>
            </w:pPr>
          </w:p>
          <w:p w14:paraId="27D7FE6D" w14:textId="2C14B1AB" w:rsidR="00F3049C" w:rsidRPr="003C5031" w:rsidRDefault="00F3049C" w:rsidP="00F3049C">
            <w:pPr>
              <w:autoSpaceDE w:val="0"/>
              <w:autoSpaceDN w:val="0"/>
              <w:adjustRightInd w:val="0"/>
              <w:jc w:val="both"/>
              <w:rPr>
                <w:rFonts w:ascii="Arial Narrow" w:hAnsi="Arial Narrow" w:cs="Arial"/>
                <w:b/>
                <w:bCs/>
                <w:szCs w:val="24"/>
              </w:rPr>
            </w:pPr>
            <w:r w:rsidRPr="003C5031">
              <w:rPr>
                <w:rFonts w:ascii="Arial Narrow" w:hAnsi="Arial Narrow" w:cs="Arial"/>
                <w:b/>
                <w:bCs/>
                <w:szCs w:val="24"/>
              </w:rPr>
              <w:t>Para el despacho de los asuntos de su competencia, la Secretaría de De</w:t>
            </w:r>
            <w:r w:rsidR="00EF0FAE" w:rsidRPr="003C5031">
              <w:rPr>
                <w:rFonts w:ascii="Arial Narrow" w:hAnsi="Arial Narrow" w:cs="Arial"/>
                <w:b/>
                <w:bCs/>
                <w:szCs w:val="24"/>
              </w:rPr>
              <w:t>sarrollo Social se auxiliará de la Dirección de Bienestar Comunitario, Dirección de Salud Municipal, Dirección de Educación y Cultura, Dirección de Juventud, Dirección del Adulto Mayor, Dirección de Activación Física y Deporte</w:t>
            </w:r>
            <w:r w:rsidRPr="003C5031">
              <w:rPr>
                <w:rFonts w:ascii="Arial Narrow" w:hAnsi="Arial Narrow" w:cs="Arial"/>
                <w:b/>
                <w:bCs/>
                <w:szCs w:val="24"/>
              </w:rPr>
              <w:t>; así como de las demás unidades administrativas que le adscriba el Presidente Municipal.</w:t>
            </w:r>
          </w:p>
          <w:p w14:paraId="24485F56" w14:textId="77777777" w:rsidR="00F3049C" w:rsidRPr="003C5031" w:rsidRDefault="00F3049C" w:rsidP="00FC28F5">
            <w:pPr>
              <w:autoSpaceDE w:val="0"/>
              <w:autoSpaceDN w:val="0"/>
              <w:adjustRightInd w:val="0"/>
              <w:jc w:val="both"/>
              <w:rPr>
                <w:rFonts w:ascii="Arial Narrow" w:hAnsi="Arial Narrow" w:cs="Arial"/>
                <w:b/>
                <w:bCs/>
              </w:rPr>
            </w:pPr>
          </w:p>
        </w:tc>
        <w:tc>
          <w:tcPr>
            <w:tcW w:w="4330" w:type="dxa"/>
          </w:tcPr>
          <w:p w14:paraId="077E2184" w14:textId="77777777" w:rsidR="00F3049C" w:rsidRPr="00F37080" w:rsidRDefault="00F3049C" w:rsidP="00FC28F5">
            <w:pPr>
              <w:rPr>
                <w:rFonts w:ascii="Arial Narrow" w:hAnsi="Arial Narrow"/>
                <w:b/>
              </w:rPr>
            </w:pPr>
          </w:p>
        </w:tc>
      </w:tr>
      <w:tr w:rsidR="00FC28F5" w:rsidRPr="00F37080" w14:paraId="5BAD8CD7" w14:textId="77777777" w:rsidTr="00F37080">
        <w:tc>
          <w:tcPr>
            <w:tcW w:w="4332" w:type="dxa"/>
          </w:tcPr>
          <w:p w14:paraId="65B69AF8" w14:textId="77777777" w:rsidR="00FC28F5" w:rsidRPr="00F37080" w:rsidRDefault="00FC28F5" w:rsidP="00FC28F5">
            <w:pPr>
              <w:pStyle w:val="NormalWeb"/>
              <w:spacing w:before="0" w:beforeAutospacing="0" w:after="0" w:afterAutospacing="0"/>
              <w:jc w:val="both"/>
              <w:rPr>
                <w:rFonts w:ascii="Arial Narrow" w:hAnsi="Arial Narrow" w:cs="Arial"/>
                <w:b/>
                <w:bCs/>
                <w:sz w:val="22"/>
                <w:szCs w:val="22"/>
              </w:rPr>
            </w:pPr>
            <w:r w:rsidRPr="00F37080">
              <w:rPr>
                <w:rFonts w:ascii="Arial Narrow" w:hAnsi="Arial Narrow" w:cs="Arial"/>
                <w:b/>
                <w:bCs/>
                <w:sz w:val="22"/>
                <w:szCs w:val="22"/>
              </w:rPr>
              <w:lastRenderedPageBreak/>
              <w:t>(REFORMA P.O. 30  DE ENERO 2019)</w:t>
            </w:r>
          </w:p>
          <w:p w14:paraId="29641149" w14:textId="77777777" w:rsidR="00FC28F5" w:rsidRPr="00F37080" w:rsidRDefault="00FC28F5" w:rsidP="00FC28F5">
            <w:pPr>
              <w:pStyle w:val="NormalWeb"/>
              <w:spacing w:before="0" w:beforeAutospacing="0" w:after="0" w:afterAutospacing="0"/>
              <w:jc w:val="both"/>
              <w:rPr>
                <w:rFonts w:ascii="Arial Narrow" w:hAnsi="Arial Narrow" w:cs="Arial"/>
                <w:b/>
                <w:bCs/>
                <w:sz w:val="22"/>
                <w:szCs w:val="22"/>
              </w:rPr>
            </w:pPr>
            <w:r w:rsidRPr="00F37080">
              <w:rPr>
                <w:rFonts w:ascii="Arial Narrow" w:hAnsi="Arial Narrow" w:cs="Arial"/>
                <w:b/>
                <w:bCs/>
                <w:sz w:val="22"/>
                <w:szCs w:val="22"/>
              </w:rPr>
              <w:lastRenderedPageBreak/>
              <w:t>Artículo 30.-</w:t>
            </w:r>
            <w:r w:rsidRPr="00F37080">
              <w:rPr>
                <w:rFonts w:ascii="Arial Narrow" w:hAnsi="Arial Narrow" w:cs="Arial"/>
                <w:bCs/>
                <w:sz w:val="22"/>
                <w:szCs w:val="22"/>
              </w:rPr>
              <w:t xml:space="preserve"> </w:t>
            </w:r>
            <w:r w:rsidRPr="00F37080">
              <w:rPr>
                <w:rFonts w:ascii="Arial Narrow" w:hAnsi="Arial Narrow" w:cs="Arial"/>
                <w:bCs/>
                <w:sz w:val="22"/>
                <w:szCs w:val="22"/>
                <w:lang w:val="es-MX"/>
              </w:rPr>
              <w:t>La Secretaría de Seguridad Ciudadana y Justicia Cívica es la dependencia encargada de planear, organizar, ejecutar y controlar los programas, proyectos y acciones tendientes a garantizar la seguridad pública, la protección ciudadana, la prevención del delito en el Municipio y la vialidad y tránsito municipal, y le corresponde el despacho de los siguientes asuntos:</w:t>
            </w:r>
          </w:p>
          <w:p w14:paraId="7EF7D44A" w14:textId="77777777" w:rsidR="00FC28F5" w:rsidRPr="00F37080" w:rsidRDefault="00FC28F5" w:rsidP="00FC28F5">
            <w:pPr>
              <w:pStyle w:val="NormalWeb"/>
              <w:spacing w:before="0" w:beforeAutospacing="0" w:after="0" w:afterAutospacing="0"/>
              <w:jc w:val="both"/>
              <w:rPr>
                <w:rFonts w:ascii="Arial Narrow" w:hAnsi="Arial Narrow" w:cs="Arial"/>
                <w:bCs/>
                <w:sz w:val="22"/>
                <w:szCs w:val="22"/>
                <w:lang w:val="es-MX"/>
              </w:rPr>
            </w:pPr>
          </w:p>
          <w:p w14:paraId="0498129F" w14:textId="77777777" w:rsidR="00FC28F5" w:rsidRPr="00F37080" w:rsidRDefault="00FC28F5" w:rsidP="00FC28F5">
            <w:pPr>
              <w:autoSpaceDE w:val="0"/>
              <w:autoSpaceDN w:val="0"/>
              <w:adjustRightInd w:val="0"/>
              <w:jc w:val="both"/>
              <w:rPr>
                <w:rFonts w:ascii="Arial Narrow" w:hAnsi="Arial Narrow" w:cs="Arial"/>
                <w:b/>
                <w:bCs/>
              </w:rPr>
            </w:pPr>
            <w:r w:rsidRPr="00F37080">
              <w:rPr>
                <w:rFonts w:ascii="Arial Narrow" w:hAnsi="Arial Narrow" w:cs="Arial"/>
                <w:b/>
                <w:bCs/>
              </w:rPr>
              <w:t>(………………………………………….)</w:t>
            </w:r>
          </w:p>
          <w:p w14:paraId="590F1B6D" w14:textId="77777777" w:rsidR="00FC28F5" w:rsidRPr="00F37080" w:rsidRDefault="00FC28F5" w:rsidP="00FC28F5">
            <w:pPr>
              <w:autoSpaceDE w:val="0"/>
              <w:autoSpaceDN w:val="0"/>
              <w:adjustRightInd w:val="0"/>
              <w:jc w:val="both"/>
              <w:rPr>
                <w:rFonts w:ascii="Arial Narrow" w:hAnsi="Arial Narrow" w:cs="Arial"/>
                <w:b/>
                <w:bCs/>
              </w:rPr>
            </w:pPr>
          </w:p>
          <w:p w14:paraId="339C113F" w14:textId="77777777" w:rsidR="00FC28F5" w:rsidRPr="00F37080" w:rsidRDefault="00FC28F5" w:rsidP="00FC28F5">
            <w:pPr>
              <w:autoSpaceDE w:val="0"/>
              <w:autoSpaceDN w:val="0"/>
              <w:adjustRightInd w:val="0"/>
              <w:jc w:val="both"/>
              <w:rPr>
                <w:rFonts w:ascii="Arial Narrow" w:hAnsi="Arial Narrow" w:cs="Arial"/>
                <w:b/>
              </w:rPr>
            </w:pPr>
            <w:r w:rsidRPr="00F37080">
              <w:rPr>
                <w:rFonts w:ascii="Arial Narrow" w:hAnsi="Arial Narrow" w:cs="Arial"/>
                <w:b/>
              </w:rPr>
              <w:t>(REFORMA P.O. 30 DE ENERO 2019)</w:t>
            </w:r>
          </w:p>
          <w:p w14:paraId="054E5FE7" w14:textId="77777777" w:rsidR="00FC28F5" w:rsidRPr="00F37080" w:rsidRDefault="00FC28F5" w:rsidP="00F37080">
            <w:pPr>
              <w:jc w:val="both"/>
              <w:rPr>
                <w:rFonts w:ascii="Arial Narrow" w:hAnsi="Arial Narrow" w:cs="Arial"/>
                <w:bCs/>
              </w:rPr>
            </w:pPr>
            <w:r w:rsidRPr="00F37080">
              <w:rPr>
                <w:rFonts w:ascii="Arial Narrow" w:hAnsi="Arial Narrow" w:cs="Arial"/>
                <w:bCs/>
              </w:rPr>
              <w:t>Para el despacho de los asuntos de su competencia, el Secretario de Seguridad Ciudadana y Justicia Cívica se auxiliará con las Direcciones de: Seguridad Publica, Seguridad Ciudadana, Prevención Social y Participación Ciudadana, Administrativa y de Análisis e Investigación; así como de las demás unidades administrativas que le ad</w:t>
            </w:r>
            <w:r w:rsidR="00F37080">
              <w:rPr>
                <w:rFonts w:ascii="Arial Narrow" w:hAnsi="Arial Narrow" w:cs="Arial"/>
                <w:bCs/>
              </w:rPr>
              <w:t>scriba el Presidente Municipal.</w:t>
            </w:r>
          </w:p>
        </w:tc>
        <w:tc>
          <w:tcPr>
            <w:tcW w:w="4332" w:type="dxa"/>
          </w:tcPr>
          <w:p w14:paraId="2AC1D55F" w14:textId="77777777" w:rsidR="00FC28F5" w:rsidRPr="000F5997" w:rsidRDefault="00FC28F5" w:rsidP="00FC28F5">
            <w:pPr>
              <w:pStyle w:val="NormalWeb"/>
              <w:spacing w:before="0" w:beforeAutospacing="0" w:after="0" w:afterAutospacing="0"/>
              <w:jc w:val="both"/>
              <w:rPr>
                <w:rFonts w:ascii="Arial Narrow" w:hAnsi="Arial Narrow" w:cs="Arial"/>
                <w:b/>
                <w:bCs/>
                <w:sz w:val="22"/>
                <w:szCs w:val="22"/>
              </w:rPr>
            </w:pPr>
            <w:r w:rsidRPr="000F5997">
              <w:rPr>
                <w:rFonts w:ascii="Arial Narrow" w:hAnsi="Arial Narrow" w:cs="Arial"/>
                <w:b/>
                <w:bCs/>
                <w:sz w:val="22"/>
                <w:szCs w:val="22"/>
              </w:rPr>
              <w:lastRenderedPageBreak/>
              <w:t xml:space="preserve">Artículo 30.- </w:t>
            </w:r>
            <w:r w:rsidRPr="000F5997">
              <w:rPr>
                <w:rFonts w:ascii="Arial Narrow" w:hAnsi="Arial Narrow" w:cs="Arial"/>
                <w:b/>
                <w:bCs/>
                <w:sz w:val="22"/>
                <w:szCs w:val="22"/>
                <w:lang w:val="es-MX"/>
              </w:rPr>
              <w:t xml:space="preserve">La </w:t>
            </w:r>
            <w:r w:rsidR="00E52C00" w:rsidRPr="000F5997">
              <w:rPr>
                <w:rFonts w:ascii="Arial Narrow" w:hAnsi="Arial Narrow" w:cs="Arial"/>
                <w:b/>
                <w:bCs/>
                <w:sz w:val="22"/>
                <w:szCs w:val="22"/>
                <w:lang w:val="es-MX"/>
              </w:rPr>
              <w:t>Comisaría de Seguridad Ciudadana</w:t>
            </w:r>
            <w:r w:rsidRPr="000F5997">
              <w:rPr>
                <w:rFonts w:ascii="Arial Narrow" w:hAnsi="Arial Narrow" w:cs="Arial"/>
                <w:b/>
                <w:bCs/>
                <w:sz w:val="22"/>
                <w:szCs w:val="22"/>
                <w:lang w:val="es-MX"/>
              </w:rPr>
              <w:t xml:space="preserve">, es la dependencia encargada de </w:t>
            </w:r>
            <w:r w:rsidRPr="000F5997">
              <w:rPr>
                <w:rFonts w:ascii="Arial Narrow" w:hAnsi="Arial Narrow" w:cs="Arial"/>
                <w:b/>
                <w:bCs/>
                <w:sz w:val="22"/>
                <w:szCs w:val="22"/>
                <w:lang w:val="es-MX"/>
              </w:rPr>
              <w:lastRenderedPageBreak/>
              <w:t>planear, organizar, ejecutar y controlar los programas, proyectos y acciones tendientes a garantizar la seguridad pública, la protección ciudadana, la prevención del delito en el Municipio, la vialidad y tránsito municipal, y le corresponde el despacho de los siguientes asuntos:</w:t>
            </w:r>
          </w:p>
          <w:p w14:paraId="692356AE" w14:textId="77777777" w:rsidR="00FC28F5" w:rsidRPr="000F5997" w:rsidRDefault="00FC28F5" w:rsidP="00FC28F5">
            <w:pPr>
              <w:pStyle w:val="NormalWeb"/>
              <w:spacing w:before="0" w:beforeAutospacing="0" w:after="0" w:afterAutospacing="0"/>
              <w:jc w:val="both"/>
              <w:rPr>
                <w:rFonts w:ascii="Arial Narrow" w:hAnsi="Arial Narrow" w:cs="Arial"/>
                <w:b/>
                <w:bCs/>
                <w:sz w:val="22"/>
                <w:szCs w:val="22"/>
                <w:lang w:val="es-MX"/>
              </w:rPr>
            </w:pPr>
          </w:p>
          <w:p w14:paraId="0BC141C2" w14:textId="77777777" w:rsidR="00FC28F5" w:rsidRPr="000F5997" w:rsidRDefault="00FC28F5" w:rsidP="00FC28F5">
            <w:pPr>
              <w:autoSpaceDE w:val="0"/>
              <w:autoSpaceDN w:val="0"/>
              <w:adjustRightInd w:val="0"/>
              <w:jc w:val="both"/>
              <w:rPr>
                <w:rFonts w:ascii="Arial Narrow" w:hAnsi="Arial Narrow" w:cs="Arial"/>
                <w:b/>
                <w:bCs/>
              </w:rPr>
            </w:pPr>
            <w:r w:rsidRPr="000F5997">
              <w:rPr>
                <w:rFonts w:ascii="Arial Narrow" w:hAnsi="Arial Narrow" w:cs="Arial"/>
                <w:b/>
                <w:bCs/>
              </w:rPr>
              <w:t>(………………………………………….)</w:t>
            </w:r>
          </w:p>
          <w:p w14:paraId="125247F4" w14:textId="5D347425" w:rsidR="00FC28F5" w:rsidRPr="000F5997" w:rsidRDefault="00FC28F5" w:rsidP="00FC28F5">
            <w:pPr>
              <w:autoSpaceDE w:val="0"/>
              <w:autoSpaceDN w:val="0"/>
              <w:adjustRightInd w:val="0"/>
              <w:jc w:val="both"/>
              <w:rPr>
                <w:rFonts w:ascii="Arial Narrow" w:hAnsi="Arial Narrow" w:cs="Arial"/>
                <w:b/>
              </w:rPr>
            </w:pPr>
          </w:p>
          <w:p w14:paraId="799F284A" w14:textId="474EAE8A" w:rsidR="00FC28F5" w:rsidRPr="000F5997" w:rsidRDefault="00FC28F5" w:rsidP="001C571B">
            <w:pPr>
              <w:jc w:val="both"/>
              <w:rPr>
                <w:rFonts w:ascii="Arial Narrow" w:hAnsi="Arial Narrow" w:cs="Arial"/>
                <w:b/>
                <w:bCs/>
              </w:rPr>
            </w:pPr>
            <w:r w:rsidRPr="000F5997">
              <w:rPr>
                <w:rFonts w:ascii="Arial Narrow" w:hAnsi="Arial Narrow" w:cs="Arial"/>
                <w:b/>
                <w:bCs/>
              </w:rPr>
              <w:t>Para el despacho de lo</w:t>
            </w:r>
            <w:r w:rsidR="00167608" w:rsidRPr="000F5997">
              <w:rPr>
                <w:rFonts w:ascii="Arial Narrow" w:hAnsi="Arial Narrow" w:cs="Arial"/>
                <w:b/>
                <w:bCs/>
              </w:rPr>
              <w:t xml:space="preserve">s asuntos de su competencia, la Comisaría de Seguridad Ciudadana </w:t>
            </w:r>
            <w:r w:rsidRPr="000F5997">
              <w:rPr>
                <w:rFonts w:ascii="Arial Narrow" w:hAnsi="Arial Narrow" w:cs="Arial"/>
                <w:b/>
                <w:bCs/>
              </w:rPr>
              <w:t xml:space="preserve">se auxiliará </w:t>
            </w:r>
            <w:r w:rsidR="00167608" w:rsidRPr="000F5997">
              <w:rPr>
                <w:rFonts w:ascii="Arial Narrow" w:hAnsi="Arial Narrow" w:cs="Arial"/>
                <w:b/>
                <w:bCs/>
              </w:rPr>
              <w:t xml:space="preserve">de Dirección de Seguridad Ciudadana, Dirección de </w:t>
            </w:r>
            <w:r w:rsidR="00904032" w:rsidRPr="000F5997">
              <w:rPr>
                <w:rFonts w:ascii="Arial Narrow" w:hAnsi="Arial Narrow" w:cs="Arial"/>
                <w:b/>
                <w:bCs/>
              </w:rPr>
              <w:t>Análisis e Investigación</w:t>
            </w:r>
            <w:r w:rsidR="00167608" w:rsidRPr="000F5997">
              <w:rPr>
                <w:rFonts w:ascii="Arial Narrow" w:hAnsi="Arial Narrow" w:cs="Arial"/>
                <w:b/>
                <w:bCs/>
              </w:rPr>
              <w:t xml:space="preserve">, Dirección de Tránsito y Vialidad, </w:t>
            </w:r>
            <w:r w:rsidR="00904032" w:rsidRPr="000F5997">
              <w:rPr>
                <w:rFonts w:ascii="Arial Narrow" w:hAnsi="Arial Narrow" w:cs="Arial"/>
                <w:b/>
                <w:bCs/>
              </w:rPr>
              <w:t>Dirección de Prevención Social,</w:t>
            </w:r>
            <w:r w:rsidR="00C95469" w:rsidRPr="000F5997">
              <w:rPr>
                <w:rFonts w:ascii="Arial Narrow" w:hAnsi="Arial Narrow" w:cs="Arial"/>
                <w:b/>
                <w:bCs/>
              </w:rPr>
              <w:t xml:space="preserve"> Dirección Administrativa, Dirección de la Academia Municipal, </w:t>
            </w:r>
            <w:r w:rsidR="00167608" w:rsidRPr="000F5997">
              <w:rPr>
                <w:rFonts w:ascii="Arial Narrow" w:hAnsi="Arial Narrow" w:cs="Arial"/>
                <w:b/>
                <w:bCs/>
              </w:rPr>
              <w:t>Unidad de Asuntos Internos</w:t>
            </w:r>
            <w:r w:rsidR="001C571B" w:rsidRPr="000F5997">
              <w:rPr>
                <w:rFonts w:ascii="Arial Narrow" w:hAnsi="Arial Narrow" w:cs="Arial"/>
                <w:b/>
                <w:bCs/>
              </w:rPr>
              <w:t xml:space="preserve"> y  la Comisión de Honor y Justicia</w:t>
            </w:r>
            <w:r w:rsidRPr="000F5997">
              <w:rPr>
                <w:rFonts w:ascii="Arial Narrow" w:hAnsi="Arial Narrow" w:cs="Arial"/>
                <w:b/>
                <w:bCs/>
              </w:rPr>
              <w:t>; así como de las demás unidades administrativas que le ad</w:t>
            </w:r>
            <w:r w:rsidR="00F37080" w:rsidRPr="000F5997">
              <w:rPr>
                <w:rFonts w:ascii="Arial Narrow" w:hAnsi="Arial Narrow" w:cs="Arial"/>
                <w:b/>
                <w:bCs/>
              </w:rPr>
              <w:t>scriba el Presidente Municipal.</w:t>
            </w:r>
          </w:p>
        </w:tc>
        <w:tc>
          <w:tcPr>
            <w:tcW w:w="4330" w:type="dxa"/>
          </w:tcPr>
          <w:p w14:paraId="69D9981D" w14:textId="77777777" w:rsidR="00FC28F5" w:rsidRPr="00F37080" w:rsidRDefault="00FC28F5" w:rsidP="00FC28F5">
            <w:pPr>
              <w:rPr>
                <w:rFonts w:ascii="Arial Narrow" w:hAnsi="Arial Narrow"/>
                <w:b/>
              </w:rPr>
            </w:pPr>
            <w:r w:rsidRPr="00F37080">
              <w:rPr>
                <w:rFonts w:ascii="Arial Narrow" w:hAnsi="Arial Narrow"/>
                <w:b/>
              </w:rPr>
              <w:lastRenderedPageBreak/>
              <w:t xml:space="preserve">Del artículo 30, se modifica el primer y </w:t>
            </w:r>
            <w:r w:rsidR="00B64102" w:rsidRPr="00F37080">
              <w:rPr>
                <w:rFonts w:ascii="Arial Narrow" w:hAnsi="Arial Narrow"/>
                <w:b/>
              </w:rPr>
              <w:t>último</w:t>
            </w:r>
            <w:r w:rsidRPr="00F37080">
              <w:rPr>
                <w:rFonts w:ascii="Arial Narrow" w:hAnsi="Arial Narrow"/>
                <w:b/>
              </w:rPr>
              <w:t xml:space="preserve"> párrafo.</w:t>
            </w:r>
          </w:p>
        </w:tc>
      </w:tr>
      <w:tr w:rsidR="00B64102" w:rsidRPr="00F37080" w14:paraId="34D939D1" w14:textId="77777777" w:rsidTr="00F37080">
        <w:tc>
          <w:tcPr>
            <w:tcW w:w="4332" w:type="dxa"/>
          </w:tcPr>
          <w:p w14:paraId="2C00FB0F" w14:textId="77777777" w:rsidR="00B64102" w:rsidRPr="00F37080" w:rsidRDefault="00B64102" w:rsidP="00B64102">
            <w:pPr>
              <w:pStyle w:val="NormalWeb"/>
              <w:spacing w:before="0" w:beforeAutospacing="0" w:after="0" w:afterAutospacing="0"/>
              <w:jc w:val="both"/>
              <w:rPr>
                <w:rFonts w:ascii="Arial Narrow" w:hAnsi="Arial Narrow"/>
                <w:sz w:val="22"/>
                <w:szCs w:val="22"/>
              </w:rPr>
            </w:pPr>
          </w:p>
        </w:tc>
        <w:tc>
          <w:tcPr>
            <w:tcW w:w="4332" w:type="dxa"/>
          </w:tcPr>
          <w:p w14:paraId="3CAC37F4"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cs="Arial"/>
                <w:b/>
                <w:bCs/>
                <w:sz w:val="22"/>
                <w:szCs w:val="22"/>
              </w:rPr>
              <w:t>Artículo 30 bis.</w:t>
            </w:r>
            <w:r w:rsidRPr="00E46851">
              <w:rPr>
                <w:rFonts w:ascii="Arial Narrow" w:hAnsi="Arial Narrow"/>
                <w:b/>
                <w:sz w:val="22"/>
                <w:szCs w:val="22"/>
              </w:rPr>
              <w:t xml:space="preserve"> Corresponden a la Dirección de Vialidad y Tránsito las atribuciones siguientes: </w:t>
            </w:r>
          </w:p>
          <w:p w14:paraId="35EB6CC0"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3B7C4D0"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I. Velar por el cumplimiento de las disposiciones del Reglamento de Vialidad y Tránsito del Municipio de General Escobedo, N.L.;</w:t>
            </w:r>
          </w:p>
          <w:p w14:paraId="5C0628D7"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7359B2AB"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II. Elaborar y emitir el Plan General de Operaciones y Planes Especiales de Vialidad y Tránsito, incluyendo los vehículos que por sus características o contenidos representen riesgo y requieran control de rutas y horarios de tránsito, tomando en cuenta los lineamientos de las Normas Oficiales Mexicanas (NOM) de la </w:t>
            </w:r>
            <w:r w:rsidRPr="00E46851">
              <w:rPr>
                <w:rFonts w:ascii="Arial Narrow" w:hAnsi="Arial Narrow"/>
                <w:b/>
                <w:sz w:val="22"/>
                <w:szCs w:val="22"/>
              </w:rPr>
              <w:lastRenderedPageBreak/>
              <w:t xml:space="preserve">Secretaría de Comunicaciones y Transporte (SCT) y demás disposiciones relacionadas; </w:t>
            </w:r>
          </w:p>
          <w:p w14:paraId="53283FE8"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A2895CD"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III. Dar a conocer y difundir entre los oficiales a su mando el presente Reglamento, el Reglamento de Vialidad y Tránsito, y el Reglamento del Servicio Profesional de Carrera Policial del Municipio de General Escobedo, Nuevo León, para su correcta aplicación, implementación al momento de ser necesaria su intervención por la comisión de infracciones al mismo y para el seguimiento de su carrera dentro de la Secretaría; </w:t>
            </w:r>
          </w:p>
          <w:p w14:paraId="1207B03E"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C00FB09"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IV. Dirigir los trabajos del personal operativo de la Secretaría adscrito a su dirección; </w:t>
            </w:r>
          </w:p>
          <w:p w14:paraId="5CAB712B"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382163DA"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V. Supervisar que todo el personal operativo adscrito a su dirección esté debidamente identificado en las tareas que le sean encomendadas por la Secretaría; </w:t>
            </w:r>
          </w:p>
          <w:p w14:paraId="740064E1"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E2AFEE7"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VI. Supervisar toda especie de operativos en materia de tránsito que realice la Secretaría; </w:t>
            </w:r>
          </w:p>
          <w:p w14:paraId="6281C4CC"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767C0FE"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VII. Apoyar a los cuerpos de auxilio en el control de tráfico vehicular en caso de siniestros, emergencias y simulacros; </w:t>
            </w:r>
          </w:p>
          <w:p w14:paraId="5263A5EA"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53E0F373"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VIII. Liberar los vehículos que se encuentren a disposición de la Secretaría por infracción al Reglamento de Vialidad y Tránsito, mediante la expedición de la orden de salida respectiva, siempre y cuando estos no hayan participado en </w:t>
            </w:r>
            <w:r w:rsidRPr="00E46851">
              <w:rPr>
                <w:rFonts w:ascii="Arial Narrow" w:hAnsi="Arial Narrow"/>
                <w:b/>
                <w:sz w:val="22"/>
                <w:szCs w:val="22"/>
              </w:rPr>
              <w:lastRenderedPageBreak/>
              <w:t xml:space="preserve">algún ilícito y justifiquen plenamente la propiedad de los mismos; </w:t>
            </w:r>
          </w:p>
          <w:p w14:paraId="77E85CC3"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83BAAD0"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IX. Expedir los permisos para carga pesada;</w:t>
            </w:r>
          </w:p>
          <w:p w14:paraId="1414BEB6"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 </w:t>
            </w:r>
          </w:p>
          <w:p w14:paraId="7AE51B17"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X. Expedir los permisos de carga y descarga;</w:t>
            </w:r>
          </w:p>
          <w:p w14:paraId="424D2C6E"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5AE412B"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XI. Expedir los permisos de afectación de calles; </w:t>
            </w:r>
          </w:p>
          <w:p w14:paraId="2906D3DB"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05FA4C1C"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XII. Expedir las autorizaciones correspondientes para la expedición de la licencia de conducir, cumpliendo con todos y cada uno de los requisitos establecidos por el Reglamento de Vialidad y Tránsito;</w:t>
            </w:r>
          </w:p>
          <w:p w14:paraId="6E466F96"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1F33CE25"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 XIII. Desarrollar e implementar los programas en materia de prevención de accidentes, en coordinación con la Junta Ciudadana de Movilidad Sustentable.</w:t>
            </w:r>
          </w:p>
          <w:p w14:paraId="217836A3"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1BD4D2D9"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XIV. Auxiliar a los Agentes del Ministerio Público y órganos jurisdiccionales en el desempeño de sus funciones; </w:t>
            </w:r>
          </w:p>
          <w:p w14:paraId="4EA99B2F"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5BB3376F"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XV. Dar trámite de los partes de accidente que se elaboren por los elementos de la Secretaría referente a incidentes viales; </w:t>
            </w:r>
          </w:p>
          <w:p w14:paraId="0562839B"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F5F8277"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XVI. Establecer por conducto de la Unidad del Centro de Mediación Municipal el procedimiento conciliatorio que se señala en el reglamento respectivo; </w:t>
            </w:r>
          </w:p>
          <w:p w14:paraId="7E1CC8B2"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314C6115"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XVII. Elaborar las infracciones de las partes responsables en los accidente vial, y turnarlas a </w:t>
            </w:r>
            <w:r w:rsidRPr="00E46851">
              <w:rPr>
                <w:rFonts w:ascii="Arial Narrow" w:hAnsi="Arial Narrow"/>
                <w:b/>
                <w:sz w:val="22"/>
                <w:szCs w:val="22"/>
              </w:rPr>
              <w:lastRenderedPageBreak/>
              <w:t xml:space="preserve">la Tribuna de Justicia Vial para efecto del procedimiento legal correspondiente. </w:t>
            </w:r>
          </w:p>
          <w:p w14:paraId="5A352564"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3E84119"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XVIII. Dar vista a la Dirección a la Dirección de Patrimonio Municipal, cuando se detecte dentro del parte de accidente que existieron daños al Municipio; </w:t>
            </w:r>
          </w:p>
          <w:p w14:paraId="401638C5"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2F8CAB7E"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XIX. Elaborar la bitácora para el registro de los accidentes de tránsito que se susciten en el Municipio; </w:t>
            </w:r>
          </w:p>
          <w:p w14:paraId="429BD704"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6F9490E9"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XX. Atender los requerimientos de las autoridades competentes; </w:t>
            </w:r>
          </w:p>
          <w:p w14:paraId="31884065"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531B1F02"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XXI. Llevar el control y registro de los convenios que se realicen dentro del procedimiento conciliatorio; </w:t>
            </w:r>
          </w:p>
          <w:p w14:paraId="52817208"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B0082BC"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XXII. Elaborar los documentos para la liberación o en su caso, consignación de los incidentes que así lo ameriten; </w:t>
            </w:r>
          </w:p>
          <w:p w14:paraId="6DA43A5D"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505FFA58"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 xml:space="preserve">XXIII. Atender con la mayor prontitud los reportes de accidentes, desperfectos en los semáforos, vehículos descompuestos y así como turnar al área correspondiente dicho reporte para su atención oportuna, y; </w:t>
            </w:r>
          </w:p>
          <w:p w14:paraId="0D13E5DA"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p>
          <w:p w14:paraId="4F65948A" w14:textId="77777777" w:rsidR="00B64102" w:rsidRPr="00E46851" w:rsidRDefault="00B64102" w:rsidP="00B64102">
            <w:pPr>
              <w:pStyle w:val="NormalWeb"/>
              <w:spacing w:before="0" w:beforeAutospacing="0" w:after="0" w:afterAutospacing="0"/>
              <w:jc w:val="both"/>
              <w:rPr>
                <w:rFonts w:ascii="Arial Narrow" w:hAnsi="Arial Narrow"/>
                <w:b/>
                <w:sz w:val="22"/>
                <w:szCs w:val="22"/>
              </w:rPr>
            </w:pPr>
            <w:r w:rsidRPr="00E46851">
              <w:rPr>
                <w:rFonts w:ascii="Arial Narrow" w:hAnsi="Arial Narrow"/>
                <w:b/>
                <w:sz w:val="22"/>
                <w:szCs w:val="22"/>
              </w:rPr>
              <w:t>XXIV. Las que le ordene el titular de la Secretaría, y demás que las leyes, reglamentos municipales y otras disposiciones normativas le encomienden.</w:t>
            </w:r>
          </w:p>
        </w:tc>
        <w:tc>
          <w:tcPr>
            <w:tcW w:w="4330" w:type="dxa"/>
          </w:tcPr>
          <w:p w14:paraId="070062C1" w14:textId="77777777" w:rsidR="00B64102" w:rsidRPr="00F37080" w:rsidRDefault="00B64102" w:rsidP="00B64102">
            <w:pPr>
              <w:rPr>
                <w:rFonts w:ascii="Arial Narrow" w:hAnsi="Arial Narrow"/>
                <w:b/>
              </w:rPr>
            </w:pPr>
          </w:p>
        </w:tc>
      </w:tr>
      <w:tr w:rsidR="00B64102" w:rsidRPr="00F37080" w14:paraId="0E5D3FFA" w14:textId="77777777" w:rsidTr="00F37080">
        <w:tc>
          <w:tcPr>
            <w:tcW w:w="4332" w:type="dxa"/>
          </w:tcPr>
          <w:p w14:paraId="0C8BC725" w14:textId="77777777" w:rsidR="00B64102" w:rsidRPr="00F37080" w:rsidRDefault="00B64102" w:rsidP="00B64102">
            <w:pPr>
              <w:autoSpaceDE w:val="0"/>
              <w:autoSpaceDN w:val="0"/>
              <w:adjustRightInd w:val="0"/>
              <w:jc w:val="both"/>
              <w:rPr>
                <w:rFonts w:ascii="Arial Narrow" w:hAnsi="Arial Narrow" w:cs="Arial"/>
                <w:bCs/>
                <w:lang w:val="es-ES"/>
              </w:rPr>
            </w:pPr>
            <w:r w:rsidRPr="00F37080">
              <w:rPr>
                <w:rFonts w:ascii="Arial Narrow" w:hAnsi="Arial Narrow" w:cs="Arial"/>
                <w:b/>
                <w:bCs/>
              </w:rPr>
              <w:lastRenderedPageBreak/>
              <w:t>Artículo 31.-</w:t>
            </w:r>
            <w:r w:rsidRPr="00F37080">
              <w:rPr>
                <w:rFonts w:ascii="Arial Narrow" w:hAnsi="Arial Narrow" w:cs="Arial"/>
                <w:bCs/>
              </w:rPr>
              <w:t xml:space="preserve"> </w:t>
            </w:r>
            <w:r w:rsidRPr="00F37080">
              <w:rPr>
                <w:rFonts w:ascii="Arial Narrow" w:hAnsi="Arial Narrow" w:cs="Arial"/>
                <w:bCs/>
                <w:lang w:val="es-ES"/>
              </w:rPr>
              <w:t xml:space="preserve">El Instituto Municipal de la Mujer constituye la instancia del Municipio de Gral. </w:t>
            </w:r>
            <w:r w:rsidRPr="00F37080">
              <w:rPr>
                <w:rFonts w:ascii="Arial Narrow" w:hAnsi="Arial Narrow" w:cs="Arial"/>
                <w:bCs/>
                <w:lang w:val="es-ES"/>
              </w:rPr>
              <w:lastRenderedPageBreak/>
              <w:t>Escobedo, con carácter especializado y consultivo para la promoción de la igualdad de derechos y oportunidades entre hombres y mujeres. Propiciar la comunicación y facilitar la participación activa de las mujeres en los programas acciones o servicios que se deriven de las políticas públicas.</w:t>
            </w:r>
          </w:p>
          <w:p w14:paraId="69637D1A" w14:textId="77777777" w:rsidR="00B64102" w:rsidRPr="00F37080" w:rsidRDefault="00B64102" w:rsidP="00B64102">
            <w:pPr>
              <w:autoSpaceDE w:val="0"/>
              <w:autoSpaceDN w:val="0"/>
              <w:adjustRightInd w:val="0"/>
              <w:rPr>
                <w:rFonts w:ascii="Arial Narrow" w:hAnsi="Arial Narrow" w:cs="Arial"/>
                <w:b/>
                <w:bCs/>
              </w:rPr>
            </w:pPr>
          </w:p>
          <w:p w14:paraId="28C34429" w14:textId="77777777" w:rsidR="00B64102" w:rsidRPr="00F37080" w:rsidRDefault="00B64102" w:rsidP="00B64102">
            <w:pPr>
              <w:autoSpaceDE w:val="0"/>
              <w:autoSpaceDN w:val="0"/>
              <w:adjustRightInd w:val="0"/>
              <w:rPr>
                <w:rFonts w:ascii="Arial Narrow" w:hAnsi="Arial Narrow" w:cs="Arial"/>
                <w:b/>
                <w:bCs/>
              </w:rPr>
            </w:pPr>
          </w:p>
          <w:p w14:paraId="661A9A15" w14:textId="77777777" w:rsidR="00B64102" w:rsidRPr="00F37080" w:rsidRDefault="00B64102" w:rsidP="00B64102">
            <w:pPr>
              <w:autoSpaceDE w:val="0"/>
              <w:autoSpaceDN w:val="0"/>
              <w:adjustRightInd w:val="0"/>
              <w:rPr>
                <w:rFonts w:ascii="Arial Narrow" w:hAnsi="Arial Narrow" w:cs="Arial"/>
                <w:b/>
                <w:bCs/>
              </w:rPr>
            </w:pPr>
            <w:r w:rsidRPr="00F37080">
              <w:rPr>
                <w:rFonts w:ascii="Arial Narrow" w:hAnsi="Arial Narrow" w:cs="Arial"/>
                <w:b/>
                <w:bCs/>
              </w:rPr>
              <w:t>(………….)</w:t>
            </w:r>
          </w:p>
          <w:p w14:paraId="2595F285" w14:textId="77777777" w:rsidR="00B64102" w:rsidRPr="00F37080" w:rsidRDefault="00B64102" w:rsidP="00B64102">
            <w:pPr>
              <w:autoSpaceDE w:val="0"/>
              <w:autoSpaceDN w:val="0"/>
              <w:adjustRightInd w:val="0"/>
              <w:rPr>
                <w:rFonts w:ascii="Arial Narrow" w:hAnsi="Arial Narrow" w:cs="Arial"/>
                <w:b/>
                <w:bCs/>
              </w:rPr>
            </w:pPr>
          </w:p>
          <w:p w14:paraId="04859875" w14:textId="77777777" w:rsidR="00B64102" w:rsidRPr="00F37080" w:rsidRDefault="00B64102" w:rsidP="00E41B1F">
            <w:pPr>
              <w:autoSpaceDE w:val="0"/>
              <w:autoSpaceDN w:val="0"/>
              <w:adjustRightInd w:val="0"/>
              <w:jc w:val="both"/>
              <w:rPr>
                <w:rFonts w:ascii="Arial Narrow" w:hAnsi="Arial Narrow" w:cs="Arial"/>
                <w:bCs/>
              </w:rPr>
            </w:pPr>
            <w:r w:rsidRPr="00F37080">
              <w:rPr>
                <w:rFonts w:ascii="Arial Narrow" w:hAnsi="Arial Narrow" w:cs="Arial"/>
                <w:bCs/>
              </w:rPr>
              <w:t>C.- Reinserción al Fortalecimiento Familiar; con proyección de emprendimiento (talleres a las mujeres) como terapia ocupacional y desarrollo de sus habilidades creativas.</w:t>
            </w:r>
          </w:p>
          <w:p w14:paraId="14368691" w14:textId="77777777" w:rsidR="00B64102" w:rsidRPr="00F37080" w:rsidRDefault="00B64102" w:rsidP="00E41B1F">
            <w:pPr>
              <w:autoSpaceDE w:val="0"/>
              <w:autoSpaceDN w:val="0"/>
              <w:adjustRightInd w:val="0"/>
              <w:jc w:val="both"/>
              <w:rPr>
                <w:rFonts w:ascii="Arial Narrow" w:hAnsi="Arial Narrow" w:cs="Arial"/>
                <w:bCs/>
              </w:rPr>
            </w:pPr>
          </w:p>
          <w:p w14:paraId="0AD515C9" w14:textId="77777777" w:rsidR="00B64102" w:rsidRPr="00F37080" w:rsidRDefault="00B64102" w:rsidP="00B64102">
            <w:pPr>
              <w:autoSpaceDE w:val="0"/>
              <w:autoSpaceDN w:val="0"/>
              <w:adjustRightInd w:val="0"/>
              <w:rPr>
                <w:rFonts w:ascii="Arial Narrow" w:hAnsi="Arial Narrow" w:cs="Arial"/>
                <w:bCs/>
              </w:rPr>
            </w:pPr>
          </w:p>
          <w:p w14:paraId="2BB180D6" w14:textId="77777777" w:rsidR="00B64102" w:rsidRPr="00F37080" w:rsidRDefault="00B64102" w:rsidP="00B64102">
            <w:pPr>
              <w:autoSpaceDE w:val="0"/>
              <w:autoSpaceDN w:val="0"/>
              <w:adjustRightInd w:val="0"/>
              <w:rPr>
                <w:rFonts w:ascii="Arial Narrow" w:hAnsi="Arial Narrow" w:cs="Arial"/>
                <w:bCs/>
              </w:rPr>
            </w:pPr>
            <w:r w:rsidRPr="00F37080">
              <w:rPr>
                <w:rFonts w:ascii="Arial Narrow" w:hAnsi="Arial Narrow" w:cs="Arial"/>
                <w:bCs/>
              </w:rPr>
              <w:t>Para el cumplimiento de sus objetivos el instituto tendrá las siguientes atribuciones:</w:t>
            </w:r>
          </w:p>
          <w:p w14:paraId="53A849CA" w14:textId="77777777" w:rsidR="00B64102" w:rsidRPr="00F37080" w:rsidRDefault="00B64102" w:rsidP="00B64102">
            <w:pPr>
              <w:autoSpaceDE w:val="0"/>
              <w:autoSpaceDN w:val="0"/>
              <w:adjustRightInd w:val="0"/>
              <w:rPr>
                <w:rFonts w:ascii="Arial Narrow" w:hAnsi="Arial Narrow" w:cs="Arial"/>
                <w:bCs/>
              </w:rPr>
            </w:pPr>
          </w:p>
          <w:p w14:paraId="7A239F20" w14:textId="77777777" w:rsidR="00B64102" w:rsidRPr="00F37080" w:rsidRDefault="00B64102" w:rsidP="00B64102">
            <w:pPr>
              <w:autoSpaceDE w:val="0"/>
              <w:autoSpaceDN w:val="0"/>
              <w:adjustRightInd w:val="0"/>
              <w:rPr>
                <w:rFonts w:ascii="Arial Narrow" w:hAnsi="Arial Narrow" w:cs="Arial"/>
                <w:bCs/>
              </w:rPr>
            </w:pPr>
            <w:r w:rsidRPr="00F37080">
              <w:rPr>
                <w:rFonts w:ascii="Arial Narrow" w:hAnsi="Arial Narrow" w:cs="Arial"/>
                <w:bCs/>
              </w:rPr>
              <w:t>VII. (…………………………………………)</w:t>
            </w:r>
          </w:p>
          <w:p w14:paraId="439C792C"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
                <w:bCs/>
                <w:i/>
              </w:rPr>
              <w:t>(REFORMA P.O. 30 DE ENERO 2019)</w:t>
            </w:r>
          </w:p>
          <w:p w14:paraId="64E17236"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Cs/>
              </w:rPr>
              <w:t xml:space="preserve">El instituto de la Mujer (INMUJER), La Unidad de Atención a Víctimas (UNAVI) y la Organización Civil Alternativas Pacíficas, Asociación Civil, (ALPAZ); mediante la debida coordinación para atender a las mujeres violentadas, en un modelo de Unidad de Atención </w:t>
            </w:r>
            <w:proofErr w:type="spellStart"/>
            <w:r w:rsidRPr="00F37080">
              <w:rPr>
                <w:rFonts w:ascii="Arial Narrow" w:hAnsi="Arial Narrow" w:cs="Arial"/>
                <w:bCs/>
              </w:rPr>
              <w:t>Multiagencial</w:t>
            </w:r>
            <w:proofErr w:type="spellEnd"/>
            <w:r w:rsidRPr="00F37080">
              <w:rPr>
                <w:rFonts w:ascii="Arial Narrow" w:hAnsi="Arial Narrow" w:cs="Arial"/>
                <w:bCs/>
              </w:rPr>
              <w:t xml:space="preserve"> para las Mujeres (UAMM), se creó la misma con el propósito de dar la atención primaria, secundaria y terciaría respectivamente, mediante la canalización al establecimiento denominado “PUERTA VIOLETA”, a aquellas mujeres que estén padeciendo violencia de cualquier índole y se les otorgue: asesoramiento de trabajo social, legal, psicológico, acompañamiento y </w:t>
            </w:r>
            <w:r w:rsidRPr="00F37080">
              <w:rPr>
                <w:rFonts w:ascii="Arial Narrow" w:hAnsi="Arial Narrow" w:cs="Arial"/>
                <w:bCs/>
              </w:rPr>
              <w:lastRenderedPageBreak/>
              <w:t>seguimientos para trámites legales; así como brindar refugio y/o redes de apoyo.</w:t>
            </w:r>
          </w:p>
          <w:p w14:paraId="37E76AAB" w14:textId="77777777" w:rsidR="00B64102" w:rsidRPr="00F37080" w:rsidRDefault="00B64102" w:rsidP="00B64102">
            <w:pPr>
              <w:autoSpaceDE w:val="0"/>
              <w:autoSpaceDN w:val="0"/>
              <w:adjustRightInd w:val="0"/>
              <w:rPr>
                <w:rFonts w:ascii="Arial Narrow" w:hAnsi="Arial Narrow" w:cs="Arial"/>
                <w:bCs/>
              </w:rPr>
            </w:pPr>
          </w:p>
          <w:p w14:paraId="43F3EEEC" w14:textId="77777777" w:rsidR="00B64102" w:rsidRPr="00F37080" w:rsidRDefault="00B64102" w:rsidP="00B64102">
            <w:pPr>
              <w:autoSpaceDE w:val="0"/>
              <w:autoSpaceDN w:val="0"/>
              <w:adjustRightInd w:val="0"/>
              <w:rPr>
                <w:rFonts w:ascii="Arial Narrow" w:hAnsi="Arial Narrow" w:cs="Arial"/>
                <w:bCs/>
              </w:rPr>
            </w:pPr>
          </w:p>
          <w:p w14:paraId="0021B48C" w14:textId="77777777" w:rsidR="00B64102" w:rsidRPr="00F37080" w:rsidRDefault="00B64102" w:rsidP="00B64102">
            <w:pPr>
              <w:autoSpaceDE w:val="0"/>
              <w:autoSpaceDN w:val="0"/>
              <w:adjustRightInd w:val="0"/>
              <w:rPr>
                <w:rFonts w:ascii="Arial Narrow" w:hAnsi="Arial Narrow" w:cs="Arial"/>
                <w:bCs/>
              </w:rPr>
            </w:pPr>
          </w:p>
          <w:p w14:paraId="2818060C" w14:textId="77777777" w:rsidR="00B64102" w:rsidRPr="00F37080" w:rsidRDefault="00B64102" w:rsidP="00F37080">
            <w:pPr>
              <w:autoSpaceDE w:val="0"/>
              <w:autoSpaceDN w:val="0"/>
              <w:adjustRightInd w:val="0"/>
              <w:jc w:val="both"/>
              <w:rPr>
                <w:rFonts w:ascii="Arial Narrow" w:hAnsi="Arial Narrow" w:cs="Arial"/>
                <w:bCs/>
              </w:rPr>
            </w:pPr>
            <w:r w:rsidRPr="00F37080">
              <w:rPr>
                <w:rFonts w:ascii="Arial Narrow" w:hAnsi="Arial Narrow" w:cs="Arial"/>
                <w:bCs/>
              </w:rPr>
              <w:t>Para el debido cumplimiento de los asuntos de su competencia, la Dirección del Instituto Municipal de la Mujer se auxiliará con un equipo interdisciplinario de abogados, psicólogos, trabajadores sociales, así como el necesario personal admi</w:t>
            </w:r>
            <w:r w:rsidR="00F37080">
              <w:rPr>
                <w:rFonts w:ascii="Arial Narrow" w:hAnsi="Arial Narrow" w:cs="Arial"/>
                <w:bCs/>
              </w:rPr>
              <w:t>nistrativo que le sea adscrito.</w:t>
            </w:r>
          </w:p>
        </w:tc>
        <w:tc>
          <w:tcPr>
            <w:tcW w:w="4332" w:type="dxa"/>
          </w:tcPr>
          <w:p w14:paraId="3CACD420" w14:textId="77777777" w:rsidR="00B64102" w:rsidRPr="00E46851" w:rsidRDefault="00B64102" w:rsidP="00B64102">
            <w:pPr>
              <w:autoSpaceDE w:val="0"/>
              <w:autoSpaceDN w:val="0"/>
              <w:adjustRightInd w:val="0"/>
              <w:jc w:val="both"/>
              <w:rPr>
                <w:rFonts w:ascii="Arial Narrow" w:hAnsi="Arial Narrow" w:cs="Arial"/>
                <w:b/>
                <w:bCs/>
                <w:lang w:val="es-ES"/>
              </w:rPr>
            </w:pPr>
            <w:r w:rsidRPr="00E46851">
              <w:rPr>
                <w:rFonts w:ascii="Arial Narrow" w:hAnsi="Arial Narrow" w:cs="Arial"/>
                <w:b/>
                <w:bCs/>
              </w:rPr>
              <w:lastRenderedPageBreak/>
              <w:t xml:space="preserve">Artículo 31.- </w:t>
            </w:r>
            <w:r w:rsidRPr="00E46851">
              <w:rPr>
                <w:rFonts w:ascii="Arial Narrow" w:hAnsi="Arial Narrow" w:cs="Arial"/>
                <w:b/>
                <w:bCs/>
                <w:lang w:val="es-ES"/>
              </w:rPr>
              <w:t xml:space="preserve">La Secretaría de la Mujer </w:t>
            </w:r>
            <w:r w:rsidR="00EA7922" w:rsidRPr="00E46851">
              <w:rPr>
                <w:rFonts w:ascii="Arial Narrow" w:hAnsi="Arial Narrow" w:cs="Arial"/>
                <w:b/>
                <w:bCs/>
                <w:lang w:val="es-ES"/>
              </w:rPr>
              <w:t>es la dependencia</w:t>
            </w:r>
            <w:r w:rsidRPr="00E46851">
              <w:rPr>
                <w:rFonts w:ascii="Arial Narrow" w:hAnsi="Arial Narrow" w:cs="Arial"/>
                <w:b/>
                <w:bCs/>
                <w:lang w:val="es-ES"/>
              </w:rPr>
              <w:t xml:space="preserve">, con carácter especializado y </w:t>
            </w:r>
            <w:r w:rsidRPr="00E46851">
              <w:rPr>
                <w:rFonts w:ascii="Arial Narrow" w:hAnsi="Arial Narrow" w:cs="Arial"/>
                <w:b/>
                <w:bCs/>
                <w:lang w:val="es-ES"/>
              </w:rPr>
              <w:lastRenderedPageBreak/>
              <w:t>consultivo para la promoción</w:t>
            </w:r>
            <w:r w:rsidR="00EA7922" w:rsidRPr="00E46851">
              <w:rPr>
                <w:rFonts w:ascii="Arial Narrow" w:hAnsi="Arial Narrow" w:cs="Arial"/>
                <w:b/>
                <w:bCs/>
                <w:lang w:val="es-ES"/>
              </w:rPr>
              <w:t xml:space="preserve"> y protección de los derechos y bienestar de la mujer, para </w:t>
            </w:r>
            <w:r w:rsidRPr="00E46851">
              <w:rPr>
                <w:rFonts w:ascii="Arial Narrow" w:hAnsi="Arial Narrow" w:cs="Arial"/>
                <w:b/>
                <w:bCs/>
                <w:lang w:val="es-ES"/>
              </w:rPr>
              <w:t>facilitar la participación activa de las mujeres en los programas acciones o servicios que se de</w:t>
            </w:r>
            <w:r w:rsidR="00EA7922" w:rsidRPr="00E46851">
              <w:rPr>
                <w:rFonts w:ascii="Arial Narrow" w:hAnsi="Arial Narrow" w:cs="Arial"/>
                <w:b/>
                <w:bCs/>
                <w:lang w:val="es-ES"/>
              </w:rPr>
              <w:t>riven de las políticas públicas municipales.</w:t>
            </w:r>
          </w:p>
          <w:p w14:paraId="4D52A8B7" w14:textId="77777777" w:rsidR="00B64102" w:rsidRPr="00E46851" w:rsidRDefault="00B64102" w:rsidP="00B64102">
            <w:pPr>
              <w:autoSpaceDE w:val="0"/>
              <w:autoSpaceDN w:val="0"/>
              <w:adjustRightInd w:val="0"/>
              <w:jc w:val="both"/>
              <w:rPr>
                <w:rFonts w:ascii="Arial Narrow" w:hAnsi="Arial Narrow" w:cs="Arial"/>
                <w:b/>
                <w:bCs/>
                <w:lang w:val="es-ES"/>
              </w:rPr>
            </w:pPr>
          </w:p>
          <w:p w14:paraId="771F4D31" w14:textId="77777777" w:rsidR="00B64102" w:rsidRPr="00E46851" w:rsidRDefault="00B64102" w:rsidP="00B64102">
            <w:pPr>
              <w:autoSpaceDE w:val="0"/>
              <w:autoSpaceDN w:val="0"/>
              <w:adjustRightInd w:val="0"/>
              <w:rPr>
                <w:rFonts w:ascii="Arial Narrow" w:hAnsi="Arial Narrow" w:cs="Arial"/>
                <w:b/>
                <w:bCs/>
              </w:rPr>
            </w:pPr>
            <w:r w:rsidRPr="00E46851">
              <w:rPr>
                <w:rFonts w:ascii="Arial Narrow" w:hAnsi="Arial Narrow" w:cs="Arial"/>
                <w:b/>
                <w:bCs/>
              </w:rPr>
              <w:t>(………….)</w:t>
            </w:r>
          </w:p>
          <w:p w14:paraId="06E15368" w14:textId="77777777" w:rsidR="00B64102" w:rsidRPr="00E46851" w:rsidRDefault="00B64102" w:rsidP="00B64102">
            <w:pPr>
              <w:autoSpaceDE w:val="0"/>
              <w:autoSpaceDN w:val="0"/>
              <w:adjustRightInd w:val="0"/>
              <w:rPr>
                <w:rFonts w:ascii="Arial Narrow" w:hAnsi="Arial Narrow" w:cs="Arial"/>
                <w:bCs/>
              </w:rPr>
            </w:pPr>
          </w:p>
          <w:p w14:paraId="0D4960FA" w14:textId="77777777" w:rsidR="00E41B1F" w:rsidRPr="00E46851" w:rsidRDefault="00E41B1F" w:rsidP="00B64102">
            <w:pPr>
              <w:autoSpaceDE w:val="0"/>
              <w:autoSpaceDN w:val="0"/>
              <w:adjustRightInd w:val="0"/>
              <w:rPr>
                <w:rFonts w:ascii="Arial Narrow" w:hAnsi="Arial Narrow" w:cs="Arial"/>
                <w:bCs/>
              </w:rPr>
            </w:pPr>
          </w:p>
          <w:p w14:paraId="531A0008" w14:textId="77777777" w:rsidR="00E41B1F" w:rsidRPr="00E46851" w:rsidRDefault="00E41B1F" w:rsidP="00B64102">
            <w:pPr>
              <w:autoSpaceDE w:val="0"/>
              <w:autoSpaceDN w:val="0"/>
              <w:adjustRightInd w:val="0"/>
              <w:rPr>
                <w:rFonts w:ascii="Arial Narrow" w:hAnsi="Arial Narrow" w:cs="Arial"/>
                <w:bCs/>
              </w:rPr>
            </w:pPr>
          </w:p>
          <w:p w14:paraId="27800900" w14:textId="77777777" w:rsidR="00E41B1F" w:rsidRPr="00E46851" w:rsidRDefault="00B64102" w:rsidP="00E41B1F">
            <w:pPr>
              <w:autoSpaceDE w:val="0"/>
              <w:autoSpaceDN w:val="0"/>
              <w:adjustRightInd w:val="0"/>
              <w:jc w:val="both"/>
              <w:rPr>
                <w:rFonts w:ascii="Arial Narrow" w:hAnsi="Arial Narrow" w:cs="Arial"/>
                <w:bCs/>
              </w:rPr>
            </w:pPr>
            <w:r w:rsidRPr="00E46851">
              <w:rPr>
                <w:rFonts w:ascii="Arial Narrow" w:hAnsi="Arial Narrow" w:cs="Arial"/>
                <w:bCs/>
              </w:rPr>
              <w:t xml:space="preserve">C.- </w:t>
            </w:r>
            <w:r w:rsidR="00E41B1F" w:rsidRPr="00E46851">
              <w:rPr>
                <w:rFonts w:ascii="Arial Narrow" w:hAnsi="Arial Narrow" w:cs="Arial"/>
                <w:bCs/>
              </w:rPr>
              <w:t xml:space="preserve"> Reinserción al Fortalecimiento Familiar; con proyección de emprendimiento (talleres a las mujeres) como terapia ocupacional y desarrollo de sus habilidades creativas.</w:t>
            </w:r>
          </w:p>
          <w:p w14:paraId="75E61386" w14:textId="77777777" w:rsidR="00B64102" w:rsidRPr="00E46851" w:rsidRDefault="00B64102" w:rsidP="00B64102">
            <w:pPr>
              <w:autoSpaceDE w:val="0"/>
              <w:autoSpaceDN w:val="0"/>
              <w:adjustRightInd w:val="0"/>
              <w:rPr>
                <w:rFonts w:ascii="Arial Narrow" w:hAnsi="Arial Narrow" w:cs="Arial"/>
                <w:b/>
                <w:bCs/>
              </w:rPr>
            </w:pPr>
          </w:p>
          <w:p w14:paraId="1687E34F" w14:textId="77777777" w:rsidR="00E41B1F" w:rsidRPr="00E46851" w:rsidRDefault="00E41B1F" w:rsidP="00B64102">
            <w:pPr>
              <w:autoSpaceDE w:val="0"/>
              <w:autoSpaceDN w:val="0"/>
              <w:adjustRightInd w:val="0"/>
              <w:rPr>
                <w:rFonts w:ascii="Arial Narrow" w:hAnsi="Arial Narrow" w:cs="Arial"/>
                <w:b/>
                <w:bCs/>
              </w:rPr>
            </w:pPr>
          </w:p>
          <w:p w14:paraId="76280944" w14:textId="77777777" w:rsidR="00B64102" w:rsidRPr="00E46851" w:rsidRDefault="00B64102" w:rsidP="00E41B1F">
            <w:pPr>
              <w:autoSpaceDE w:val="0"/>
              <w:autoSpaceDN w:val="0"/>
              <w:adjustRightInd w:val="0"/>
              <w:jc w:val="both"/>
              <w:rPr>
                <w:rFonts w:ascii="Arial Narrow" w:hAnsi="Arial Narrow" w:cs="Arial"/>
                <w:b/>
                <w:bCs/>
              </w:rPr>
            </w:pPr>
            <w:r w:rsidRPr="00E46851">
              <w:rPr>
                <w:rFonts w:ascii="Arial Narrow" w:hAnsi="Arial Narrow" w:cs="Arial"/>
                <w:b/>
                <w:bCs/>
              </w:rPr>
              <w:t>Para el cumplimiento de sus objetivos la Secretaría tendrá las siguientes atribuciones:</w:t>
            </w:r>
          </w:p>
          <w:p w14:paraId="78F85F0D" w14:textId="77777777" w:rsidR="00B64102" w:rsidRPr="00E46851" w:rsidRDefault="00B64102" w:rsidP="00B64102">
            <w:pPr>
              <w:autoSpaceDE w:val="0"/>
              <w:autoSpaceDN w:val="0"/>
              <w:adjustRightInd w:val="0"/>
              <w:rPr>
                <w:rFonts w:ascii="Arial Narrow" w:hAnsi="Arial Narrow" w:cs="Arial"/>
                <w:b/>
                <w:bCs/>
              </w:rPr>
            </w:pPr>
          </w:p>
          <w:p w14:paraId="6B635E8C" w14:textId="77777777" w:rsidR="00B64102" w:rsidRPr="00E46851" w:rsidRDefault="00B64102" w:rsidP="00B64102">
            <w:pPr>
              <w:autoSpaceDE w:val="0"/>
              <w:autoSpaceDN w:val="0"/>
              <w:adjustRightInd w:val="0"/>
              <w:jc w:val="both"/>
              <w:rPr>
                <w:rFonts w:ascii="Arial Narrow" w:hAnsi="Arial Narrow" w:cs="Arial"/>
                <w:b/>
                <w:bCs/>
                <w:i/>
              </w:rPr>
            </w:pPr>
            <w:r w:rsidRPr="00E46851">
              <w:rPr>
                <w:rFonts w:ascii="Arial Narrow" w:hAnsi="Arial Narrow" w:cs="Arial"/>
                <w:b/>
                <w:bCs/>
                <w:i/>
              </w:rPr>
              <w:t>VII.- (……………………………………..)</w:t>
            </w:r>
          </w:p>
          <w:p w14:paraId="5E2EFF31" w14:textId="77777777" w:rsidR="00EA7922" w:rsidRPr="00E46851" w:rsidRDefault="00EA7922" w:rsidP="00B64102">
            <w:pPr>
              <w:autoSpaceDE w:val="0"/>
              <w:autoSpaceDN w:val="0"/>
              <w:adjustRightInd w:val="0"/>
              <w:jc w:val="both"/>
              <w:rPr>
                <w:rFonts w:ascii="Arial Narrow" w:hAnsi="Arial Narrow" w:cs="Arial"/>
                <w:b/>
                <w:bCs/>
                <w:i/>
              </w:rPr>
            </w:pPr>
          </w:p>
          <w:p w14:paraId="4C00EF04" w14:textId="77777777" w:rsidR="00B64102" w:rsidRPr="00E46851" w:rsidRDefault="00B64102" w:rsidP="00B64102">
            <w:pPr>
              <w:autoSpaceDE w:val="0"/>
              <w:autoSpaceDN w:val="0"/>
              <w:adjustRightInd w:val="0"/>
              <w:jc w:val="both"/>
              <w:rPr>
                <w:rFonts w:ascii="Arial Narrow" w:hAnsi="Arial Narrow" w:cs="Arial"/>
                <w:b/>
                <w:bCs/>
              </w:rPr>
            </w:pPr>
            <w:r w:rsidRPr="00E46851">
              <w:rPr>
                <w:rFonts w:ascii="Arial Narrow" w:hAnsi="Arial Narrow" w:cs="Arial"/>
                <w:b/>
                <w:bCs/>
              </w:rPr>
              <w:t>La Secretaría de la Mujer,</w:t>
            </w:r>
            <w:r w:rsidR="00EA7922" w:rsidRPr="00E46851">
              <w:rPr>
                <w:rFonts w:ascii="Arial Narrow" w:hAnsi="Arial Narrow" w:cs="Arial"/>
                <w:b/>
                <w:bCs/>
              </w:rPr>
              <w:t xml:space="preserve"> en coordinación y colaboración con </w:t>
            </w:r>
            <w:r w:rsidRPr="00E46851">
              <w:rPr>
                <w:rFonts w:ascii="Arial Narrow" w:hAnsi="Arial Narrow" w:cs="Arial"/>
                <w:b/>
                <w:bCs/>
              </w:rPr>
              <w:t xml:space="preserve"> </w:t>
            </w:r>
            <w:r w:rsidR="00EA7922" w:rsidRPr="00E46851">
              <w:rPr>
                <w:rFonts w:ascii="Arial Narrow" w:hAnsi="Arial Narrow" w:cs="Arial"/>
                <w:b/>
                <w:bCs/>
              </w:rPr>
              <w:t>l</w:t>
            </w:r>
            <w:r w:rsidRPr="00E46851">
              <w:rPr>
                <w:rFonts w:ascii="Arial Narrow" w:hAnsi="Arial Narrow" w:cs="Arial"/>
                <w:b/>
                <w:bCs/>
              </w:rPr>
              <w:t xml:space="preserve">a Unidad de Atención a Víctimas (UNAVI) y la Organización Civil Alternativas Pacíficas, Asociación Civil, (ALPAZ); </w:t>
            </w:r>
            <w:r w:rsidR="00EA7922" w:rsidRPr="00E46851">
              <w:rPr>
                <w:rFonts w:ascii="Arial Narrow" w:hAnsi="Arial Narrow" w:cs="Arial"/>
                <w:b/>
                <w:bCs/>
              </w:rPr>
              <w:t>atenderá</w:t>
            </w:r>
            <w:r w:rsidRPr="00E46851">
              <w:rPr>
                <w:rFonts w:ascii="Arial Narrow" w:hAnsi="Arial Narrow" w:cs="Arial"/>
                <w:b/>
                <w:bCs/>
              </w:rPr>
              <w:t xml:space="preserve"> a las mujeres violentadas, en un modelo de Unidad de Atención </w:t>
            </w:r>
            <w:proofErr w:type="spellStart"/>
            <w:r w:rsidRPr="00E46851">
              <w:rPr>
                <w:rFonts w:ascii="Arial Narrow" w:hAnsi="Arial Narrow" w:cs="Arial"/>
                <w:b/>
                <w:bCs/>
              </w:rPr>
              <w:t>Multiagencial</w:t>
            </w:r>
            <w:proofErr w:type="spellEnd"/>
            <w:r w:rsidRPr="00E46851">
              <w:rPr>
                <w:rFonts w:ascii="Arial Narrow" w:hAnsi="Arial Narrow" w:cs="Arial"/>
                <w:b/>
                <w:bCs/>
              </w:rPr>
              <w:t xml:space="preserve"> para las Mujeres (UAMM), </w:t>
            </w:r>
            <w:r w:rsidR="00EA7922" w:rsidRPr="00E46851">
              <w:rPr>
                <w:rFonts w:ascii="Arial Narrow" w:hAnsi="Arial Narrow" w:cs="Arial"/>
                <w:b/>
                <w:bCs/>
              </w:rPr>
              <w:t>con</w:t>
            </w:r>
            <w:r w:rsidRPr="00E46851">
              <w:rPr>
                <w:rFonts w:ascii="Arial Narrow" w:hAnsi="Arial Narrow" w:cs="Arial"/>
                <w:b/>
                <w:bCs/>
              </w:rPr>
              <w:t xml:space="preserve"> el propósito de dar la atención primaria, secundaria y terciaría respectivamente, mediante la canalización al establecimiento denominado “PUERTA VIOLETA”, a aquellas mujeres que estén padeciendo violencia de cualquier índole y se les otorgue: asesoramiento de trabajo social, legal, psicológico, acompañamiento y </w:t>
            </w:r>
            <w:r w:rsidRPr="00E46851">
              <w:rPr>
                <w:rFonts w:ascii="Arial Narrow" w:hAnsi="Arial Narrow" w:cs="Arial"/>
                <w:b/>
                <w:bCs/>
              </w:rPr>
              <w:lastRenderedPageBreak/>
              <w:t>seguimientos para trámites legales; así como brindar refugio y/o redes de apoyo.</w:t>
            </w:r>
          </w:p>
          <w:p w14:paraId="5ADE3BBA" w14:textId="77777777" w:rsidR="00E41B1F" w:rsidRPr="00E46851" w:rsidRDefault="00E41B1F" w:rsidP="00B64102">
            <w:pPr>
              <w:autoSpaceDE w:val="0"/>
              <w:autoSpaceDN w:val="0"/>
              <w:adjustRightInd w:val="0"/>
              <w:jc w:val="both"/>
              <w:rPr>
                <w:rFonts w:ascii="Arial Narrow" w:hAnsi="Arial Narrow" w:cs="Arial"/>
                <w:b/>
                <w:bCs/>
              </w:rPr>
            </w:pPr>
          </w:p>
          <w:p w14:paraId="1AA62F28" w14:textId="77777777" w:rsidR="00B64102" w:rsidRPr="00E46851" w:rsidRDefault="00B64102" w:rsidP="00B64102">
            <w:pPr>
              <w:autoSpaceDE w:val="0"/>
              <w:autoSpaceDN w:val="0"/>
              <w:adjustRightInd w:val="0"/>
              <w:jc w:val="both"/>
              <w:rPr>
                <w:rFonts w:ascii="Arial Narrow" w:hAnsi="Arial Narrow" w:cs="Arial"/>
                <w:b/>
                <w:bCs/>
              </w:rPr>
            </w:pPr>
          </w:p>
          <w:p w14:paraId="746BCA2D" w14:textId="38A3B61B" w:rsidR="00B64102" w:rsidRPr="00E46851" w:rsidRDefault="00B64102" w:rsidP="00787D2E">
            <w:pPr>
              <w:autoSpaceDE w:val="0"/>
              <w:autoSpaceDN w:val="0"/>
              <w:adjustRightInd w:val="0"/>
              <w:jc w:val="both"/>
              <w:rPr>
                <w:rFonts w:ascii="Arial Narrow" w:hAnsi="Arial Narrow" w:cs="Arial"/>
                <w:b/>
                <w:bCs/>
              </w:rPr>
            </w:pPr>
            <w:r w:rsidRPr="00E46851">
              <w:rPr>
                <w:rFonts w:ascii="Arial Narrow" w:hAnsi="Arial Narrow" w:cs="Arial"/>
                <w:b/>
                <w:bCs/>
              </w:rPr>
              <w:t xml:space="preserve">Para el debido cumplimiento de los asuntos de su competencia, la Secretaría de la Mujer se auxiliará </w:t>
            </w:r>
            <w:r w:rsidR="00E41B1F" w:rsidRPr="00E46851">
              <w:rPr>
                <w:rFonts w:ascii="Arial Narrow" w:hAnsi="Arial Narrow" w:cs="Arial"/>
                <w:b/>
                <w:bCs/>
              </w:rPr>
              <w:t xml:space="preserve">se auxiliará del Instituto de la Mujer, </w:t>
            </w:r>
            <w:r w:rsidR="00787D2E">
              <w:rPr>
                <w:rFonts w:ascii="Arial Narrow" w:hAnsi="Arial Narrow" w:cs="Arial"/>
                <w:b/>
                <w:bCs/>
              </w:rPr>
              <w:t>y</w:t>
            </w:r>
            <w:r w:rsidR="00B800F9" w:rsidRPr="00E46851">
              <w:rPr>
                <w:rFonts w:ascii="Arial Narrow" w:hAnsi="Arial Narrow" w:cs="Arial"/>
                <w:b/>
                <w:bCs/>
              </w:rPr>
              <w:t xml:space="preserve"> Puerta Violeta</w:t>
            </w:r>
            <w:r w:rsidR="00E41B1F" w:rsidRPr="00E46851">
              <w:rPr>
                <w:rFonts w:ascii="Arial Narrow" w:hAnsi="Arial Narrow" w:cs="Arial"/>
                <w:b/>
                <w:bCs/>
              </w:rPr>
              <w:t xml:space="preserve"> y </w:t>
            </w:r>
            <w:r w:rsidRPr="00E46851">
              <w:rPr>
                <w:rFonts w:ascii="Arial Narrow" w:hAnsi="Arial Narrow" w:cs="Arial"/>
                <w:b/>
                <w:bCs/>
              </w:rPr>
              <w:t>además de un equipo interdisciplinario de abogados, psicólogos, trabajadores sociales, así como el necesario personal administrativo que le sea adscrito.</w:t>
            </w:r>
          </w:p>
        </w:tc>
        <w:tc>
          <w:tcPr>
            <w:tcW w:w="4330" w:type="dxa"/>
          </w:tcPr>
          <w:p w14:paraId="66380679" w14:textId="77777777" w:rsidR="00B64102" w:rsidRPr="00F37080" w:rsidRDefault="00B64102" w:rsidP="00B64102">
            <w:pPr>
              <w:rPr>
                <w:rFonts w:ascii="Arial Narrow" w:hAnsi="Arial Narrow"/>
                <w:b/>
              </w:rPr>
            </w:pPr>
            <w:r w:rsidRPr="00F37080">
              <w:rPr>
                <w:rFonts w:ascii="Arial Narrow" w:hAnsi="Arial Narrow"/>
                <w:b/>
              </w:rPr>
              <w:lastRenderedPageBreak/>
              <w:t>Del artículo 31, se modifica el primer párrafo, segundo párrafo de la fracción VII.</w:t>
            </w:r>
          </w:p>
        </w:tc>
      </w:tr>
      <w:tr w:rsidR="00B64102" w:rsidRPr="00F37080" w14:paraId="41749BE7" w14:textId="77777777" w:rsidTr="00F37080">
        <w:tc>
          <w:tcPr>
            <w:tcW w:w="4332" w:type="dxa"/>
          </w:tcPr>
          <w:p w14:paraId="2A6C2281" w14:textId="77777777" w:rsidR="00B64102" w:rsidRPr="00F37080" w:rsidRDefault="00B64102" w:rsidP="00B64102">
            <w:pPr>
              <w:autoSpaceDE w:val="0"/>
              <w:autoSpaceDN w:val="0"/>
              <w:adjustRightInd w:val="0"/>
              <w:jc w:val="both"/>
              <w:rPr>
                <w:rFonts w:ascii="Arial Narrow" w:hAnsi="Arial Narrow" w:cs="Arial"/>
              </w:rPr>
            </w:pPr>
            <w:r w:rsidRPr="008700F5">
              <w:rPr>
                <w:rFonts w:ascii="Arial Narrow" w:hAnsi="Arial Narrow" w:cs="Arial"/>
                <w:b/>
                <w:bCs/>
              </w:rPr>
              <w:lastRenderedPageBreak/>
              <w:t>Artículo 32.-</w:t>
            </w:r>
            <w:r w:rsidRPr="00F37080">
              <w:rPr>
                <w:rFonts w:ascii="Arial Narrow" w:hAnsi="Arial Narrow" w:cs="Arial"/>
                <w:bCs/>
              </w:rPr>
              <w:t xml:space="preserve"> </w:t>
            </w:r>
            <w:r w:rsidRPr="00F37080">
              <w:rPr>
                <w:rFonts w:ascii="Arial Narrow" w:hAnsi="Arial Narrow" w:cs="Arial"/>
              </w:rPr>
              <w:t xml:space="preserve">La </w:t>
            </w:r>
            <w:r w:rsidRPr="00F37080">
              <w:rPr>
                <w:rFonts w:ascii="Arial Narrow" w:hAnsi="Arial Narrow" w:cs="Arial"/>
                <w:bCs/>
              </w:rPr>
              <w:t xml:space="preserve">Secretaría Particular </w:t>
            </w:r>
            <w:r w:rsidRPr="00F37080">
              <w:rPr>
                <w:rFonts w:ascii="Arial Narrow" w:hAnsi="Arial Narrow" w:cs="Arial"/>
              </w:rPr>
              <w:t>tendrá como atribuciones y responsabilidades las que le otorguen las leyes, reglamentos y demás disposiciones legales aplicables, así como las que a continuación se mencionan:</w:t>
            </w:r>
          </w:p>
          <w:p w14:paraId="117469AF" w14:textId="77777777" w:rsidR="00B64102" w:rsidRPr="00F37080" w:rsidRDefault="00B64102" w:rsidP="00B64102">
            <w:pPr>
              <w:autoSpaceDE w:val="0"/>
              <w:autoSpaceDN w:val="0"/>
              <w:adjustRightInd w:val="0"/>
              <w:jc w:val="both"/>
              <w:rPr>
                <w:rFonts w:ascii="Arial Narrow" w:hAnsi="Arial Narrow" w:cs="Arial"/>
              </w:rPr>
            </w:pPr>
          </w:p>
          <w:p w14:paraId="3A07289B"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 Apoyar al Presidente Municipal en las tareas administrativas propias de la función.</w:t>
            </w:r>
          </w:p>
          <w:p w14:paraId="3FAD8778" w14:textId="77777777" w:rsidR="00B64102" w:rsidRPr="00F37080" w:rsidRDefault="00B64102" w:rsidP="00B64102">
            <w:pPr>
              <w:autoSpaceDE w:val="0"/>
              <w:autoSpaceDN w:val="0"/>
              <w:adjustRightInd w:val="0"/>
              <w:jc w:val="both"/>
              <w:rPr>
                <w:rFonts w:ascii="Arial Narrow" w:hAnsi="Arial Narrow" w:cs="Arial"/>
              </w:rPr>
            </w:pPr>
          </w:p>
          <w:p w14:paraId="7F32D32B"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II. Llevar la agenda de las actividades del C. Presidente Municipal.</w:t>
            </w:r>
          </w:p>
          <w:p w14:paraId="5BDC0AE3" w14:textId="77777777" w:rsidR="00B64102" w:rsidRPr="00F37080" w:rsidRDefault="00B64102" w:rsidP="00B64102">
            <w:pPr>
              <w:autoSpaceDE w:val="0"/>
              <w:autoSpaceDN w:val="0"/>
              <w:adjustRightInd w:val="0"/>
              <w:jc w:val="both"/>
              <w:rPr>
                <w:rFonts w:ascii="Arial Narrow" w:hAnsi="Arial Narrow" w:cs="Arial"/>
                <w:bCs/>
              </w:rPr>
            </w:pPr>
          </w:p>
          <w:p w14:paraId="239A8075"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bCs/>
              </w:rPr>
              <w:t>III</w:t>
            </w:r>
            <w:r w:rsidRPr="00F37080">
              <w:rPr>
                <w:rFonts w:ascii="Arial Narrow" w:hAnsi="Arial Narrow" w:cs="Arial"/>
              </w:rPr>
              <w:t>. Coordinar la recepción y registro de la documentación que llegue a la oficina del C.</w:t>
            </w:r>
          </w:p>
          <w:p w14:paraId="793EC1BF"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Presidente Municipal.</w:t>
            </w:r>
          </w:p>
          <w:p w14:paraId="779BB3E5" w14:textId="77777777" w:rsidR="00B64102" w:rsidRPr="00F37080" w:rsidRDefault="00B64102" w:rsidP="00B64102">
            <w:pPr>
              <w:autoSpaceDE w:val="0"/>
              <w:autoSpaceDN w:val="0"/>
              <w:adjustRightInd w:val="0"/>
              <w:jc w:val="both"/>
              <w:rPr>
                <w:rFonts w:ascii="Arial Narrow" w:hAnsi="Arial Narrow" w:cs="Arial"/>
                <w:bCs/>
              </w:rPr>
            </w:pPr>
          </w:p>
          <w:p w14:paraId="2B514D9B"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Cs/>
              </w:rPr>
              <w:t>IV. Coordinar las medidas de seguridad personal para el C. Presidente Municipal.</w:t>
            </w:r>
          </w:p>
          <w:p w14:paraId="691AFF0F" w14:textId="77777777" w:rsidR="00B64102" w:rsidRPr="00F37080" w:rsidRDefault="00B64102" w:rsidP="00B64102">
            <w:pPr>
              <w:autoSpaceDE w:val="0"/>
              <w:autoSpaceDN w:val="0"/>
              <w:adjustRightInd w:val="0"/>
              <w:jc w:val="both"/>
              <w:rPr>
                <w:rFonts w:ascii="Arial Narrow" w:hAnsi="Arial Narrow" w:cs="Arial"/>
                <w:bCs/>
              </w:rPr>
            </w:pPr>
          </w:p>
          <w:p w14:paraId="4BB7D4CA"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Cs/>
              </w:rPr>
              <w:t>V. Coordinar la programación y contenido de las giras del C. Presidente Municipal.</w:t>
            </w:r>
          </w:p>
          <w:p w14:paraId="666B2A43" w14:textId="77777777" w:rsidR="00B64102" w:rsidRPr="00F37080" w:rsidRDefault="00B64102" w:rsidP="00B64102">
            <w:pPr>
              <w:autoSpaceDE w:val="0"/>
              <w:autoSpaceDN w:val="0"/>
              <w:adjustRightInd w:val="0"/>
              <w:jc w:val="both"/>
              <w:rPr>
                <w:rFonts w:ascii="Arial Narrow" w:hAnsi="Arial Narrow" w:cs="Arial"/>
                <w:b/>
                <w:bCs/>
              </w:rPr>
            </w:pPr>
          </w:p>
          <w:p w14:paraId="38414739"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Cs/>
              </w:rPr>
              <w:t>VI. Llevar a cabo la organización y control del archivo de la Oficina del C. Presidente Municipal.</w:t>
            </w:r>
          </w:p>
          <w:p w14:paraId="3B562B5A" w14:textId="77777777" w:rsidR="00B64102" w:rsidRPr="00F37080" w:rsidRDefault="00B64102" w:rsidP="00B64102">
            <w:pPr>
              <w:autoSpaceDE w:val="0"/>
              <w:autoSpaceDN w:val="0"/>
              <w:adjustRightInd w:val="0"/>
              <w:jc w:val="both"/>
              <w:rPr>
                <w:rFonts w:ascii="Arial Narrow" w:hAnsi="Arial Narrow" w:cs="Arial"/>
                <w:bCs/>
              </w:rPr>
            </w:pPr>
          </w:p>
          <w:p w14:paraId="73C9E6C5" w14:textId="77777777" w:rsidR="00B64102" w:rsidRPr="00F37080" w:rsidRDefault="00B64102" w:rsidP="00B64102">
            <w:pPr>
              <w:autoSpaceDE w:val="0"/>
              <w:autoSpaceDN w:val="0"/>
              <w:adjustRightInd w:val="0"/>
              <w:jc w:val="both"/>
              <w:rPr>
                <w:rFonts w:ascii="Arial Narrow" w:hAnsi="Arial Narrow" w:cs="Arial"/>
                <w:bCs/>
              </w:rPr>
            </w:pPr>
            <w:r w:rsidRPr="00F37080">
              <w:rPr>
                <w:rFonts w:ascii="Arial Narrow" w:hAnsi="Arial Narrow" w:cs="Arial"/>
                <w:bCs/>
              </w:rPr>
              <w:t xml:space="preserve">VII. Auxiliar al C. Presidente Municipal en la coordinación de Secretarios y Directores. </w:t>
            </w:r>
          </w:p>
          <w:p w14:paraId="23A713EC" w14:textId="77777777" w:rsidR="00B64102" w:rsidRPr="00F37080" w:rsidRDefault="00B64102" w:rsidP="00B64102">
            <w:pPr>
              <w:autoSpaceDE w:val="0"/>
              <w:autoSpaceDN w:val="0"/>
              <w:adjustRightInd w:val="0"/>
              <w:jc w:val="both"/>
              <w:rPr>
                <w:rFonts w:ascii="Arial Narrow" w:hAnsi="Arial Narrow" w:cs="Arial"/>
                <w:bCs/>
              </w:rPr>
            </w:pPr>
          </w:p>
          <w:p w14:paraId="5BB3FE0E" w14:textId="77777777" w:rsidR="00B64102" w:rsidRPr="00F37080" w:rsidRDefault="00B64102" w:rsidP="00B64102">
            <w:pPr>
              <w:autoSpaceDE w:val="0"/>
              <w:autoSpaceDN w:val="0"/>
              <w:adjustRightInd w:val="0"/>
              <w:jc w:val="both"/>
              <w:rPr>
                <w:rFonts w:ascii="Arial Narrow" w:hAnsi="Arial Narrow" w:cs="Arial"/>
                <w:lang w:val="es-ES"/>
              </w:rPr>
            </w:pPr>
            <w:r w:rsidRPr="00F37080">
              <w:rPr>
                <w:rFonts w:ascii="Arial Narrow" w:hAnsi="Arial Narrow" w:cs="Arial"/>
                <w:bCs/>
              </w:rPr>
              <w:t>VIII.</w:t>
            </w:r>
            <w:r w:rsidRPr="00F37080">
              <w:rPr>
                <w:rFonts w:ascii="Arial Narrow" w:hAnsi="Arial Narrow" w:cs="Arial"/>
              </w:rPr>
              <w:t xml:space="preserve"> </w:t>
            </w:r>
            <w:r w:rsidRPr="00F37080">
              <w:rPr>
                <w:rFonts w:ascii="Arial Narrow" w:hAnsi="Arial Narrow" w:cs="Arial"/>
                <w:lang w:val="es-ES"/>
              </w:rPr>
              <w:t>Controlar y Gestionar las peticiones y/o solución de quejas ciudadanas realizada a la Presidencia Municipal, a nivel global con cada una de las dependencias.</w:t>
            </w:r>
          </w:p>
          <w:p w14:paraId="23263734" w14:textId="77777777" w:rsidR="00B64102" w:rsidRPr="00F37080" w:rsidRDefault="00B64102" w:rsidP="00B64102">
            <w:pPr>
              <w:jc w:val="both"/>
              <w:rPr>
                <w:rFonts w:ascii="Arial Narrow" w:hAnsi="Arial Narrow" w:cs="Arial"/>
                <w:b/>
                <w:bCs/>
              </w:rPr>
            </w:pPr>
          </w:p>
          <w:p w14:paraId="0C2090BF" w14:textId="77777777" w:rsidR="00B64102" w:rsidRPr="00F37080" w:rsidRDefault="00B64102" w:rsidP="00B64102">
            <w:pPr>
              <w:autoSpaceDE w:val="0"/>
              <w:autoSpaceDN w:val="0"/>
              <w:adjustRightInd w:val="0"/>
              <w:jc w:val="both"/>
              <w:rPr>
                <w:rFonts w:ascii="Arial Narrow" w:hAnsi="Arial Narrow" w:cs="Arial"/>
                <w:lang w:val="es-ES"/>
              </w:rPr>
            </w:pPr>
            <w:r w:rsidRPr="00F37080">
              <w:rPr>
                <w:rFonts w:ascii="Arial Narrow" w:hAnsi="Arial Narrow" w:cs="Arial"/>
              </w:rPr>
              <w:t xml:space="preserve">IX. </w:t>
            </w:r>
            <w:r w:rsidRPr="00F37080">
              <w:rPr>
                <w:rFonts w:ascii="Arial Narrow" w:hAnsi="Arial Narrow" w:cs="Arial"/>
                <w:lang w:val="es-ES"/>
              </w:rPr>
              <w:t>Realizar la vinculación con cada una de las dependencias para el seguimiento de las peticiones y/o quejas ciudadanas.</w:t>
            </w:r>
          </w:p>
          <w:p w14:paraId="585DB478" w14:textId="77777777" w:rsidR="00B64102" w:rsidRPr="00F37080" w:rsidRDefault="00B64102" w:rsidP="00B64102">
            <w:pPr>
              <w:jc w:val="both"/>
              <w:rPr>
                <w:rFonts w:ascii="Arial Narrow" w:hAnsi="Arial Narrow" w:cs="Arial"/>
                <w:b/>
                <w:bCs/>
              </w:rPr>
            </w:pPr>
          </w:p>
          <w:p w14:paraId="1DE14B91"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X. Asistencia y seguimiento de las Audiencias Ciudadanas.</w:t>
            </w:r>
          </w:p>
          <w:p w14:paraId="671CC9B2" w14:textId="77777777" w:rsidR="00B64102" w:rsidRPr="00F37080" w:rsidRDefault="00B64102" w:rsidP="00B64102">
            <w:pPr>
              <w:autoSpaceDE w:val="0"/>
              <w:autoSpaceDN w:val="0"/>
              <w:adjustRightInd w:val="0"/>
              <w:jc w:val="both"/>
              <w:rPr>
                <w:rFonts w:ascii="Arial Narrow" w:hAnsi="Arial Narrow" w:cs="Arial"/>
              </w:rPr>
            </w:pPr>
          </w:p>
          <w:p w14:paraId="5672B191" w14:textId="77777777" w:rsidR="00B64102" w:rsidRPr="00F37080" w:rsidRDefault="00B64102" w:rsidP="00B64102">
            <w:pPr>
              <w:autoSpaceDE w:val="0"/>
              <w:autoSpaceDN w:val="0"/>
              <w:adjustRightInd w:val="0"/>
              <w:jc w:val="both"/>
              <w:rPr>
                <w:rFonts w:ascii="Arial Narrow" w:hAnsi="Arial Narrow" w:cs="Arial"/>
                <w:lang w:val="es-ES"/>
              </w:rPr>
            </w:pPr>
            <w:r w:rsidRPr="00F37080">
              <w:rPr>
                <w:rFonts w:ascii="Arial Narrow" w:hAnsi="Arial Narrow" w:cs="Arial"/>
              </w:rPr>
              <w:t xml:space="preserve">XI. </w:t>
            </w:r>
            <w:r w:rsidRPr="00F37080">
              <w:rPr>
                <w:rFonts w:ascii="Arial Narrow" w:hAnsi="Arial Narrow" w:cs="Arial"/>
                <w:lang w:val="es-ES"/>
              </w:rPr>
              <w:t>Las demás que en las materias de su competencia le atribuyan al Municipio las leyes y reglamentos vigentes, y demás disposiciones legales aplicables, así como las que le asigne el Presidente Municipal.</w:t>
            </w:r>
          </w:p>
          <w:p w14:paraId="0912E3D7" w14:textId="77777777" w:rsidR="00B64102" w:rsidRPr="00F37080" w:rsidRDefault="00B64102" w:rsidP="00B64102">
            <w:pPr>
              <w:autoSpaceDE w:val="0"/>
              <w:autoSpaceDN w:val="0"/>
              <w:adjustRightInd w:val="0"/>
              <w:jc w:val="both"/>
              <w:rPr>
                <w:rFonts w:ascii="Arial Narrow" w:hAnsi="Arial Narrow" w:cs="Arial"/>
                <w:lang w:val="es-ES"/>
              </w:rPr>
            </w:pPr>
          </w:p>
          <w:p w14:paraId="34BB729E" w14:textId="77777777" w:rsidR="00B64102" w:rsidRPr="00F37080" w:rsidRDefault="00B64102" w:rsidP="00B64102">
            <w:pPr>
              <w:autoSpaceDE w:val="0"/>
              <w:autoSpaceDN w:val="0"/>
              <w:adjustRightInd w:val="0"/>
              <w:jc w:val="both"/>
              <w:rPr>
                <w:rFonts w:ascii="Arial Narrow" w:hAnsi="Arial Narrow" w:cs="Arial"/>
                <w:lang w:val="es-ES"/>
              </w:rPr>
            </w:pPr>
            <w:r w:rsidRPr="00F37080">
              <w:rPr>
                <w:rFonts w:ascii="Arial Narrow" w:hAnsi="Arial Narrow" w:cs="Arial"/>
                <w:lang w:val="es-ES"/>
              </w:rPr>
              <w:t>Para el despacho de los asuntos de su competencia, el Secretario Particular se auxiliará con las Direcciones de Programación y Seguimiento, Seguimiento y Gestión; así como de las unidades administrativas que le adscriba el Presidente Municipal.</w:t>
            </w:r>
          </w:p>
        </w:tc>
        <w:tc>
          <w:tcPr>
            <w:tcW w:w="4332" w:type="dxa"/>
          </w:tcPr>
          <w:p w14:paraId="6CE65408" w14:textId="50686C09" w:rsidR="00904032" w:rsidRDefault="00904032" w:rsidP="00B64102">
            <w:pPr>
              <w:autoSpaceDE w:val="0"/>
              <w:autoSpaceDN w:val="0"/>
              <w:adjustRightInd w:val="0"/>
              <w:jc w:val="both"/>
              <w:rPr>
                <w:rFonts w:ascii="Arial Narrow" w:hAnsi="Arial Narrow" w:cs="Arial"/>
                <w:lang w:val="es-ES"/>
              </w:rPr>
            </w:pPr>
          </w:p>
          <w:p w14:paraId="08CC9ED7" w14:textId="77777777" w:rsidR="00904032" w:rsidRDefault="00904032" w:rsidP="00B64102">
            <w:pPr>
              <w:autoSpaceDE w:val="0"/>
              <w:autoSpaceDN w:val="0"/>
              <w:adjustRightInd w:val="0"/>
              <w:jc w:val="both"/>
              <w:rPr>
                <w:rFonts w:ascii="Arial Narrow" w:hAnsi="Arial Narrow" w:cs="Arial"/>
                <w:lang w:val="es-ES"/>
              </w:rPr>
            </w:pPr>
          </w:p>
          <w:p w14:paraId="7730A1AE" w14:textId="77777777" w:rsidR="00904032" w:rsidRDefault="00904032" w:rsidP="00B64102">
            <w:pPr>
              <w:autoSpaceDE w:val="0"/>
              <w:autoSpaceDN w:val="0"/>
              <w:adjustRightInd w:val="0"/>
              <w:jc w:val="both"/>
              <w:rPr>
                <w:rFonts w:ascii="Arial Narrow" w:hAnsi="Arial Narrow" w:cs="Arial"/>
                <w:lang w:val="es-ES"/>
              </w:rPr>
            </w:pPr>
          </w:p>
          <w:p w14:paraId="100744B8" w14:textId="77777777" w:rsidR="00904032" w:rsidRDefault="00904032" w:rsidP="00B64102">
            <w:pPr>
              <w:autoSpaceDE w:val="0"/>
              <w:autoSpaceDN w:val="0"/>
              <w:adjustRightInd w:val="0"/>
              <w:jc w:val="both"/>
              <w:rPr>
                <w:rFonts w:ascii="Arial Narrow" w:hAnsi="Arial Narrow" w:cs="Arial"/>
                <w:lang w:val="es-ES"/>
              </w:rPr>
            </w:pPr>
          </w:p>
          <w:p w14:paraId="6AE70330" w14:textId="77777777" w:rsidR="00904032" w:rsidRDefault="00904032" w:rsidP="00B64102">
            <w:pPr>
              <w:autoSpaceDE w:val="0"/>
              <w:autoSpaceDN w:val="0"/>
              <w:adjustRightInd w:val="0"/>
              <w:jc w:val="both"/>
              <w:rPr>
                <w:rFonts w:ascii="Arial Narrow" w:hAnsi="Arial Narrow" w:cs="Arial"/>
                <w:lang w:val="es-ES"/>
              </w:rPr>
            </w:pPr>
          </w:p>
          <w:p w14:paraId="00046470" w14:textId="77777777" w:rsidR="00904032" w:rsidRDefault="00904032" w:rsidP="00B64102">
            <w:pPr>
              <w:autoSpaceDE w:val="0"/>
              <w:autoSpaceDN w:val="0"/>
              <w:adjustRightInd w:val="0"/>
              <w:jc w:val="both"/>
              <w:rPr>
                <w:rFonts w:ascii="Arial Narrow" w:hAnsi="Arial Narrow" w:cs="Arial"/>
                <w:lang w:val="es-ES"/>
              </w:rPr>
            </w:pPr>
          </w:p>
          <w:p w14:paraId="25A2F4F6" w14:textId="77777777" w:rsidR="00904032" w:rsidRDefault="00904032" w:rsidP="00B64102">
            <w:pPr>
              <w:autoSpaceDE w:val="0"/>
              <w:autoSpaceDN w:val="0"/>
              <w:adjustRightInd w:val="0"/>
              <w:jc w:val="both"/>
              <w:rPr>
                <w:rFonts w:ascii="Arial Narrow" w:hAnsi="Arial Narrow" w:cs="Arial"/>
                <w:lang w:val="es-ES"/>
              </w:rPr>
            </w:pPr>
          </w:p>
          <w:p w14:paraId="0477801C" w14:textId="77777777" w:rsidR="00904032" w:rsidRDefault="00904032" w:rsidP="00B64102">
            <w:pPr>
              <w:autoSpaceDE w:val="0"/>
              <w:autoSpaceDN w:val="0"/>
              <w:adjustRightInd w:val="0"/>
              <w:jc w:val="both"/>
              <w:rPr>
                <w:rFonts w:ascii="Arial Narrow" w:hAnsi="Arial Narrow" w:cs="Arial"/>
                <w:lang w:val="es-ES"/>
              </w:rPr>
            </w:pPr>
          </w:p>
          <w:p w14:paraId="6B0B063A" w14:textId="77777777" w:rsidR="00904032" w:rsidRDefault="00904032" w:rsidP="00B64102">
            <w:pPr>
              <w:autoSpaceDE w:val="0"/>
              <w:autoSpaceDN w:val="0"/>
              <w:adjustRightInd w:val="0"/>
              <w:jc w:val="both"/>
              <w:rPr>
                <w:rFonts w:ascii="Arial Narrow" w:hAnsi="Arial Narrow" w:cs="Arial"/>
                <w:lang w:val="es-ES"/>
              </w:rPr>
            </w:pPr>
          </w:p>
          <w:p w14:paraId="21930720" w14:textId="77777777" w:rsidR="00904032" w:rsidRDefault="00904032" w:rsidP="00B64102">
            <w:pPr>
              <w:autoSpaceDE w:val="0"/>
              <w:autoSpaceDN w:val="0"/>
              <w:adjustRightInd w:val="0"/>
              <w:jc w:val="both"/>
              <w:rPr>
                <w:rFonts w:ascii="Arial Narrow" w:hAnsi="Arial Narrow" w:cs="Arial"/>
                <w:lang w:val="es-ES"/>
              </w:rPr>
            </w:pPr>
          </w:p>
          <w:p w14:paraId="66BA9384" w14:textId="77777777" w:rsidR="00904032" w:rsidRDefault="00904032" w:rsidP="00B64102">
            <w:pPr>
              <w:autoSpaceDE w:val="0"/>
              <w:autoSpaceDN w:val="0"/>
              <w:adjustRightInd w:val="0"/>
              <w:jc w:val="both"/>
              <w:rPr>
                <w:rFonts w:ascii="Arial Narrow" w:hAnsi="Arial Narrow" w:cs="Arial"/>
                <w:lang w:val="es-ES"/>
              </w:rPr>
            </w:pPr>
          </w:p>
          <w:p w14:paraId="234A642A" w14:textId="77777777" w:rsidR="00904032" w:rsidRDefault="00904032" w:rsidP="00B64102">
            <w:pPr>
              <w:autoSpaceDE w:val="0"/>
              <w:autoSpaceDN w:val="0"/>
              <w:adjustRightInd w:val="0"/>
              <w:jc w:val="both"/>
              <w:rPr>
                <w:rFonts w:ascii="Arial Narrow" w:hAnsi="Arial Narrow" w:cs="Arial"/>
                <w:lang w:val="es-ES"/>
              </w:rPr>
            </w:pPr>
          </w:p>
          <w:p w14:paraId="37E9138F" w14:textId="77777777" w:rsidR="00904032" w:rsidRDefault="00904032" w:rsidP="00B64102">
            <w:pPr>
              <w:autoSpaceDE w:val="0"/>
              <w:autoSpaceDN w:val="0"/>
              <w:adjustRightInd w:val="0"/>
              <w:jc w:val="both"/>
              <w:rPr>
                <w:rFonts w:ascii="Arial Narrow" w:hAnsi="Arial Narrow" w:cs="Arial"/>
                <w:lang w:val="es-ES"/>
              </w:rPr>
            </w:pPr>
          </w:p>
          <w:p w14:paraId="558AD40B" w14:textId="77777777" w:rsidR="00904032" w:rsidRDefault="00904032" w:rsidP="00B64102">
            <w:pPr>
              <w:autoSpaceDE w:val="0"/>
              <w:autoSpaceDN w:val="0"/>
              <w:adjustRightInd w:val="0"/>
              <w:jc w:val="both"/>
              <w:rPr>
                <w:rFonts w:ascii="Arial Narrow" w:hAnsi="Arial Narrow" w:cs="Arial"/>
                <w:lang w:val="es-ES"/>
              </w:rPr>
            </w:pPr>
          </w:p>
          <w:p w14:paraId="17BD493B" w14:textId="77777777" w:rsidR="00904032" w:rsidRDefault="00904032" w:rsidP="00B64102">
            <w:pPr>
              <w:autoSpaceDE w:val="0"/>
              <w:autoSpaceDN w:val="0"/>
              <w:adjustRightInd w:val="0"/>
              <w:jc w:val="both"/>
              <w:rPr>
                <w:rFonts w:ascii="Arial Narrow" w:hAnsi="Arial Narrow" w:cs="Arial"/>
                <w:lang w:val="es-ES"/>
              </w:rPr>
            </w:pPr>
          </w:p>
          <w:p w14:paraId="3054F28C" w14:textId="77777777" w:rsidR="00904032" w:rsidRDefault="00904032" w:rsidP="00B64102">
            <w:pPr>
              <w:autoSpaceDE w:val="0"/>
              <w:autoSpaceDN w:val="0"/>
              <w:adjustRightInd w:val="0"/>
              <w:jc w:val="both"/>
              <w:rPr>
                <w:rFonts w:ascii="Arial Narrow" w:hAnsi="Arial Narrow" w:cs="Arial"/>
                <w:lang w:val="es-ES"/>
              </w:rPr>
            </w:pPr>
          </w:p>
          <w:p w14:paraId="58C67DFB" w14:textId="77777777" w:rsidR="00904032" w:rsidRDefault="00904032" w:rsidP="00B64102">
            <w:pPr>
              <w:autoSpaceDE w:val="0"/>
              <w:autoSpaceDN w:val="0"/>
              <w:adjustRightInd w:val="0"/>
              <w:jc w:val="both"/>
              <w:rPr>
                <w:rFonts w:ascii="Arial Narrow" w:hAnsi="Arial Narrow" w:cs="Arial"/>
                <w:lang w:val="es-ES"/>
              </w:rPr>
            </w:pPr>
          </w:p>
          <w:p w14:paraId="70D70CAE" w14:textId="77777777" w:rsidR="00904032" w:rsidRDefault="00904032" w:rsidP="00B64102">
            <w:pPr>
              <w:autoSpaceDE w:val="0"/>
              <w:autoSpaceDN w:val="0"/>
              <w:adjustRightInd w:val="0"/>
              <w:jc w:val="both"/>
              <w:rPr>
                <w:rFonts w:ascii="Arial Narrow" w:hAnsi="Arial Narrow" w:cs="Arial"/>
                <w:lang w:val="es-ES"/>
              </w:rPr>
            </w:pPr>
          </w:p>
          <w:p w14:paraId="5799D5E2" w14:textId="77777777" w:rsidR="00904032" w:rsidRDefault="00904032" w:rsidP="00B64102">
            <w:pPr>
              <w:autoSpaceDE w:val="0"/>
              <w:autoSpaceDN w:val="0"/>
              <w:adjustRightInd w:val="0"/>
              <w:jc w:val="both"/>
              <w:rPr>
                <w:rFonts w:ascii="Arial Narrow" w:hAnsi="Arial Narrow" w:cs="Arial"/>
                <w:lang w:val="es-ES"/>
              </w:rPr>
            </w:pPr>
          </w:p>
          <w:p w14:paraId="28A68600" w14:textId="77777777" w:rsidR="00904032" w:rsidRDefault="00904032" w:rsidP="00B64102">
            <w:pPr>
              <w:autoSpaceDE w:val="0"/>
              <w:autoSpaceDN w:val="0"/>
              <w:adjustRightInd w:val="0"/>
              <w:jc w:val="both"/>
              <w:rPr>
                <w:rFonts w:ascii="Arial Narrow" w:hAnsi="Arial Narrow" w:cs="Arial"/>
                <w:lang w:val="es-ES"/>
              </w:rPr>
            </w:pPr>
          </w:p>
          <w:p w14:paraId="518E884E" w14:textId="77777777" w:rsidR="00904032" w:rsidRDefault="00904032" w:rsidP="00B64102">
            <w:pPr>
              <w:autoSpaceDE w:val="0"/>
              <w:autoSpaceDN w:val="0"/>
              <w:adjustRightInd w:val="0"/>
              <w:jc w:val="both"/>
              <w:rPr>
                <w:rFonts w:ascii="Arial Narrow" w:hAnsi="Arial Narrow" w:cs="Arial"/>
                <w:lang w:val="es-ES"/>
              </w:rPr>
            </w:pPr>
          </w:p>
          <w:p w14:paraId="7C8795D8" w14:textId="77777777" w:rsidR="00904032" w:rsidRDefault="00904032" w:rsidP="00B64102">
            <w:pPr>
              <w:autoSpaceDE w:val="0"/>
              <w:autoSpaceDN w:val="0"/>
              <w:adjustRightInd w:val="0"/>
              <w:jc w:val="both"/>
              <w:rPr>
                <w:rFonts w:ascii="Arial Narrow" w:hAnsi="Arial Narrow" w:cs="Arial"/>
                <w:lang w:val="es-ES"/>
              </w:rPr>
            </w:pPr>
          </w:p>
          <w:p w14:paraId="7C726CDB" w14:textId="77777777" w:rsidR="00904032" w:rsidRDefault="00904032" w:rsidP="00B64102">
            <w:pPr>
              <w:autoSpaceDE w:val="0"/>
              <w:autoSpaceDN w:val="0"/>
              <w:adjustRightInd w:val="0"/>
              <w:jc w:val="both"/>
              <w:rPr>
                <w:rFonts w:ascii="Arial Narrow" w:hAnsi="Arial Narrow" w:cs="Arial"/>
                <w:lang w:val="es-ES"/>
              </w:rPr>
            </w:pPr>
          </w:p>
          <w:p w14:paraId="46392B94" w14:textId="77777777" w:rsidR="00904032" w:rsidRDefault="00904032" w:rsidP="00B64102">
            <w:pPr>
              <w:autoSpaceDE w:val="0"/>
              <w:autoSpaceDN w:val="0"/>
              <w:adjustRightInd w:val="0"/>
              <w:jc w:val="both"/>
              <w:rPr>
                <w:rFonts w:ascii="Arial Narrow" w:hAnsi="Arial Narrow" w:cs="Arial"/>
                <w:lang w:val="es-ES"/>
              </w:rPr>
            </w:pPr>
          </w:p>
          <w:p w14:paraId="7EBB4142" w14:textId="77777777" w:rsidR="00904032" w:rsidRDefault="00904032" w:rsidP="00B64102">
            <w:pPr>
              <w:autoSpaceDE w:val="0"/>
              <w:autoSpaceDN w:val="0"/>
              <w:adjustRightInd w:val="0"/>
              <w:jc w:val="both"/>
              <w:rPr>
                <w:rFonts w:ascii="Arial Narrow" w:hAnsi="Arial Narrow" w:cs="Arial"/>
                <w:lang w:val="es-ES"/>
              </w:rPr>
            </w:pPr>
          </w:p>
          <w:p w14:paraId="2866477B" w14:textId="77777777" w:rsidR="00904032" w:rsidRDefault="00904032" w:rsidP="00B64102">
            <w:pPr>
              <w:autoSpaceDE w:val="0"/>
              <w:autoSpaceDN w:val="0"/>
              <w:adjustRightInd w:val="0"/>
              <w:jc w:val="both"/>
              <w:rPr>
                <w:rFonts w:ascii="Arial Narrow" w:hAnsi="Arial Narrow" w:cs="Arial"/>
                <w:lang w:val="es-ES"/>
              </w:rPr>
            </w:pPr>
          </w:p>
          <w:p w14:paraId="07C4F2FB" w14:textId="77777777" w:rsidR="00904032" w:rsidRDefault="00904032" w:rsidP="00B64102">
            <w:pPr>
              <w:autoSpaceDE w:val="0"/>
              <w:autoSpaceDN w:val="0"/>
              <w:adjustRightInd w:val="0"/>
              <w:jc w:val="both"/>
              <w:rPr>
                <w:rFonts w:ascii="Arial Narrow" w:hAnsi="Arial Narrow" w:cs="Arial"/>
                <w:lang w:val="es-ES"/>
              </w:rPr>
            </w:pPr>
          </w:p>
          <w:p w14:paraId="76678F98" w14:textId="77777777" w:rsidR="00904032" w:rsidRDefault="00904032" w:rsidP="00B64102">
            <w:pPr>
              <w:autoSpaceDE w:val="0"/>
              <w:autoSpaceDN w:val="0"/>
              <w:adjustRightInd w:val="0"/>
              <w:jc w:val="both"/>
              <w:rPr>
                <w:rFonts w:ascii="Arial Narrow" w:hAnsi="Arial Narrow" w:cs="Arial"/>
                <w:lang w:val="es-ES"/>
              </w:rPr>
            </w:pPr>
          </w:p>
          <w:p w14:paraId="61B7138C" w14:textId="77777777" w:rsidR="00904032" w:rsidRDefault="00904032" w:rsidP="00B64102">
            <w:pPr>
              <w:autoSpaceDE w:val="0"/>
              <w:autoSpaceDN w:val="0"/>
              <w:adjustRightInd w:val="0"/>
              <w:jc w:val="both"/>
              <w:rPr>
                <w:rFonts w:ascii="Arial Narrow" w:hAnsi="Arial Narrow" w:cs="Arial"/>
                <w:lang w:val="es-ES"/>
              </w:rPr>
            </w:pPr>
          </w:p>
          <w:p w14:paraId="014AFDFD" w14:textId="77777777" w:rsidR="00904032" w:rsidRDefault="00904032" w:rsidP="00B64102">
            <w:pPr>
              <w:autoSpaceDE w:val="0"/>
              <w:autoSpaceDN w:val="0"/>
              <w:adjustRightInd w:val="0"/>
              <w:jc w:val="both"/>
              <w:rPr>
                <w:rFonts w:ascii="Arial Narrow" w:hAnsi="Arial Narrow" w:cs="Arial"/>
                <w:lang w:val="es-ES"/>
              </w:rPr>
            </w:pPr>
          </w:p>
          <w:p w14:paraId="40F00A16" w14:textId="77777777" w:rsidR="00904032" w:rsidRDefault="00904032" w:rsidP="00B64102">
            <w:pPr>
              <w:autoSpaceDE w:val="0"/>
              <w:autoSpaceDN w:val="0"/>
              <w:adjustRightInd w:val="0"/>
              <w:jc w:val="both"/>
              <w:rPr>
                <w:rFonts w:ascii="Arial Narrow" w:hAnsi="Arial Narrow" w:cs="Arial"/>
                <w:lang w:val="es-ES"/>
              </w:rPr>
            </w:pPr>
          </w:p>
          <w:p w14:paraId="629FD631" w14:textId="77777777" w:rsidR="00904032" w:rsidRDefault="00904032" w:rsidP="00B64102">
            <w:pPr>
              <w:autoSpaceDE w:val="0"/>
              <w:autoSpaceDN w:val="0"/>
              <w:adjustRightInd w:val="0"/>
              <w:jc w:val="both"/>
              <w:rPr>
                <w:rFonts w:ascii="Arial Narrow" w:hAnsi="Arial Narrow" w:cs="Arial"/>
                <w:lang w:val="es-ES"/>
              </w:rPr>
            </w:pPr>
          </w:p>
          <w:p w14:paraId="30AB3D45" w14:textId="77777777" w:rsidR="00904032" w:rsidRDefault="00904032" w:rsidP="00B64102">
            <w:pPr>
              <w:autoSpaceDE w:val="0"/>
              <w:autoSpaceDN w:val="0"/>
              <w:adjustRightInd w:val="0"/>
              <w:jc w:val="both"/>
              <w:rPr>
                <w:rFonts w:ascii="Arial Narrow" w:hAnsi="Arial Narrow" w:cs="Arial"/>
                <w:lang w:val="es-ES"/>
              </w:rPr>
            </w:pPr>
          </w:p>
          <w:p w14:paraId="260D57E3" w14:textId="77777777" w:rsidR="00904032" w:rsidRDefault="00904032" w:rsidP="00B64102">
            <w:pPr>
              <w:autoSpaceDE w:val="0"/>
              <w:autoSpaceDN w:val="0"/>
              <w:adjustRightInd w:val="0"/>
              <w:jc w:val="both"/>
              <w:rPr>
                <w:rFonts w:ascii="Arial Narrow" w:hAnsi="Arial Narrow" w:cs="Arial"/>
                <w:lang w:val="es-ES"/>
              </w:rPr>
            </w:pPr>
          </w:p>
          <w:p w14:paraId="191BCE76" w14:textId="77777777" w:rsidR="00904032" w:rsidRDefault="00904032" w:rsidP="00B64102">
            <w:pPr>
              <w:autoSpaceDE w:val="0"/>
              <w:autoSpaceDN w:val="0"/>
              <w:adjustRightInd w:val="0"/>
              <w:jc w:val="both"/>
              <w:rPr>
                <w:rFonts w:ascii="Arial Narrow" w:hAnsi="Arial Narrow" w:cs="Arial"/>
                <w:lang w:val="es-ES"/>
              </w:rPr>
            </w:pPr>
          </w:p>
          <w:p w14:paraId="018C1344" w14:textId="77777777" w:rsidR="00904032" w:rsidRDefault="00904032" w:rsidP="00B64102">
            <w:pPr>
              <w:autoSpaceDE w:val="0"/>
              <w:autoSpaceDN w:val="0"/>
              <w:adjustRightInd w:val="0"/>
              <w:jc w:val="both"/>
              <w:rPr>
                <w:rFonts w:ascii="Arial Narrow" w:hAnsi="Arial Narrow" w:cs="Arial"/>
                <w:lang w:val="es-ES"/>
              </w:rPr>
            </w:pPr>
          </w:p>
          <w:p w14:paraId="04168F3D" w14:textId="77777777" w:rsidR="00904032" w:rsidRDefault="00904032" w:rsidP="00B64102">
            <w:pPr>
              <w:autoSpaceDE w:val="0"/>
              <w:autoSpaceDN w:val="0"/>
              <w:adjustRightInd w:val="0"/>
              <w:jc w:val="both"/>
              <w:rPr>
                <w:rFonts w:ascii="Arial Narrow" w:hAnsi="Arial Narrow" w:cs="Arial"/>
                <w:lang w:val="es-ES"/>
              </w:rPr>
            </w:pPr>
          </w:p>
          <w:p w14:paraId="2110843A" w14:textId="77777777" w:rsidR="00904032" w:rsidRDefault="00904032" w:rsidP="00B64102">
            <w:pPr>
              <w:autoSpaceDE w:val="0"/>
              <w:autoSpaceDN w:val="0"/>
              <w:adjustRightInd w:val="0"/>
              <w:jc w:val="both"/>
              <w:rPr>
                <w:rFonts w:ascii="Arial Narrow" w:hAnsi="Arial Narrow" w:cs="Arial"/>
                <w:lang w:val="es-ES"/>
              </w:rPr>
            </w:pPr>
          </w:p>
          <w:p w14:paraId="75DA2E42" w14:textId="5060C495" w:rsidR="00904032" w:rsidRDefault="00904032" w:rsidP="00B64102">
            <w:pPr>
              <w:autoSpaceDE w:val="0"/>
              <w:autoSpaceDN w:val="0"/>
              <w:adjustRightInd w:val="0"/>
              <w:jc w:val="both"/>
              <w:rPr>
                <w:rFonts w:ascii="Arial Narrow" w:hAnsi="Arial Narrow" w:cs="Arial"/>
                <w:lang w:val="es-ES"/>
              </w:rPr>
            </w:pPr>
          </w:p>
          <w:p w14:paraId="0D573877" w14:textId="098A16F3" w:rsidR="00904032" w:rsidRDefault="00904032" w:rsidP="00B64102">
            <w:pPr>
              <w:autoSpaceDE w:val="0"/>
              <w:autoSpaceDN w:val="0"/>
              <w:adjustRightInd w:val="0"/>
              <w:jc w:val="both"/>
              <w:rPr>
                <w:rFonts w:ascii="Arial Narrow" w:hAnsi="Arial Narrow" w:cs="Arial"/>
                <w:lang w:val="es-ES"/>
              </w:rPr>
            </w:pPr>
          </w:p>
          <w:p w14:paraId="119F1A2F" w14:textId="1FFABC73" w:rsidR="00B41653" w:rsidRDefault="00B41653" w:rsidP="00B64102">
            <w:pPr>
              <w:autoSpaceDE w:val="0"/>
              <w:autoSpaceDN w:val="0"/>
              <w:adjustRightInd w:val="0"/>
              <w:jc w:val="both"/>
              <w:rPr>
                <w:rFonts w:ascii="Arial Narrow" w:hAnsi="Arial Narrow" w:cs="Arial"/>
                <w:lang w:val="es-ES"/>
              </w:rPr>
            </w:pPr>
          </w:p>
          <w:p w14:paraId="711C4B36" w14:textId="2EA8DBCD" w:rsidR="00D63A45" w:rsidRDefault="00D63A45" w:rsidP="00B64102">
            <w:pPr>
              <w:autoSpaceDE w:val="0"/>
              <w:autoSpaceDN w:val="0"/>
              <w:adjustRightInd w:val="0"/>
              <w:jc w:val="both"/>
              <w:rPr>
                <w:rFonts w:ascii="Arial Narrow" w:hAnsi="Arial Narrow" w:cs="Arial"/>
                <w:lang w:val="es-ES"/>
              </w:rPr>
            </w:pPr>
          </w:p>
          <w:p w14:paraId="1F050DAF" w14:textId="3F1DB202" w:rsidR="00D63A45" w:rsidRDefault="00D63A45" w:rsidP="00B64102">
            <w:pPr>
              <w:autoSpaceDE w:val="0"/>
              <w:autoSpaceDN w:val="0"/>
              <w:adjustRightInd w:val="0"/>
              <w:jc w:val="both"/>
              <w:rPr>
                <w:rFonts w:ascii="Arial Narrow" w:hAnsi="Arial Narrow" w:cs="Arial"/>
                <w:lang w:val="es-ES"/>
              </w:rPr>
            </w:pPr>
          </w:p>
          <w:p w14:paraId="7142D92E" w14:textId="7878781D" w:rsidR="00D63A45" w:rsidRDefault="00D63A45" w:rsidP="00B64102">
            <w:pPr>
              <w:autoSpaceDE w:val="0"/>
              <w:autoSpaceDN w:val="0"/>
              <w:adjustRightInd w:val="0"/>
              <w:jc w:val="both"/>
              <w:rPr>
                <w:rFonts w:ascii="Arial Narrow" w:hAnsi="Arial Narrow" w:cs="Arial"/>
                <w:lang w:val="es-ES"/>
              </w:rPr>
            </w:pPr>
          </w:p>
          <w:p w14:paraId="40A4E460" w14:textId="1BBDC905" w:rsidR="00D63A45" w:rsidRDefault="00D63A45" w:rsidP="00B64102">
            <w:pPr>
              <w:autoSpaceDE w:val="0"/>
              <w:autoSpaceDN w:val="0"/>
              <w:adjustRightInd w:val="0"/>
              <w:jc w:val="both"/>
              <w:rPr>
                <w:rFonts w:ascii="Arial Narrow" w:hAnsi="Arial Narrow" w:cs="Arial"/>
                <w:lang w:val="es-ES"/>
              </w:rPr>
            </w:pPr>
          </w:p>
          <w:p w14:paraId="5AD5810F" w14:textId="77777777" w:rsidR="00D63A45" w:rsidRDefault="00D63A45" w:rsidP="00B64102">
            <w:pPr>
              <w:autoSpaceDE w:val="0"/>
              <w:autoSpaceDN w:val="0"/>
              <w:adjustRightInd w:val="0"/>
              <w:jc w:val="both"/>
              <w:rPr>
                <w:rFonts w:ascii="Arial Narrow" w:hAnsi="Arial Narrow" w:cs="Arial"/>
                <w:lang w:val="es-ES"/>
              </w:rPr>
            </w:pPr>
          </w:p>
          <w:p w14:paraId="1D1A97E5" w14:textId="3A4A42C5" w:rsidR="00B41653" w:rsidRPr="00B41653" w:rsidRDefault="00B41653" w:rsidP="00B41653">
            <w:pPr>
              <w:autoSpaceDE w:val="0"/>
              <w:autoSpaceDN w:val="0"/>
              <w:adjustRightInd w:val="0"/>
              <w:jc w:val="both"/>
              <w:rPr>
                <w:rFonts w:ascii="Arial Narrow" w:hAnsi="Arial Narrow" w:cs="Arial"/>
                <w:b/>
                <w:bCs/>
              </w:rPr>
            </w:pPr>
            <w:r>
              <w:rPr>
                <w:rFonts w:ascii="Arial Narrow" w:hAnsi="Arial Narrow" w:cs="Arial"/>
                <w:b/>
                <w:lang w:val="es-ES"/>
              </w:rPr>
              <w:t xml:space="preserve">El titular de la </w:t>
            </w:r>
            <w:r w:rsidR="002F3E9D">
              <w:rPr>
                <w:rFonts w:ascii="Arial Narrow" w:hAnsi="Arial Narrow" w:cs="Arial"/>
                <w:b/>
                <w:lang w:val="es-ES"/>
              </w:rPr>
              <w:t xml:space="preserve">secretaría </w:t>
            </w:r>
            <w:r>
              <w:rPr>
                <w:rFonts w:ascii="Arial Narrow" w:hAnsi="Arial Narrow" w:cs="Arial"/>
                <w:b/>
                <w:lang w:val="es-ES"/>
              </w:rPr>
              <w:t xml:space="preserve">particular, </w:t>
            </w:r>
            <w:r w:rsidRPr="00B41653">
              <w:rPr>
                <w:rFonts w:ascii="Arial Narrow" w:hAnsi="Arial Narrow" w:cs="Arial"/>
                <w:b/>
                <w:bCs/>
              </w:rPr>
              <w:t>contará con los recursos humanos, materiales, tecnológicos y económicos necesarios para el debido cumplimiento de sus atribuciones, responsabilidades y funciones, conforme lo determine el Presidente Municipal en base al presupuesto de egresos y a los ingresos disponibles.</w:t>
            </w:r>
          </w:p>
          <w:p w14:paraId="1628E421" w14:textId="07672B36" w:rsidR="00B64102" w:rsidRPr="00904032" w:rsidRDefault="00B64102" w:rsidP="00B64102">
            <w:pPr>
              <w:autoSpaceDE w:val="0"/>
              <w:autoSpaceDN w:val="0"/>
              <w:adjustRightInd w:val="0"/>
              <w:jc w:val="both"/>
              <w:rPr>
                <w:rFonts w:ascii="Arial Narrow" w:hAnsi="Arial Narrow" w:cs="Arial"/>
                <w:b/>
                <w:bCs/>
              </w:rPr>
            </w:pPr>
          </w:p>
        </w:tc>
        <w:tc>
          <w:tcPr>
            <w:tcW w:w="4330" w:type="dxa"/>
          </w:tcPr>
          <w:p w14:paraId="39C47977" w14:textId="77777777" w:rsidR="00B64102" w:rsidRPr="00F37080" w:rsidRDefault="00B64102" w:rsidP="00B64102">
            <w:pPr>
              <w:rPr>
                <w:rFonts w:ascii="Arial Narrow" w:hAnsi="Arial Narrow"/>
                <w:b/>
              </w:rPr>
            </w:pPr>
          </w:p>
        </w:tc>
      </w:tr>
      <w:tr w:rsidR="00B64102" w:rsidRPr="00F37080" w14:paraId="207233B7" w14:textId="77777777" w:rsidTr="00F37080">
        <w:tc>
          <w:tcPr>
            <w:tcW w:w="4332" w:type="dxa"/>
          </w:tcPr>
          <w:p w14:paraId="318DC64F" w14:textId="77777777" w:rsidR="00B64102" w:rsidRPr="00F37080" w:rsidRDefault="00B64102" w:rsidP="00B64102">
            <w:pPr>
              <w:autoSpaceDE w:val="0"/>
              <w:autoSpaceDN w:val="0"/>
              <w:adjustRightInd w:val="0"/>
              <w:jc w:val="both"/>
              <w:rPr>
                <w:rFonts w:ascii="Arial Narrow" w:hAnsi="Arial Narrow" w:cs="Arial"/>
              </w:rPr>
            </w:pPr>
            <w:r w:rsidRPr="00D63A45">
              <w:rPr>
                <w:rFonts w:ascii="Arial Narrow" w:hAnsi="Arial Narrow" w:cs="Arial"/>
                <w:b/>
                <w:bCs/>
              </w:rPr>
              <w:lastRenderedPageBreak/>
              <w:t>Artículo 33.-</w:t>
            </w:r>
            <w:r w:rsidRPr="00F37080">
              <w:rPr>
                <w:rFonts w:ascii="Arial Narrow" w:hAnsi="Arial Narrow" w:cs="Arial"/>
                <w:bCs/>
              </w:rPr>
              <w:t xml:space="preserve"> </w:t>
            </w:r>
            <w:r w:rsidRPr="00F37080">
              <w:rPr>
                <w:rFonts w:ascii="Arial Narrow" w:hAnsi="Arial Narrow" w:cs="Arial"/>
              </w:rPr>
              <w:t xml:space="preserve">La Dirección del Sistema de Desarrollo Integral de la Familia del Municipio de General Escobedo, DIF, tiene como misión proporcionar soluciones que beneficien el desarrollo </w:t>
            </w:r>
            <w:r w:rsidRPr="00F37080">
              <w:rPr>
                <w:rFonts w:ascii="Arial Narrow" w:hAnsi="Arial Narrow" w:cs="Arial"/>
              </w:rPr>
              <w:lastRenderedPageBreak/>
              <w:t>de una mejor calidad de vida a las familias escobedenses, ofreciendo un servicio de calidad y solidario que satisfaga las necesidades de la población en situaciones de vulnerabilidad, a través de programas efectivos en asistencia social, desarrollo humano, salud, recreativos y prestación de servicios con el objetivo de una vida plena y brindarle seguridad, un trato digno, amable, confiable, cercano a los usuarios.</w:t>
            </w:r>
          </w:p>
          <w:p w14:paraId="26FD92ED" w14:textId="77777777" w:rsidR="00B64102" w:rsidRPr="00F37080" w:rsidRDefault="00B64102" w:rsidP="00B64102">
            <w:pPr>
              <w:autoSpaceDE w:val="0"/>
              <w:autoSpaceDN w:val="0"/>
              <w:adjustRightInd w:val="0"/>
              <w:spacing w:line="264" w:lineRule="auto"/>
              <w:jc w:val="both"/>
              <w:rPr>
                <w:rFonts w:ascii="Arial Narrow" w:hAnsi="Arial Narrow" w:cs="Arial"/>
                <w:color w:val="000000"/>
              </w:rPr>
            </w:pPr>
          </w:p>
          <w:p w14:paraId="68FA59D9" w14:textId="6F305272" w:rsidR="00B64102" w:rsidRPr="00F37080" w:rsidRDefault="00B64102" w:rsidP="00B64102">
            <w:pPr>
              <w:autoSpaceDE w:val="0"/>
              <w:autoSpaceDN w:val="0"/>
              <w:adjustRightInd w:val="0"/>
              <w:jc w:val="both"/>
              <w:rPr>
                <w:rFonts w:ascii="Arial Narrow" w:hAnsi="Arial Narrow" w:cs="Arial"/>
              </w:rPr>
            </w:pPr>
            <w:r w:rsidRPr="00CE0B9E">
              <w:rPr>
                <w:rFonts w:ascii="Arial Narrow" w:hAnsi="Arial Narrow" w:cs="Arial"/>
                <w:b/>
              </w:rPr>
              <w:t xml:space="preserve">Artículo 33 </w:t>
            </w:r>
            <w:r w:rsidR="00662A10" w:rsidRPr="00CE0B9E">
              <w:rPr>
                <w:rFonts w:ascii="Arial Narrow" w:hAnsi="Arial Narrow" w:cs="Arial"/>
                <w:b/>
              </w:rPr>
              <w:t>Bis. -</w:t>
            </w:r>
            <w:r w:rsidRPr="00F37080">
              <w:rPr>
                <w:rFonts w:ascii="Arial Narrow" w:hAnsi="Arial Narrow" w:cs="Arial"/>
              </w:rPr>
              <w:t xml:space="preserve"> Son facultades y obligaciones de la Dirección del Sistema de Desarrollo Integral de la Familia Municipal, DIF:</w:t>
            </w:r>
          </w:p>
          <w:p w14:paraId="6755CC2C" w14:textId="77777777" w:rsidR="00B64102" w:rsidRPr="00F37080" w:rsidRDefault="00B64102" w:rsidP="00B64102">
            <w:pPr>
              <w:autoSpaceDE w:val="0"/>
              <w:autoSpaceDN w:val="0"/>
              <w:adjustRightInd w:val="0"/>
              <w:jc w:val="both"/>
              <w:rPr>
                <w:rFonts w:ascii="Arial Narrow" w:hAnsi="Arial Narrow" w:cs="Arial"/>
              </w:rPr>
            </w:pPr>
          </w:p>
          <w:p w14:paraId="618694DD"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 Dirigir el funcionamiento del Sistema DIF Municipal con sujeción a la normativa aplicable;</w:t>
            </w:r>
          </w:p>
          <w:p w14:paraId="0309DD2C" w14:textId="77777777" w:rsidR="00B64102" w:rsidRPr="00F37080" w:rsidRDefault="00B64102" w:rsidP="00B64102">
            <w:pPr>
              <w:autoSpaceDE w:val="0"/>
              <w:autoSpaceDN w:val="0"/>
              <w:adjustRightInd w:val="0"/>
              <w:jc w:val="both"/>
              <w:rPr>
                <w:rFonts w:ascii="Arial Narrow" w:hAnsi="Arial Narrow" w:cs="Arial"/>
              </w:rPr>
            </w:pPr>
          </w:p>
          <w:p w14:paraId="2C769044"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II.- Apoyar el desarrollo y promover la perspectiva familiar y comunitaria en las actividades realizadas;</w:t>
            </w:r>
          </w:p>
          <w:p w14:paraId="5B894BC8" w14:textId="77777777" w:rsidR="00B64102" w:rsidRPr="00F37080" w:rsidRDefault="00B64102" w:rsidP="00B64102">
            <w:pPr>
              <w:autoSpaceDE w:val="0"/>
              <w:autoSpaceDN w:val="0"/>
              <w:adjustRightInd w:val="0"/>
              <w:jc w:val="both"/>
              <w:rPr>
                <w:rFonts w:ascii="Arial Narrow" w:hAnsi="Arial Narrow" w:cs="Arial"/>
              </w:rPr>
            </w:pPr>
          </w:p>
          <w:p w14:paraId="3D2D28A6"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III.- Dirigir, innovar e implementar en conjunto con los coordinadores a su cargo, los programas que se desarrollan en el sistema DIF Municipal;</w:t>
            </w:r>
          </w:p>
          <w:p w14:paraId="087D3EDA" w14:textId="77777777" w:rsidR="00B64102" w:rsidRPr="00F37080" w:rsidRDefault="00B64102" w:rsidP="00B64102">
            <w:pPr>
              <w:autoSpaceDE w:val="0"/>
              <w:autoSpaceDN w:val="0"/>
              <w:adjustRightInd w:val="0"/>
              <w:jc w:val="both"/>
              <w:rPr>
                <w:rFonts w:ascii="Arial Narrow" w:hAnsi="Arial Narrow" w:cs="Arial"/>
              </w:rPr>
            </w:pPr>
          </w:p>
          <w:p w14:paraId="47E0DCCE"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IV.- Llevar a cabo acciones que permitan la integración social, superación familiar, transmisión de valores, y demás que tiendan a mejorar la calidad de vida de la población;</w:t>
            </w:r>
          </w:p>
          <w:p w14:paraId="188399BD"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V.- Coordinar las acciones orientadas a impulsar la prestación de servicios en asistencia social;</w:t>
            </w:r>
          </w:p>
          <w:p w14:paraId="0BADA568" w14:textId="77777777" w:rsidR="00B64102" w:rsidRPr="00F37080" w:rsidRDefault="00B64102" w:rsidP="00B64102">
            <w:pPr>
              <w:autoSpaceDE w:val="0"/>
              <w:autoSpaceDN w:val="0"/>
              <w:adjustRightInd w:val="0"/>
              <w:jc w:val="both"/>
              <w:rPr>
                <w:rFonts w:ascii="Arial Narrow" w:hAnsi="Arial Narrow" w:cs="Arial"/>
              </w:rPr>
            </w:pPr>
          </w:p>
          <w:p w14:paraId="1FAF2DAC"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VI.- Coordinar la Defensoría Municipal de la Protección de niñas, niños y adolescentes;</w:t>
            </w:r>
          </w:p>
          <w:p w14:paraId="1E77DD61" w14:textId="77777777" w:rsidR="00B64102" w:rsidRPr="00F37080" w:rsidRDefault="00B64102" w:rsidP="00B64102">
            <w:pPr>
              <w:autoSpaceDE w:val="0"/>
              <w:autoSpaceDN w:val="0"/>
              <w:adjustRightInd w:val="0"/>
              <w:jc w:val="both"/>
              <w:rPr>
                <w:rFonts w:ascii="Arial Narrow" w:hAnsi="Arial Narrow" w:cs="Arial"/>
              </w:rPr>
            </w:pPr>
          </w:p>
          <w:p w14:paraId="7774870F"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lastRenderedPageBreak/>
              <w:t>VII.- Coordinarse con instituciones públicas o privadas para apoyar a personas de escasos recursos, a través de apoyo económico, en especie o programas de capacitación;</w:t>
            </w:r>
          </w:p>
          <w:p w14:paraId="4C6E4CD3" w14:textId="77777777" w:rsidR="00B64102" w:rsidRPr="00F37080" w:rsidRDefault="00B64102" w:rsidP="00B64102">
            <w:pPr>
              <w:autoSpaceDE w:val="0"/>
              <w:autoSpaceDN w:val="0"/>
              <w:adjustRightInd w:val="0"/>
              <w:jc w:val="both"/>
              <w:rPr>
                <w:rFonts w:ascii="Arial Narrow" w:hAnsi="Arial Narrow" w:cs="Arial"/>
              </w:rPr>
            </w:pPr>
          </w:p>
          <w:p w14:paraId="3E861697"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VIII.- Implementar acciones y programas que propicien el sano desarrollo y fomenten la integración paulatina de la niñez en su entorno, salvaguardando los derechos de las niñas, niños y adolescentes;</w:t>
            </w:r>
          </w:p>
          <w:p w14:paraId="391D73D3" w14:textId="77777777" w:rsidR="00B64102" w:rsidRPr="00F37080" w:rsidRDefault="00B64102" w:rsidP="00B64102">
            <w:pPr>
              <w:autoSpaceDE w:val="0"/>
              <w:autoSpaceDN w:val="0"/>
              <w:adjustRightInd w:val="0"/>
              <w:jc w:val="both"/>
              <w:rPr>
                <w:rFonts w:ascii="Arial Narrow" w:hAnsi="Arial Narrow" w:cs="Arial"/>
              </w:rPr>
            </w:pPr>
          </w:p>
          <w:p w14:paraId="39F13EBE"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IX.- Participar, en el ámbito de competencia de la Dirección, en la coordinación de acciones que realicen los diferentes sectores en beneficio a la población afectada;</w:t>
            </w:r>
          </w:p>
          <w:p w14:paraId="7700D7BC" w14:textId="77777777" w:rsidR="00B64102" w:rsidRPr="00F37080" w:rsidRDefault="00B64102" w:rsidP="00B64102">
            <w:pPr>
              <w:autoSpaceDE w:val="0"/>
              <w:autoSpaceDN w:val="0"/>
              <w:adjustRightInd w:val="0"/>
              <w:jc w:val="both"/>
              <w:rPr>
                <w:rFonts w:ascii="Arial Narrow" w:hAnsi="Arial Narrow" w:cs="Arial"/>
              </w:rPr>
            </w:pPr>
          </w:p>
          <w:p w14:paraId="766149E5"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X.- Coordinar el trabajo del voluntariado en beneficio de los grupos vulnerables de la comunidad;</w:t>
            </w:r>
          </w:p>
          <w:p w14:paraId="0D5CC71D" w14:textId="77777777" w:rsidR="00B64102" w:rsidRPr="00F37080" w:rsidRDefault="00B64102" w:rsidP="00B64102">
            <w:pPr>
              <w:autoSpaceDE w:val="0"/>
              <w:autoSpaceDN w:val="0"/>
              <w:adjustRightInd w:val="0"/>
              <w:jc w:val="both"/>
              <w:rPr>
                <w:rFonts w:ascii="Arial Narrow" w:hAnsi="Arial Narrow" w:cs="Arial"/>
              </w:rPr>
            </w:pPr>
          </w:p>
          <w:p w14:paraId="3B4F4CD2"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XI.- Colaborar con las demás autoridades municipales y estatales a dar atención y apoyo a las víctimas de desastre;</w:t>
            </w:r>
          </w:p>
          <w:p w14:paraId="6C42F159" w14:textId="77777777" w:rsidR="00B64102" w:rsidRPr="00F37080" w:rsidRDefault="00B64102" w:rsidP="00B64102">
            <w:pPr>
              <w:autoSpaceDE w:val="0"/>
              <w:autoSpaceDN w:val="0"/>
              <w:adjustRightInd w:val="0"/>
              <w:jc w:val="both"/>
              <w:rPr>
                <w:rFonts w:ascii="Arial Narrow" w:hAnsi="Arial Narrow" w:cs="Arial"/>
              </w:rPr>
            </w:pPr>
          </w:p>
          <w:p w14:paraId="5F31D419"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XII.- Brindar atención psicológica a los menores y a las personas que requieran de este apoyo;</w:t>
            </w:r>
          </w:p>
          <w:p w14:paraId="15A2AB29" w14:textId="77777777" w:rsidR="00B64102" w:rsidRPr="00F37080" w:rsidRDefault="00B64102" w:rsidP="00B64102">
            <w:pPr>
              <w:autoSpaceDE w:val="0"/>
              <w:autoSpaceDN w:val="0"/>
              <w:adjustRightInd w:val="0"/>
              <w:jc w:val="both"/>
              <w:rPr>
                <w:rFonts w:ascii="Arial Narrow" w:hAnsi="Arial Narrow" w:cs="Arial"/>
              </w:rPr>
            </w:pPr>
          </w:p>
          <w:p w14:paraId="1C8D02D6"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XIII.- Las que le adscriba el Presidente Municipal y demás que las leyes, reglamentos municipales y otras disposiciones normativas le encomienden.</w:t>
            </w:r>
          </w:p>
          <w:p w14:paraId="68B29565" w14:textId="77777777" w:rsidR="00B64102" w:rsidRPr="00F37080" w:rsidRDefault="00B64102" w:rsidP="00B64102">
            <w:pPr>
              <w:autoSpaceDE w:val="0"/>
              <w:autoSpaceDN w:val="0"/>
              <w:adjustRightInd w:val="0"/>
              <w:jc w:val="both"/>
              <w:rPr>
                <w:rFonts w:ascii="Arial Narrow" w:hAnsi="Arial Narrow" w:cs="Arial"/>
                <w:b/>
                <w:bCs/>
              </w:rPr>
            </w:pPr>
          </w:p>
        </w:tc>
        <w:tc>
          <w:tcPr>
            <w:tcW w:w="4332" w:type="dxa"/>
          </w:tcPr>
          <w:p w14:paraId="46219EED" w14:textId="77777777" w:rsidR="00B41653" w:rsidRPr="007B6BEE" w:rsidRDefault="00B41653" w:rsidP="00B64102">
            <w:pPr>
              <w:autoSpaceDE w:val="0"/>
              <w:autoSpaceDN w:val="0"/>
              <w:adjustRightInd w:val="0"/>
              <w:jc w:val="both"/>
              <w:rPr>
                <w:rFonts w:ascii="Arial Narrow" w:hAnsi="Arial Narrow" w:cs="Arial"/>
                <w:b/>
                <w:bCs/>
              </w:rPr>
            </w:pPr>
          </w:p>
          <w:p w14:paraId="2392483E" w14:textId="77777777" w:rsidR="00B41653" w:rsidRPr="007B6BEE" w:rsidRDefault="00B41653" w:rsidP="00B64102">
            <w:pPr>
              <w:autoSpaceDE w:val="0"/>
              <w:autoSpaceDN w:val="0"/>
              <w:adjustRightInd w:val="0"/>
              <w:jc w:val="both"/>
              <w:rPr>
                <w:rFonts w:ascii="Arial Narrow" w:hAnsi="Arial Narrow" w:cs="Arial"/>
                <w:b/>
                <w:bCs/>
              </w:rPr>
            </w:pPr>
          </w:p>
          <w:p w14:paraId="2360BA4D" w14:textId="77777777" w:rsidR="00B41653" w:rsidRPr="007B6BEE" w:rsidRDefault="00B41653" w:rsidP="00B64102">
            <w:pPr>
              <w:autoSpaceDE w:val="0"/>
              <w:autoSpaceDN w:val="0"/>
              <w:adjustRightInd w:val="0"/>
              <w:jc w:val="both"/>
              <w:rPr>
                <w:rFonts w:ascii="Arial Narrow" w:hAnsi="Arial Narrow" w:cs="Arial"/>
                <w:b/>
                <w:bCs/>
              </w:rPr>
            </w:pPr>
          </w:p>
          <w:p w14:paraId="57E205A7" w14:textId="77777777" w:rsidR="00B41653" w:rsidRPr="007B6BEE" w:rsidRDefault="00B41653" w:rsidP="00B64102">
            <w:pPr>
              <w:autoSpaceDE w:val="0"/>
              <w:autoSpaceDN w:val="0"/>
              <w:adjustRightInd w:val="0"/>
              <w:jc w:val="both"/>
              <w:rPr>
                <w:rFonts w:ascii="Arial Narrow" w:hAnsi="Arial Narrow" w:cs="Arial"/>
                <w:b/>
                <w:bCs/>
              </w:rPr>
            </w:pPr>
          </w:p>
          <w:p w14:paraId="02B3C345" w14:textId="77777777" w:rsidR="00B41653" w:rsidRPr="007B6BEE" w:rsidRDefault="00B41653" w:rsidP="00B64102">
            <w:pPr>
              <w:autoSpaceDE w:val="0"/>
              <w:autoSpaceDN w:val="0"/>
              <w:adjustRightInd w:val="0"/>
              <w:jc w:val="both"/>
              <w:rPr>
                <w:rFonts w:ascii="Arial Narrow" w:hAnsi="Arial Narrow" w:cs="Arial"/>
                <w:b/>
                <w:bCs/>
              </w:rPr>
            </w:pPr>
          </w:p>
          <w:p w14:paraId="59A1298C" w14:textId="77777777" w:rsidR="00B41653" w:rsidRPr="007B6BEE" w:rsidRDefault="00B41653" w:rsidP="00B64102">
            <w:pPr>
              <w:autoSpaceDE w:val="0"/>
              <w:autoSpaceDN w:val="0"/>
              <w:adjustRightInd w:val="0"/>
              <w:jc w:val="both"/>
              <w:rPr>
                <w:rFonts w:ascii="Arial Narrow" w:hAnsi="Arial Narrow" w:cs="Arial"/>
                <w:b/>
                <w:bCs/>
              </w:rPr>
            </w:pPr>
          </w:p>
          <w:p w14:paraId="76AD45CE" w14:textId="77777777" w:rsidR="00B41653" w:rsidRPr="007B6BEE" w:rsidRDefault="00B41653" w:rsidP="00B64102">
            <w:pPr>
              <w:autoSpaceDE w:val="0"/>
              <w:autoSpaceDN w:val="0"/>
              <w:adjustRightInd w:val="0"/>
              <w:jc w:val="both"/>
              <w:rPr>
                <w:rFonts w:ascii="Arial Narrow" w:hAnsi="Arial Narrow" w:cs="Arial"/>
                <w:b/>
                <w:bCs/>
              </w:rPr>
            </w:pPr>
          </w:p>
          <w:p w14:paraId="7CC91A16" w14:textId="77777777" w:rsidR="00B41653" w:rsidRPr="007B6BEE" w:rsidRDefault="00B41653" w:rsidP="00B64102">
            <w:pPr>
              <w:autoSpaceDE w:val="0"/>
              <w:autoSpaceDN w:val="0"/>
              <w:adjustRightInd w:val="0"/>
              <w:jc w:val="both"/>
              <w:rPr>
                <w:rFonts w:ascii="Arial Narrow" w:hAnsi="Arial Narrow" w:cs="Arial"/>
                <w:b/>
                <w:bCs/>
              </w:rPr>
            </w:pPr>
          </w:p>
          <w:p w14:paraId="14F40780" w14:textId="77777777" w:rsidR="00B41653" w:rsidRPr="007B6BEE" w:rsidRDefault="00B41653" w:rsidP="00B64102">
            <w:pPr>
              <w:autoSpaceDE w:val="0"/>
              <w:autoSpaceDN w:val="0"/>
              <w:adjustRightInd w:val="0"/>
              <w:jc w:val="both"/>
              <w:rPr>
                <w:rFonts w:ascii="Arial Narrow" w:hAnsi="Arial Narrow" w:cs="Arial"/>
                <w:b/>
                <w:bCs/>
              </w:rPr>
            </w:pPr>
          </w:p>
          <w:p w14:paraId="3D4F750E" w14:textId="77777777" w:rsidR="00B41653" w:rsidRPr="007B6BEE" w:rsidRDefault="00B41653" w:rsidP="00B64102">
            <w:pPr>
              <w:autoSpaceDE w:val="0"/>
              <w:autoSpaceDN w:val="0"/>
              <w:adjustRightInd w:val="0"/>
              <w:jc w:val="both"/>
              <w:rPr>
                <w:rFonts w:ascii="Arial Narrow" w:hAnsi="Arial Narrow" w:cs="Arial"/>
                <w:b/>
                <w:bCs/>
              </w:rPr>
            </w:pPr>
          </w:p>
          <w:p w14:paraId="610AC4B0" w14:textId="77777777" w:rsidR="00B41653" w:rsidRPr="007B6BEE" w:rsidRDefault="00B41653" w:rsidP="00B64102">
            <w:pPr>
              <w:autoSpaceDE w:val="0"/>
              <w:autoSpaceDN w:val="0"/>
              <w:adjustRightInd w:val="0"/>
              <w:jc w:val="both"/>
              <w:rPr>
                <w:rFonts w:ascii="Arial Narrow" w:hAnsi="Arial Narrow" w:cs="Arial"/>
                <w:b/>
                <w:bCs/>
              </w:rPr>
            </w:pPr>
          </w:p>
          <w:p w14:paraId="2C8B4C24" w14:textId="77777777" w:rsidR="00B41653" w:rsidRPr="007B6BEE" w:rsidRDefault="00B41653" w:rsidP="00B64102">
            <w:pPr>
              <w:autoSpaceDE w:val="0"/>
              <w:autoSpaceDN w:val="0"/>
              <w:adjustRightInd w:val="0"/>
              <w:jc w:val="both"/>
              <w:rPr>
                <w:rFonts w:ascii="Arial Narrow" w:hAnsi="Arial Narrow" w:cs="Arial"/>
                <w:b/>
                <w:bCs/>
              </w:rPr>
            </w:pPr>
          </w:p>
          <w:p w14:paraId="7D7CD7BC" w14:textId="77777777" w:rsidR="00B41653" w:rsidRPr="007B6BEE" w:rsidRDefault="00B41653" w:rsidP="00B64102">
            <w:pPr>
              <w:autoSpaceDE w:val="0"/>
              <w:autoSpaceDN w:val="0"/>
              <w:adjustRightInd w:val="0"/>
              <w:jc w:val="both"/>
              <w:rPr>
                <w:rFonts w:ascii="Arial Narrow" w:hAnsi="Arial Narrow" w:cs="Arial"/>
                <w:b/>
                <w:bCs/>
              </w:rPr>
            </w:pPr>
          </w:p>
          <w:p w14:paraId="5306D345" w14:textId="77777777" w:rsidR="00B41653" w:rsidRPr="007B6BEE" w:rsidRDefault="00B41653" w:rsidP="00B64102">
            <w:pPr>
              <w:autoSpaceDE w:val="0"/>
              <w:autoSpaceDN w:val="0"/>
              <w:adjustRightInd w:val="0"/>
              <w:jc w:val="both"/>
              <w:rPr>
                <w:rFonts w:ascii="Arial Narrow" w:hAnsi="Arial Narrow" w:cs="Arial"/>
                <w:b/>
                <w:bCs/>
              </w:rPr>
            </w:pPr>
          </w:p>
          <w:p w14:paraId="04E44070" w14:textId="77777777" w:rsidR="00B41653" w:rsidRPr="007B6BEE" w:rsidRDefault="00B41653" w:rsidP="00B64102">
            <w:pPr>
              <w:autoSpaceDE w:val="0"/>
              <w:autoSpaceDN w:val="0"/>
              <w:adjustRightInd w:val="0"/>
              <w:jc w:val="both"/>
              <w:rPr>
                <w:rFonts w:ascii="Arial Narrow" w:hAnsi="Arial Narrow" w:cs="Arial"/>
                <w:b/>
                <w:bCs/>
              </w:rPr>
            </w:pPr>
          </w:p>
          <w:p w14:paraId="033D369F" w14:textId="77777777" w:rsidR="00B41653" w:rsidRPr="007B6BEE" w:rsidRDefault="00B41653" w:rsidP="00B64102">
            <w:pPr>
              <w:autoSpaceDE w:val="0"/>
              <w:autoSpaceDN w:val="0"/>
              <w:adjustRightInd w:val="0"/>
              <w:jc w:val="both"/>
              <w:rPr>
                <w:rFonts w:ascii="Arial Narrow" w:hAnsi="Arial Narrow" w:cs="Arial"/>
                <w:b/>
                <w:bCs/>
              </w:rPr>
            </w:pPr>
          </w:p>
          <w:p w14:paraId="366B8F81" w14:textId="77777777" w:rsidR="00B41653" w:rsidRPr="007B6BEE" w:rsidRDefault="00B41653" w:rsidP="00B64102">
            <w:pPr>
              <w:autoSpaceDE w:val="0"/>
              <w:autoSpaceDN w:val="0"/>
              <w:adjustRightInd w:val="0"/>
              <w:jc w:val="both"/>
              <w:rPr>
                <w:rFonts w:ascii="Arial Narrow" w:hAnsi="Arial Narrow" w:cs="Arial"/>
                <w:b/>
                <w:bCs/>
              </w:rPr>
            </w:pPr>
          </w:p>
          <w:p w14:paraId="68C90A38" w14:textId="77777777" w:rsidR="00B41653" w:rsidRPr="007B6BEE" w:rsidRDefault="00B41653" w:rsidP="00B64102">
            <w:pPr>
              <w:autoSpaceDE w:val="0"/>
              <w:autoSpaceDN w:val="0"/>
              <w:adjustRightInd w:val="0"/>
              <w:jc w:val="both"/>
              <w:rPr>
                <w:rFonts w:ascii="Arial Narrow" w:hAnsi="Arial Narrow" w:cs="Arial"/>
                <w:b/>
                <w:bCs/>
              </w:rPr>
            </w:pPr>
          </w:p>
          <w:p w14:paraId="1D590C68" w14:textId="77777777" w:rsidR="00B41653" w:rsidRPr="007B6BEE" w:rsidRDefault="00B41653" w:rsidP="00B64102">
            <w:pPr>
              <w:autoSpaceDE w:val="0"/>
              <w:autoSpaceDN w:val="0"/>
              <w:adjustRightInd w:val="0"/>
              <w:jc w:val="both"/>
              <w:rPr>
                <w:rFonts w:ascii="Arial Narrow" w:hAnsi="Arial Narrow" w:cs="Arial"/>
                <w:b/>
                <w:bCs/>
              </w:rPr>
            </w:pPr>
          </w:p>
          <w:p w14:paraId="080DF217" w14:textId="77777777" w:rsidR="00B41653" w:rsidRPr="007B6BEE" w:rsidRDefault="00B41653" w:rsidP="00B64102">
            <w:pPr>
              <w:autoSpaceDE w:val="0"/>
              <w:autoSpaceDN w:val="0"/>
              <w:adjustRightInd w:val="0"/>
              <w:jc w:val="both"/>
              <w:rPr>
                <w:rFonts w:ascii="Arial Narrow" w:hAnsi="Arial Narrow" w:cs="Arial"/>
                <w:b/>
                <w:bCs/>
              </w:rPr>
            </w:pPr>
          </w:p>
          <w:p w14:paraId="72554C5E" w14:textId="77777777" w:rsidR="00B41653" w:rsidRPr="007B6BEE" w:rsidRDefault="00B41653" w:rsidP="00B64102">
            <w:pPr>
              <w:autoSpaceDE w:val="0"/>
              <w:autoSpaceDN w:val="0"/>
              <w:adjustRightInd w:val="0"/>
              <w:jc w:val="both"/>
              <w:rPr>
                <w:rFonts w:ascii="Arial Narrow" w:hAnsi="Arial Narrow" w:cs="Arial"/>
                <w:b/>
                <w:bCs/>
              </w:rPr>
            </w:pPr>
          </w:p>
          <w:p w14:paraId="4D2A47AC" w14:textId="77777777" w:rsidR="00B41653" w:rsidRPr="007B6BEE" w:rsidRDefault="00B41653" w:rsidP="00B64102">
            <w:pPr>
              <w:autoSpaceDE w:val="0"/>
              <w:autoSpaceDN w:val="0"/>
              <w:adjustRightInd w:val="0"/>
              <w:jc w:val="both"/>
              <w:rPr>
                <w:rFonts w:ascii="Arial Narrow" w:hAnsi="Arial Narrow" w:cs="Arial"/>
                <w:b/>
                <w:bCs/>
              </w:rPr>
            </w:pPr>
          </w:p>
          <w:p w14:paraId="2CB7223C" w14:textId="77777777" w:rsidR="00B41653" w:rsidRPr="007B6BEE" w:rsidRDefault="00B41653" w:rsidP="00B64102">
            <w:pPr>
              <w:autoSpaceDE w:val="0"/>
              <w:autoSpaceDN w:val="0"/>
              <w:adjustRightInd w:val="0"/>
              <w:jc w:val="both"/>
              <w:rPr>
                <w:rFonts w:ascii="Arial Narrow" w:hAnsi="Arial Narrow" w:cs="Arial"/>
                <w:b/>
                <w:bCs/>
              </w:rPr>
            </w:pPr>
          </w:p>
          <w:p w14:paraId="744B75F4" w14:textId="77777777" w:rsidR="00B41653" w:rsidRPr="007B6BEE" w:rsidRDefault="00B41653" w:rsidP="00B64102">
            <w:pPr>
              <w:autoSpaceDE w:val="0"/>
              <w:autoSpaceDN w:val="0"/>
              <w:adjustRightInd w:val="0"/>
              <w:jc w:val="both"/>
              <w:rPr>
                <w:rFonts w:ascii="Arial Narrow" w:hAnsi="Arial Narrow" w:cs="Arial"/>
                <w:b/>
                <w:bCs/>
              </w:rPr>
            </w:pPr>
          </w:p>
          <w:p w14:paraId="5AAE174F" w14:textId="77777777" w:rsidR="00B41653" w:rsidRPr="007B6BEE" w:rsidRDefault="00B41653" w:rsidP="00B64102">
            <w:pPr>
              <w:autoSpaceDE w:val="0"/>
              <w:autoSpaceDN w:val="0"/>
              <w:adjustRightInd w:val="0"/>
              <w:jc w:val="both"/>
              <w:rPr>
                <w:rFonts w:ascii="Arial Narrow" w:hAnsi="Arial Narrow" w:cs="Arial"/>
                <w:b/>
                <w:bCs/>
              </w:rPr>
            </w:pPr>
          </w:p>
          <w:p w14:paraId="27B52B11" w14:textId="77777777" w:rsidR="00B41653" w:rsidRPr="007B6BEE" w:rsidRDefault="00B41653" w:rsidP="00B64102">
            <w:pPr>
              <w:autoSpaceDE w:val="0"/>
              <w:autoSpaceDN w:val="0"/>
              <w:adjustRightInd w:val="0"/>
              <w:jc w:val="both"/>
              <w:rPr>
                <w:rFonts w:ascii="Arial Narrow" w:hAnsi="Arial Narrow" w:cs="Arial"/>
                <w:b/>
                <w:bCs/>
              </w:rPr>
            </w:pPr>
          </w:p>
          <w:p w14:paraId="44CF8A81" w14:textId="77777777" w:rsidR="00B41653" w:rsidRPr="007B6BEE" w:rsidRDefault="00B41653" w:rsidP="00B64102">
            <w:pPr>
              <w:autoSpaceDE w:val="0"/>
              <w:autoSpaceDN w:val="0"/>
              <w:adjustRightInd w:val="0"/>
              <w:jc w:val="both"/>
              <w:rPr>
                <w:rFonts w:ascii="Arial Narrow" w:hAnsi="Arial Narrow" w:cs="Arial"/>
                <w:b/>
                <w:bCs/>
              </w:rPr>
            </w:pPr>
          </w:p>
          <w:p w14:paraId="46B2F783" w14:textId="77777777" w:rsidR="00B41653" w:rsidRPr="007B6BEE" w:rsidRDefault="00B41653" w:rsidP="00B64102">
            <w:pPr>
              <w:autoSpaceDE w:val="0"/>
              <w:autoSpaceDN w:val="0"/>
              <w:adjustRightInd w:val="0"/>
              <w:jc w:val="both"/>
              <w:rPr>
                <w:rFonts w:ascii="Arial Narrow" w:hAnsi="Arial Narrow" w:cs="Arial"/>
                <w:b/>
                <w:bCs/>
              </w:rPr>
            </w:pPr>
          </w:p>
          <w:p w14:paraId="2DFCA8CB" w14:textId="77777777" w:rsidR="00B41653" w:rsidRPr="007B6BEE" w:rsidRDefault="00B41653" w:rsidP="00B64102">
            <w:pPr>
              <w:autoSpaceDE w:val="0"/>
              <w:autoSpaceDN w:val="0"/>
              <w:adjustRightInd w:val="0"/>
              <w:jc w:val="both"/>
              <w:rPr>
                <w:rFonts w:ascii="Arial Narrow" w:hAnsi="Arial Narrow" w:cs="Arial"/>
                <w:b/>
                <w:bCs/>
              </w:rPr>
            </w:pPr>
          </w:p>
          <w:p w14:paraId="6FD8E5F8" w14:textId="77777777" w:rsidR="00B41653" w:rsidRPr="007B6BEE" w:rsidRDefault="00B41653" w:rsidP="00B64102">
            <w:pPr>
              <w:autoSpaceDE w:val="0"/>
              <w:autoSpaceDN w:val="0"/>
              <w:adjustRightInd w:val="0"/>
              <w:jc w:val="both"/>
              <w:rPr>
                <w:rFonts w:ascii="Arial Narrow" w:hAnsi="Arial Narrow" w:cs="Arial"/>
                <w:b/>
                <w:bCs/>
              </w:rPr>
            </w:pPr>
          </w:p>
          <w:p w14:paraId="3B6119DC" w14:textId="77777777" w:rsidR="00B41653" w:rsidRPr="007B6BEE" w:rsidRDefault="00B41653" w:rsidP="00B64102">
            <w:pPr>
              <w:autoSpaceDE w:val="0"/>
              <w:autoSpaceDN w:val="0"/>
              <w:adjustRightInd w:val="0"/>
              <w:jc w:val="both"/>
              <w:rPr>
                <w:rFonts w:ascii="Arial Narrow" w:hAnsi="Arial Narrow" w:cs="Arial"/>
                <w:b/>
                <w:bCs/>
              </w:rPr>
            </w:pPr>
          </w:p>
          <w:p w14:paraId="3DC2F728" w14:textId="77777777" w:rsidR="00B41653" w:rsidRPr="007B6BEE" w:rsidRDefault="00B41653" w:rsidP="00B64102">
            <w:pPr>
              <w:autoSpaceDE w:val="0"/>
              <w:autoSpaceDN w:val="0"/>
              <w:adjustRightInd w:val="0"/>
              <w:jc w:val="both"/>
              <w:rPr>
                <w:rFonts w:ascii="Arial Narrow" w:hAnsi="Arial Narrow" w:cs="Arial"/>
                <w:b/>
                <w:bCs/>
              </w:rPr>
            </w:pPr>
          </w:p>
          <w:p w14:paraId="68BEA761" w14:textId="77777777" w:rsidR="00B41653" w:rsidRPr="007B6BEE" w:rsidRDefault="00B41653" w:rsidP="00B64102">
            <w:pPr>
              <w:autoSpaceDE w:val="0"/>
              <w:autoSpaceDN w:val="0"/>
              <w:adjustRightInd w:val="0"/>
              <w:jc w:val="both"/>
              <w:rPr>
                <w:rFonts w:ascii="Arial Narrow" w:hAnsi="Arial Narrow" w:cs="Arial"/>
                <w:b/>
                <w:bCs/>
              </w:rPr>
            </w:pPr>
          </w:p>
          <w:p w14:paraId="52B2BC07" w14:textId="77777777" w:rsidR="00B41653" w:rsidRPr="007B6BEE" w:rsidRDefault="00B41653" w:rsidP="00B64102">
            <w:pPr>
              <w:autoSpaceDE w:val="0"/>
              <w:autoSpaceDN w:val="0"/>
              <w:adjustRightInd w:val="0"/>
              <w:jc w:val="both"/>
              <w:rPr>
                <w:rFonts w:ascii="Arial Narrow" w:hAnsi="Arial Narrow" w:cs="Arial"/>
                <w:b/>
                <w:bCs/>
              </w:rPr>
            </w:pPr>
          </w:p>
          <w:p w14:paraId="41DC6419" w14:textId="77777777" w:rsidR="00B41653" w:rsidRPr="007B6BEE" w:rsidRDefault="00B41653" w:rsidP="00B64102">
            <w:pPr>
              <w:autoSpaceDE w:val="0"/>
              <w:autoSpaceDN w:val="0"/>
              <w:adjustRightInd w:val="0"/>
              <w:jc w:val="both"/>
              <w:rPr>
                <w:rFonts w:ascii="Arial Narrow" w:hAnsi="Arial Narrow" w:cs="Arial"/>
                <w:b/>
                <w:bCs/>
              </w:rPr>
            </w:pPr>
          </w:p>
          <w:p w14:paraId="2BDCE18D" w14:textId="77777777" w:rsidR="00B41653" w:rsidRPr="007B6BEE" w:rsidRDefault="00B41653" w:rsidP="00B64102">
            <w:pPr>
              <w:autoSpaceDE w:val="0"/>
              <w:autoSpaceDN w:val="0"/>
              <w:adjustRightInd w:val="0"/>
              <w:jc w:val="both"/>
              <w:rPr>
                <w:rFonts w:ascii="Arial Narrow" w:hAnsi="Arial Narrow" w:cs="Arial"/>
                <w:b/>
                <w:bCs/>
              </w:rPr>
            </w:pPr>
          </w:p>
          <w:p w14:paraId="04B6913D" w14:textId="77777777" w:rsidR="00B41653" w:rsidRPr="007B6BEE" w:rsidRDefault="00B41653" w:rsidP="00B64102">
            <w:pPr>
              <w:autoSpaceDE w:val="0"/>
              <w:autoSpaceDN w:val="0"/>
              <w:adjustRightInd w:val="0"/>
              <w:jc w:val="both"/>
              <w:rPr>
                <w:rFonts w:ascii="Arial Narrow" w:hAnsi="Arial Narrow" w:cs="Arial"/>
                <w:b/>
                <w:bCs/>
              </w:rPr>
            </w:pPr>
          </w:p>
          <w:p w14:paraId="40404A89" w14:textId="77777777" w:rsidR="00B41653" w:rsidRPr="007B6BEE" w:rsidRDefault="00B41653" w:rsidP="00B64102">
            <w:pPr>
              <w:autoSpaceDE w:val="0"/>
              <w:autoSpaceDN w:val="0"/>
              <w:adjustRightInd w:val="0"/>
              <w:jc w:val="both"/>
              <w:rPr>
                <w:rFonts w:ascii="Arial Narrow" w:hAnsi="Arial Narrow" w:cs="Arial"/>
                <w:b/>
                <w:bCs/>
              </w:rPr>
            </w:pPr>
          </w:p>
          <w:p w14:paraId="68EB8EEB" w14:textId="77777777" w:rsidR="00B41653" w:rsidRPr="007B6BEE" w:rsidRDefault="00B41653" w:rsidP="00B64102">
            <w:pPr>
              <w:autoSpaceDE w:val="0"/>
              <w:autoSpaceDN w:val="0"/>
              <w:adjustRightInd w:val="0"/>
              <w:jc w:val="both"/>
              <w:rPr>
                <w:rFonts w:ascii="Arial Narrow" w:hAnsi="Arial Narrow" w:cs="Arial"/>
                <w:b/>
                <w:bCs/>
              </w:rPr>
            </w:pPr>
          </w:p>
          <w:p w14:paraId="72B4462C" w14:textId="77777777" w:rsidR="00B41653" w:rsidRPr="007B6BEE" w:rsidRDefault="00B41653" w:rsidP="00B64102">
            <w:pPr>
              <w:autoSpaceDE w:val="0"/>
              <w:autoSpaceDN w:val="0"/>
              <w:adjustRightInd w:val="0"/>
              <w:jc w:val="both"/>
              <w:rPr>
                <w:rFonts w:ascii="Arial Narrow" w:hAnsi="Arial Narrow" w:cs="Arial"/>
                <w:b/>
                <w:bCs/>
              </w:rPr>
            </w:pPr>
          </w:p>
          <w:p w14:paraId="647A2583" w14:textId="77777777" w:rsidR="00B41653" w:rsidRPr="007B6BEE" w:rsidRDefault="00B41653" w:rsidP="00B64102">
            <w:pPr>
              <w:autoSpaceDE w:val="0"/>
              <w:autoSpaceDN w:val="0"/>
              <w:adjustRightInd w:val="0"/>
              <w:jc w:val="both"/>
              <w:rPr>
                <w:rFonts w:ascii="Arial Narrow" w:hAnsi="Arial Narrow" w:cs="Arial"/>
                <w:b/>
                <w:bCs/>
              </w:rPr>
            </w:pPr>
          </w:p>
          <w:p w14:paraId="7FDF600F" w14:textId="77777777" w:rsidR="00B41653" w:rsidRPr="007B6BEE" w:rsidRDefault="00B41653" w:rsidP="00B64102">
            <w:pPr>
              <w:autoSpaceDE w:val="0"/>
              <w:autoSpaceDN w:val="0"/>
              <w:adjustRightInd w:val="0"/>
              <w:jc w:val="both"/>
              <w:rPr>
                <w:rFonts w:ascii="Arial Narrow" w:hAnsi="Arial Narrow" w:cs="Arial"/>
                <w:b/>
                <w:bCs/>
              </w:rPr>
            </w:pPr>
          </w:p>
          <w:p w14:paraId="4EC343E8" w14:textId="77777777" w:rsidR="00B41653" w:rsidRPr="007B6BEE" w:rsidRDefault="00B41653" w:rsidP="00B64102">
            <w:pPr>
              <w:autoSpaceDE w:val="0"/>
              <w:autoSpaceDN w:val="0"/>
              <w:adjustRightInd w:val="0"/>
              <w:jc w:val="both"/>
              <w:rPr>
                <w:rFonts w:ascii="Arial Narrow" w:hAnsi="Arial Narrow" w:cs="Arial"/>
                <w:b/>
                <w:bCs/>
              </w:rPr>
            </w:pPr>
          </w:p>
          <w:p w14:paraId="0C71506F" w14:textId="77777777" w:rsidR="00B41653" w:rsidRPr="007B6BEE" w:rsidRDefault="00B41653" w:rsidP="00B64102">
            <w:pPr>
              <w:autoSpaceDE w:val="0"/>
              <w:autoSpaceDN w:val="0"/>
              <w:adjustRightInd w:val="0"/>
              <w:jc w:val="both"/>
              <w:rPr>
                <w:rFonts w:ascii="Arial Narrow" w:hAnsi="Arial Narrow" w:cs="Arial"/>
                <w:b/>
                <w:bCs/>
              </w:rPr>
            </w:pPr>
          </w:p>
          <w:p w14:paraId="6804F238" w14:textId="77777777" w:rsidR="00B41653" w:rsidRPr="007B6BEE" w:rsidRDefault="00B41653" w:rsidP="00B64102">
            <w:pPr>
              <w:autoSpaceDE w:val="0"/>
              <w:autoSpaceDN w:val="0"/>
              <w:adjustRightInd w:val="0"/>
              <w:jc w:val="both"/>
              <w:rPr>
                <w:rFonts w:ascii="Arial Narrow" w:hAnsi="Arial Narrow" w:cs="Arial"/>
                <w:b/>
                <w:bCs/>
              </w:rPr>
            </w:pPr>
          </w:p>
          <w:p w14:paraId="47F22D8A" w14:textId="77777777" w:rsidR="00B41653" w:rsidRPr="007B6BEE" w:rsidRDefault="00B41653" w:rsidP="00B64102">
            <w:pPr>
              <w:autoSpaceDE w:val="0"/>
              <w:autoSpaceDN w:val="0"/>
              <w:adjustRightInd w:val="0"/>
              <w:jc w:val="both"/>
              <w:rPr>
                <w:rFonts w:ascii="Arial Narrow" w:hAnsi="Arial Narrow" w:cs="Arial"/>
                <w:b/>
                <w:bCs/>
              </w:rPr>
            </w:pPr>
          </w:p>
          <w:p w14:paraId="4756D4FF" w14:textId="77777777" w:rsidR="00B41653" w:rsidRPr="007B6BEE" w:rsidRDefault="00B41653" w:rsidP="00B64102">
            <w:pPr>
              <w:autoSpaceDE w:val="0"/>
              <w:autoSpaceDN w:val="0"/>
              <w:adjustRightInd w:val="0"/>
              <w:jc w:val="both"/>
              <w:rPr>
                <w:rFonts w:ascii="Arial Narrow" w:hAnsi="Arial Narrow" w:cs="Arial"/>
                <w:b/>
                <w:bCs/>
              </w:rPr>
            </w:pPr>
          </w:p>
          <w:p w14:paraId="2DB0A452" w14:textId="77777777" w:rsidR="00B41653" w:rsidRPr="007B6BEE" w:rsidRDefault="00B41653" w:rsidP="00B64102">
            <w:pPr>
              <w:autoSpaceDE w:val="0"/>
              <w:autoSpaceDN w:val="0"/>
              <w:adjustRightInd w:val="0"/>
              <w:jc w:val="both"/>
              <w:rPr>
                <w:rFonts w:ascii="Arial Narrow" w:hAnsi="Arial Narrow" w:cs="Arial"/>
                <w:b/>
                <w:bCs/>
              </w:rPr>
            </w:pPr>
          </w:p>
          <w:p w14:paraId="24388DE3" w14:textId="77777777" w:rsidR="00B41653" w:rsidRPr="007B6BEE" w:rsidRDefault="00B41653" w:rsidP="00B64102">
            <w:pPr>
              <w:autoSpaceDE w:val="0"/>
              <w:autoSpaceDN w:val="0"/>
              <w:adjustRightInd w:val="0"/>
              <w:jc w:val="both"/>
              <w:rPr>
                <w:rFonts w:ascii="Arial Narrow" w:hAnsi="Arial Narrow" w:cs="Arial"/>
                <w:b/>
                <w:bCs/>
              </w:rPr>
            </w:pPr>
          </w:p>
          <w:p w14:paraId="3E4825A0" w14:textId="77777777" w:rsidR="00B41653" w:rsidRPr="007B6BEE" w:rsidRDefault="00B41653" w:rsidP="00B64102">
            <w:pPr>
              <w:autoSpaceDE w:val="0"/>
              <w:autoSpaceDN w:val="0"/>
              <w:adjustRightInd w:val="0"/>
              <w:jc w:val="both"/>
              <w:rPr>
                <w:rFonts w:ascii="Arial Narrow" w:hAnsi="Arial Narrow" w:cs="Arial"/>
                <w:b/>
                <w:bCs/>
              </w:rPr>
            </w:pPr>
          </w:p>
          <w:p w14:paraId="72E76992" w14:textId="77777777" w:rsidR="00B41653" w:rsidRPr="007B6BEE" w:rsidRDefault="00B41653" w:rsidP="00B64102">
            <w:pPr>
              <w:autoSpaceDE w:val="0"/>
              <w:autoSpaceDN w:val="0"/>
              <w:adjustRightInd w:val="0"/>
              <w:jc w:val="both"/>
              <w:rPr>
                <w:rFonts w:ascii="Arial Narrow" w:hAnsi="Arial Narrow" w:cs="Arial"/>
                <w:b/>
                <w:bCs/>
              </w:rPr>
            </w:pPr>
          </w:p>
          <w:p w14:paraId="5E3547FD" w14:textId="77777777" w:rsidR="00B41653" w:rsidRPr="007B6BEE" w:rsidRDefault="00B41653" w:rsidP="00B64102">
            <w:pPr>
              <w:autoSpaceDE w:val="0"/>
              <w:autoSpaceDN w:val="0"/>
              <w:adjustRightInd w:val="0"/>
              <w:jc w:val="both"/>
              <w:rPr>
                <w:rFonts w:ascii="Arial Narrow" w:hAnsi="Arial Narrow" w:cs="Arial"/>
                <w:b/>
                <w:bCs/>
              </w:rPr>
            </w:pPr>
          </w:p>
          <w:p w14:paraId="51425F06" w14:textId="5C6BDFEB" w:rsidR="00B41653" w:rsidRPr="007B6BEE" w:rsidRDefault="00B41653" w:rsidP="00B64102">
            <w:pPr>
              <w:autoSpaceDE w:val="0"/>
              <w:autoSpaceDN w:val="0"/>
              <w:adjustRightInd w:val="0"/>
              <w:jc w:val="both"/>
              <w:rPr>
                <w:rFonts w:ascii="Arial Narrow" w:hAnsi="Arial Narrow" w:cs="Arial"/>
                <w:b/>
                <w:bCs/>
              </w:rPr>
            </w:pPr>
          </w:p>
          <w:p w14:paraId="326E89AE" w14:textId="03873FA3" w:rsidR="00B41653" w:rsidRPr="007B6BEE" w:rsidRDefault="00B41653" w:rsidP="00B64102">
            <w:pPr>
              <w:autoSpaceDE w:val="0"/>
              <w:autoSpaceDN w:val="0"/>
              <w:adjustRightInd w:val="0"/>
              <w:jc w:val="both"/>
              <w:rPr>
                <w:rFonts w:ascii="Arial Narrow" w:hAnsi="Arial Narrow" w:cs="Arial"/>
                <w:b/>
                <w:bCs/>
              </w:rPr>
            </w:pPr>
          </w:p>
          <w:p w14:paraId="76A0F90C" w14:textId="5F71D6F1" w:rsidR="00662A10" w:rsidRPr="007B6BEE" w:rsidRDefault="00662A10" w:rsidP="00B64102">
            <w:pPr>
              <w:autoSpaceDE w:val="0"/>
              <w:autoSpaceDN w:val="0"/>
              <w:adjustRightInd w:val="0"/>
              <w:jc w:val="both"/>
              <w:rPr>
                <w:rFonts w:ascii="Arial Narrow" w:hAnsi="Arial Narrow" w:cs="Arial"/>
                <w:b/>
                <w:bCs/>
              </w:rPr>
            </w:pPr>
          </w:p>
          <w:p w14:paraId="2D4FB64A" w14:textId="53AEBDDA" w:rsidR="00662A10" w:rsidRPr="007B6BEE" w:rsidRDefault="00662A10" w:rsidP="00B64102">
            <w:pPr>
              <w:autoSpaceDE w:val="0"/>
              <w:autoSpaceDN w:val="0"/>
              <w:adjustRightInd w:val="0"/>
              <w:jc w:val="both"/>
              <w:rPr>
                <w:rFonts w:ascii="Arial Narrow" w:hAnsi="Arial Narrow" w:cs="Arial"/>
                <w:b/>
                <w:bCs/>
              </w:rPr>
            </w:pPr>
          </w:p>
          <w:p w14:paraId="71B6257D" w14:textId="74808877" w:rsidR="00662A10" w:rsidRPr="007B6BEE" w:rsidRDefault="00662A10" w:rsidP="00B64102">
            <w:pPr>
              <w:autoSpaceDE w:val="0"/>
              <w:autoSpaceDN w:val="0"/>
              <w:adjustRightInd w:val="0"/>
              <w:jc w:val="both"/>
              <w:rPr>
                <w:rFonts w:ascii="Arial Narrow" w:hAnsi="Arial Narrow" w:cs="Arial"/>
                <w:b/>
                <w:bCs/>
              </w:rPr>
            </w:pPr>
          </w:p>
          <w:p w14:paraId="02003545" w14:textId="36E167C2" w:rsidR="00662A10" w:rsidRPr="007B6BEE" w:rsidRDefault="00662A10" w:rsidP="00B64102">
            <w:pPr>
              <w:autoSpaceDE w:val="0"/>
              <w:autoSpaceDN w:val="0"/>
              <w:adjustRightInd w:val="0"/>
              <w:jc w:val="both"/>
              <w:rPr>
                <w:rFonts w:ascii="Arial Narrow" w:hAnsi="Arial Narrow" w:cs="Arial"/>
                <w:b/>
                <w:bCs/>
              </w:rPr>
            </w:pPr>
          </w:p>
          <w:p w14:paraId="00565020" w14:textId="50CDBB5B" w:rsidR="00662A10" w:rsidRPr="007B6BEE" w:rsidRDefault="00662A10" w:rsidP="00B64102">
            <w:pPr>
              <w:autoSpaceDE w:val="0"/>
              <w:autoSpaceDN w:val="0"/>
              <w:adjustRightInd w:val="0"/>
              <w:jc w:val="both"/>
              <w:rPr>
                <w:rFonts w:ascii="Arial Narrow" w:hAnsi="Arial Narrow" w:cs="Arial"/>
                <w:b/>
                <w:bCs/>
              </w:rPr>
            </w:pPr>
          </w:p>
          <w:p w14:paraId="7F997A94" w14:textId="5F36FF6E" w:rsidR="00662A10" w:rsidRPr="007B6BEE" w:rsidRDefault="00662A10" w:rsidP="00B64102">
            <w:pPr>
              <w:autoSpaceDE w:val="0"/>
              <w:autoSpaceDN w:val="0"/>
              <w:adjustRightInd w:val="0"/>
              <w:jc w:val="both"/>
              <w:rPr>
                <w:rFonts w:ascii="Arial Narrow" w:hAnsi="Arial Narrow" w:cs="Arial"/>
                <w:b/>
                <w:bCs/>
              </w:rPr>
            </w:pPr>
          </w:p>
          <w:p w14:paraId="5BF1F67A" w14:textId="3EE81A7A" w:rsidR="00662A10" w:rsidRPr="007B6BEE" w:rsidRDefault="00662A10" w:rsidP="00B64102">
            <w:pPr>
              <w:autoSpaceDE w:val="0"/>
              <w:autoSpaceDN w:val="0"/>
              <w:adjustRightInd w:val="0"/>
              <w:jc w:val="both"/>
              <w:rPr>
                <w:rFonts w:ascii="Arial Narrow" w:hAnsi="Arial Narrow" w:cs="Arial"/>
                <w:b/>
                <w:bCs/>
              </w:rPr>
            </w:pPr>
          </w:p>
          <w:p w14:paraId="694CA158" w14:textId="05DCDB43" w:rsidR="00662A10" w:rsidRPr="007B6BEE" w:rsidRDefault="00662A10" w:rsidP="00B64102">
            <w:pPr>
              <w:autoSpaceDE w:val="0"/>
              <w:autoSpaceDN w:val="0"/>
              <w:adjustRightInd w:val="0"/>
              <w:jc w:val="both"/>
              <w:rPr>
                <w:rFonts w:ascii="Arial Narrow" w:hAnsi="Arial Narrow" w:cs="Arial"/>
                <w:b/>
                <w:bCs/>
              </w:rPr>
            </w:pPr>
          </w:p>
          <w:p w14:paraId="04D44FE4" w14:textId="040313A6" w:rsidR="00662A10" w:rsidRPr="007B6BEE" w:rsidRDefault="00662A10" w:rsidP="00B64102">
            <w:pPr>
              <w:autoSpaceDE w:val="0"/>
              <w:autoSpaceDN w:val="0"/>
              <w:adjustRightInd w:val="0"/>
              <w:jc w:val="both"/>
              <w:rPr>
                <w:rFonts w:ascii="Arial Narrow" w:hAnsi="Arial Narrow" w:cs="Arial"/>
                <w:b/>
                <w:bCs/>
              </w:rPr>
            </w:pPr>
          </w:p>
          <w:p w14:paraId="05156E6C" w14:textId="77FBCFE2" w:rsidR="00662A10" w:rsidRPr="007B6BEE" w:rsidRDefault="00662A10" w:rsidP="00B64102">
            <w:pPr>
              <w:autoSpaceDE w:val="0"/>
              <w:autoSpaceDN w:val="0"/>
              <w:adjustRightInd w:val="0"/>
              <w:jc w:val="both"/>
              <w:rPr>
                <w:rFonts w:ascii="Arial Narrow" w:hAnsi="Arial Narrow" w:cs="Arial"/>
                <w:b/>
                <w:bCs/>
              </w:rPr>
            </w:pPr>
          </w:p>
          <w:p w14:paraId="5173789F" w14:textId="23764B5D" w:rsidR="00662A10" w:rsidRPr="007B6BEE" w:rsidRDefault="00662A10" w:rsidP="00B64102">
            <w:pPr>
              <w:autoSpaceDE w:val="0"/>
              <w:autoSpaceDN w:val="0"/>
              <w:adjustRightInd w:val="0"/>
              <w:jc w:val="both"/>
              <w:rPr>
                <w:rFonts w:ascii="Arial Narrow" w:hAnsi="Arial Narrow" w:cs="Arial"/>
                <w:b/>
                <w:bCs/>
              </w:rPr>
            </w:pPr>
          </w:p>
          <w:p w14:paraId="0C35F42C" w14:textId="51C4F05C" w:rsidR="00662A10" w:rsidRPr="007B6BEE" w:rsidRDefault="00662A10" w:rsidP="00B64102">
            <w:pPr>
              <w:autoSpaceDE w:val="0"/>
              <w:autoSpaceDN w:val="0"/>
              <w:adjustRightInd w:val="0"/>
              <w:jc w:val="both"/>
              <w:rPr>
                <w:rFonts w:ascii="Arial Narrow" w:hAnsi="Arial Narrow" w:cs="Arial"/>
                <w:b/>
                <w:bCs/>
              </w:rPr>
            </w:pPr>
          </w:p>
          <w:p w14:paraId="0B45DCA1" w14:textId="77777777" w:rsidR="00662A10" w:rsidRPr="007B6BEE" w:rsidRDefault="00662A10" w:rsidP="00B64102">
            <w:pPr>
              <w:autoSpaceDE w:val="0"/>
              <w:autoSpaceDN w:val="0"/>
              <w:adjustRightInd w:val="0"/>
              <w:jc w:val="both"/>
              <w:rPr>
                <w:rFonts w:ascii="Arial Narrow" w:hAnsi="Arial Narrow" w:cs="Arial"/>
                <w:b/>
                <w:bCs/>
              </w:rPr>
            </w:pPr>
          </w:p>
          <w:p w14:paraId="2BF73FE2" w14:textId="77777777" w:rsidR="00662A10" w:rsidRPr="007B6BEE" w:rsidRDefault="00662A10" w:rsidP="00B64102">
            <w:pPr>
              <w:autoSpaceDE w:val="0"/>
              <w:autoSpaceDN w:val="0"/>
              <w:adjustRightInd w:val="0"/>
              <w:jc w:val="both"/>
              <w:rPr>
                <w:rFonts w:ascii="Arial Narrow" w:hAnsi="Arial Narrow" w:cs="Arial"/>
                <w:b/>
                <w:bCs/>
              </w:rPr>
            </w:pPr>
          </w:p>
          <w:p w14:paraId="261A32BD" w14:textId="4717FE3E" w:rsidR="00B41653" w:rsidRPr="007B6BEE" w:rsidRDefault="00B41653" w:rsidP="00E7394E">
            <w:pPr>
              <w:autoSpaceDE w:val="0"/>
              <w:autoSpaceDN w:val="0"/>
              <w:adjustRightInd w:val="0"/>
              <w:jc w:val="both"/>
              <w:rPr>
                <w:rFonts w:ascii="Arial Narrow" w:hAnsi="Arial Narrow" w:cs="Arial"/>
                <w:b/>
                <w:bCs/>
              </w:rPr>
            </w:pPr>
            <w:r w:rsidRPr="007B6BEE">
              <w:rPr>
                <w:rFonts w:ascii="Arial Narrow" w:hAnsi="Arial Narrow" w:cs="Arial"/>
                <w:b/>
                <w:bCs/>
              </w:rPr>
              <w:t xml:space="preserve">Para el debido cumplimiento de los asuntos de su competencia, el DIF municipal se auxiliará de la Dirección de Infancia y familia, Dirección de Programas Alimentarios, Dirección de Asistencia Social y </w:t>
            </w:r>
            <w:r w:rsidR="00B0627B" w:rsidRPr="007B6BEE">
              <w:rPr>
                <w:rFonts w:ascii="Arial Narrow" w:hAnsi="Arial Narrow" w:cs="Arial"/>
                <w:b/>
                <w:bCs/>
              </w:rPr>
              <w:t>Gestoría</w:t>
            </w:r>
            <w:r w:rsidRPr="007B6BEE">
              <w:rPr>
                <w:rFonts w:ascii="Arial Narrow" w:hAnsi="Arial Narrow" w:cs="Arial"/>
                <w:b/>
                <w:bCs/>
              </w:rPr>
              <w:t>,</w:t>
            </w:r>
            <w:r w:rsidR="00B0627B" w:rsidRPr="007B6BEE">
              <w:rPr>
                <w:rFonts w:ascii="Arial Narrow" w:hAnsi="Arial Narrow" w:cs="Arial"/>
                <w:b/>
                <w:bCs/>
              </w:rPr>
              <w:t xml:space="preserve"> Dirección de Atención a la Discapacidad, </w:t>
            </w:r>
            <w:r w:rsidRPr="007B6BEE">
              <w:rPr>
                <w:rFonts w:ascii="Arial Narrow" w:hAnsi="Arial Narrow" w:cs="Arial"/>
                <w:b/>
                <w:bCs/>
              </w:rPr>
              <w:t xml:space="preserve"> </w:t>
            </w:r>
            <w:r w:rsidR="00E7394E" w:rsidRPr="007B6BEE">
              <w:rPr>
                <w:rFonts w:ascii="Arial Narrow" w:hAnsi="Arial Narrow" w:cs="Arial"/>
                <w:b/>
                <w:bCs/>
              </w:rPr>
              <w:t xml:space="preserve">Dirección de </w:t>
            </w:r>
            <w:r w:rsidR="00E7394E" w:rsidRPr="007B6BEE">
              <w:rPr>
                <w:rFonts w:ascii="Arial Narrow" w:hAnsi="Arial Narrow" w:cs="Arial"/>
                <w:b/>
                <w:bCs/>
              </w:rPr>
              <w:lastRenderedPageBreak/>
              <w:t>Protección al Adulto Mayor</w:t>
            </w:r>
            <w:r w:rsidRPr="007B6BEE">
              <w:rPr>
                <w:rFonts w:ascii="Arial Narrow" w:hAnsi="Arial Narrow" w:cs="Arial"/>
                <w:b/>
                <w:bCs/>
              </w:rPr>
              <w:t>, y además de un equipo interdisciplinario de abogados, psicólogos, trabajadores sociales, así como el necesario personal adm</w:t>
            </w:r>
            <w:r w:rsidR="00685D46" w:rsidRPr="007B6BEE">
              <w:rPr>
                <w:rFonts w:ascii="Arial Narrow" w:hAnsi="Arial Narrow" w:cs="Arial"/>
                <w:b/>
                <w:bCs/>
              </w:rPr>
              <w:t>inistrativo que le sea adscrito por el Presidente Municipal</w:t>
            </w:r>
            <w:r w:rsidR="00662A10" w:rsidRPr="007B6BEE">
              <w:rPr>
                <w:rFonts w:ascii="Arial Narrow" w:hAnsi="Arial Narrow" w:cs="Arial"/>
                <w:b/>
                <w:bCs/>
              </w:rPr>
              <w:t>.</w:t>
            </w:r>
          </w:p>
        </w:tc>
        <w:tc>
          <w:tcPr>
            <w:tcW w:w="4330" w:type="dxa"/>
          </w:tcPr>
          <w:p w14:paraId="5619377A" w14:textId="77777777" w:rsidR="00B64102" w:rsidRPr="00F37080" w:rsidRDefault="00B64102" w:rsidP="00B64102">
            <w:pPr>
              <w:rPr>
                <w:rFonts w:ascii="Arial Narrow" w:hAnsi="Arial Narrow"/>
                <w:b/>
              </w:rPr>
            </w:pPr>
          </w:p>
        </w:tc>
      </w:tr>
      <w:tr w:rsidR="00B64102" w:rsidRPr="00F37080" w14:paraId="311954CC" w14:textId="77777777" w:rsidTr="00F37080">
        <w:tc>
          <w:tcPr>
            <w:tcW w:w="4332" w:type="dxa"/>
          </w:tcPr>
          <w:p w14:paraId="5836B8A3" w14:textId="77777777" w:rsidR="00B64102" w:rsidRPr="00F37080" w:rsidRDefault="00B64102" w:rsidP="00B64102">
            <w:pPr>
              <w:autoSpaceDE w:val="0"/>
              <w:autoSpaceDN w:val="0"/>
              <w:adjustRightInd w:val="0"/>
              <w:jc w:val="both"/>
              <w:rPr>
                <w:rFonts w:ascii="Arial Narrow" w:hAnsi="Arial Narrow" w:cs="Arial"/>
              </w:rPr>
            </w:pPr>
            <w:r w:rsidRPr="00685D46">
              <w:rPr>
                <w:rFonts w:ascii="Arial Narrow" w:hAnsi="Arial Narrow" w:cs="Arial"/>
                <w:b/>
                <w:bCs/>
              </w:rPr>
              <w:lastRenderedPageBreak/>
              <w:t>Artículo 34</w:t>
            </w:r>
            <w:r w:rsidRPr="00685D46">
              <w:rPr>
                <w:rFonts w:ascii="Arial Narrow" w:hAnsi="Arial Narrow" w:cs="Arial"/>
                <w:b/>
              </w:rPr>
              <w:t>.-</w:t>
            </w:r>
            <w:r w:rsidRPr="00F37080">
              <w:rPr>
                <w:rFonts w:ascii="Arial Narrow" w:hAnsi="Arial Narrow" w:cs="Arial"/>
              </w:rPr>
              <w:t xml:space="preserve"> La </w:t>
            </w:r>
            <w:r w:rsidRPr="00F37080">
              <w:rPr>
                <w:rFonts w:ascii="Arial Narrow" w:hAnsi="Arial Narrow" w:cs="Arial"/>
                <w:bCs/>
              </w:rPr>
              <w:t>Dirección de Comunicación Social</w:t>
            </w:r>
            <w:r w:rsidRPr="00F37080">
              <w:rPr>
                <w:rFonts w:ascii="Arial Narrow" w:hAnsi="Arial Narrow" w:cs="Arial"/>
              </w:rPr>
              <w:t>, tendrá como atribuciones y responsabilidades las que le otorguen las leyes, reglamentos y demás disposiciones legales aplicables, así como las que a continuación se mencionan:</w:t>
            </w:r>
          </w:p>
          <w:p w14:paraId="46563828" w14:textId="77777777" w:rsidR="00B64102" w:rsidRPr="00F37080" w:rsidRDefault="00B64102" w:rsidP="00B64102">
            <w:pPr>
              <w:autoSpaceDE w:val="0"/>
              <w:autoSpaceDN w:val="0"/>
              <w:adjustRightInd w:val="0"/>
              <w:jc w:val="both"/>
              <w:rPr>
                <w:rFonts w:ascii="Arial Narrow" w:hAnsi="Arial Narrow" w:cs="Arial"/>
              </w:rPr>
            </w:pPr>
          </w:p>
          <w:p w14:paraId="74B5226E"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 Difusión de los programas y servicios ofrecidos por el Municipio.</w:t>
            </w:r>
          </w:p>
          <w:p w14:paraId="63F6D63C"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II. SE DEROGA</w:t>
            </w:r>
          </w:p>
          <w:p w14:paraId="0F85BACE"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III. Diseñar y difundir las campañas de imagen y publicidad de las diferentes dependencias de la Administración pública municipal.</w:t>
            </w:r>
          </w:p>
          <w:p w14:paraId="185C1FBE" w14:textId="77777777" w:rsidR="00B64102" w:rsidRPr="00F37080" w:rsidRDefault="00B64102" w:rsidP="00B64102">
            <w:pPr>
              <w:autoSpaceDE w:val="0"/>
              <w:autoSpaceDN w:val="0"/>
              <w:adjustRightInd w:val="0"/>
              <w:jc w:val="both"/>
              <w:rPr>
                <w:rFonts w:ascii="Arial Narrow" w:hAnsi="Arial Narrow" w:cs="Arial"/>
              </w:rPr>
            </w:pPr>
            <w:r w:rsidRPr="00F37080">
              <w:rPr>
                <w:rFonts w:ascii="Arial Narrow" w:hAnsi="Arial Narrow" w:cs="Arial"/>
              </w:rPr>
              <w:t>IV. Atender las relaciones públicas con los medios de comunicación locales y nacionales.</w:t>
            </w:r>
          </w:p>
        </w:tc>
        <w:tc>
          <w:tcPr>
            <w:tcW w:w="4332" w:type="dxa"/>
          </w:tcPr>
          <w:p w14:paraId="2B97C3BB" w14:textId="262368F6" w:rsidR="00685D46" w:rsidRPr="00685D46" w:rsidRDefault="00685D46" w:rsidP="00B64102">
            <w:pPr>
              <w:autoSpaceDE w:val="0"/>
              <w:autoSpaceDN w:val="0"/>
              <w:adjustRightInd w:val="0"/>
              <w:jc w:val="both"/>
              <w:rPr>
                <w:rFonts w:ascii="Arial Narrow" w:hAnsi="Arial Narrow" w:cs="Arial"/>
                <w:b/>
                <w:bCs/>
              </w:rPr>
            </w:pPr>
            <w:r w:rsidRPr="007B6BEE">
              <w:rPr>
                <w:rFonts w:ascii="Arial Narrow" w:hAnsi="Arial Narrow" w:cs="Arial"/>
                <w:b/>
                <w:bCs/>
              </w:rPr>
              <w:t>Artículo 34</w:t>
            </w:r>
            <w:r w:rsidRPr="007B6BEE">
              <w:rPr>
                <w:rFonts w:ascii="Arial Narrow" w:hAnsi="Arial Narrow" w:cs="Arial"/>
                <w:b/>
              </w:rPr>
              <w:t xml:space="preserve">.- La </w:t>
            </w:r>
            <w:r w:rsidRPr="007B6BEE">
              <w:rPr>
                <w:rFonts w:ascii="Arial Narrow" w:hAnsi="Arial Narrow" w:cs="Arial"/>
                <w:b/>
                <w:bCs/>
              </w:rPr>
              <w:t>Oficina de Información, Enlace y Difusión</w:t>
            </w:r>
            <w:r w:rsidRPr="007B6BEE">
              <w:rPr>
                <w:rFonts w:ascii="Arial Narrow" w:hAnsi="Arial Narrow" w:cs="Arial"/>
                <w:b/>
              </w:rPr>
              <w:t>, tendrá como atribuciones y responsabilidades las que le otorguen las leyes, reglamentos y demás disposiciones legales aplicables, así como las que a continuación se mencionan:</w:t>
            </w:r>
          </w:p>
          <w:p w14:paraId="77999E1E" w14:textId="77777777" w:rsidR="00685D46" w:rsidRDefault="00685D46" w:rsidP="00B64102">
            <w:pPr>
              <w:autoSpaceDE w:val="0"/>
              <w:autoSpaceDN w:val="0"/>
              <w:adjustRightInd w:val="0"/>
              <w:jc w:val="both"/>
              <w:rPr>
                <w:rFonts w:ascii="Arial Narrow" w:hAnsi="Arial Narrow" w:cs="Arial"/>
                <w:b/>
                <w:bCs/>
              </w:rPr>
            </w:pPr>
          </w:p>
          <w:p w14:paraId="6E10207C" w14:textId="3CB6B0C1" w:rsidR="00685D46" w:rsidRDefault="00685D46" w:rsidP="00B64102">
            <w:pPr>
              <w:autoSpaceDE w:val="0"/>
              <w:autoSpaceDN w:val="0"/>
              <w:adjustRightInd w:val="0"/>
              <w:jc w:val="both"/>
              <w:rPr>
                <w:rFonts w:ascii="Arial Narrow" w:hAnsi="Arial Narrow" w:cs="Arial"/>
                <w:b/>
                <w:bCs/>
              </w:rPr>
            </w:pPr>
          </w:p>
          <w:p w14:paraId="47A7BFD8" w14:textId="71A9DF78" w:rsidR="007B6BEE" w:rsidRDefault="007B6BEE" w:rsidP="00B64102">
            <w:pPr>
              <w:autoSpaceDE w:val="0"/>
              <w:autoSpaceDN w:val="0"/>
              <w:adjustRightInd w:val="0"/>
              <w:jc w:val="both"/>
              <w:rPr>
                <w:rFonts w:ascii="Arial Narrow" w:hAnsi="Arial Narrow" w:cs="Arial"/>
                <w:b/>
                <w:bCs/>
              </w:rPr>
            </w:pPr>
          </w:p>
          <w:p w14:paraId="1CEEFE20" w14:textId="4A518AF4" w:rsidR="007B6BEE" w:rsidRDefault="007B6BEE" w:rsidP="00B64102">
            <w:pPr>
              <w:autoSpaceDE w:val="0"/>
              <w:autoSpaceDN w:val="0"/>
              <w:adjustRightInd w:val="0"/>
              <w:jc w:val="both"/>
              <w:rPr>
                <w:rFonts w:ascii="Arial Narrow" w:hAnsi="Arial Narrow" w:cs="Arial"/>
                <w:b/>
                <w:bCs/>
              </w:rPr>
            </w:pPr>
          </w:p>
          <w:p w14:paraId="354C9F23" w14:textId="050028E4" w:rsidR="007B6BEE" w:rsidRDefault="007B6BEE" w:rsidP="00B64102">
            <w:pPr>
              <w:autoSpaceDE w:val="0"/>
              <w:autoSpaceDN w:val="0"/>
              <w:adjustRightInd w:val="0"/>
              <w:jc w:val="both"/>
              <w:rPr>
                <w:rFonts w:ascii="Arial Narrow" w:hAnsi="Arial Narrow" w:cs="Arial"/>
                <w:b/>
                <w:bCs/>
              </w:rPr>
            </w:pPr>
          </w:p>
          <w:p w14:paraId="722D7536" w14:textId="74068D4D" w:rsidR="007B6BEE" w:rsidRDefault="007B6BEE" w:rsidP="00B64102">
            <w:pPr>
              <w:autoSpaceDE w:val="0"/>
              <w:autoSpaceDN w:val="0"/>
              <w:adjustRightInd w:val="0"/>
              <w:jc w:val="both"/>
              <w:rPr>
                <w:rFonts w:ascii="Arial Narrow" w:hAnsi="Arial Narrow" w:cs="Arial"/>
                <w:b/>
                <w:bCs/>
              </w:rPr>
            </w:pPr>
          </w:p>
          <w:p w14:paraId="3A67A68E" w14:textId="77777777" w:rsidR="007B6BEE" w:rsidRDefault="007B6BEE" w:rsidP="00B64102">
            <w:pPr>
              <w:autoSpaceDE w:val="0"/>
              <w:autoSpaceDN w:val="0"/>
              <w:adjustRightInd w:val="0"/>
              <w:jc w:val="both"/>
              <w:rPr>
                <w:rFonts w:ascii="Arial Narrow" w:hAnsi="Arial Narrow" w:cs="Arial"/>
                <w:b/>
                <w:bCs/>
              </w:rPr>
            </w:pPr>
          </w:p>
          <w:p w14:paraId="7DDBC156" w14:textId="32B1BFA2" w:rsidR="00685D46" w:rsidRDefault="00685D46" w:rsidP="00B64102">
            <w:pPr>
              <w:autoSpaceDE w:val="0"/>
              <w:autoSpaceDN w:val="0"/>
              <w:adjustRightInd w:val="0"/>
              <w:jc w:val="both"/>
              <w:rPr>
                <w:rFonts w:ascii="Arial Narrow" w:hAnsi="Arial Narrow" w:cs="Arial"/>
                <w:b/>
                <w:bCs/>
              </w:rPr>
            </w:pPr>
          </w:p>
          <w:p w14:paraId="213A8AA0" w14:textId="7F4C1BC2" w:rsidR="00B64102" w:rsidRPr="00F37080" w:rsidRDefault="00685D46" w:rsidP="00685D46">
            <w:pPr>
              <w:autoSpaceDE w:val="0"/>
              <w:autoSpaceDN w:val="0"/>
              <w:adjustRightInd w:val="0"/>
              <w:jc w:val="both"/>
              <w:rPr>
                <w:rFonts w:ascii="Arial Narrow" w:hAnsi="Arial Narrow" w:cs="Arial"/>
                <w:b/>
                <w:bCs/>
              </w:rPr>
            </w:pPr>
            <w:r w:rsidRPr="007B6BEE">
              <w:rPr>
                <w:rFonts w:ascii="Arial Narrow" w:hAnsi="Arial Narrow" w:cs="Arial"/>
                <w:b/>
                <w:bCs/>
              </w:rPr>
              <w:t>Para el debido cumplimiento de los asuntos de su competencia, la</w:t>
            </w:r>
            <w:r w:rsidRPr="007B6BEE">
              <w:rPr>
                <w:rFonts w:ascii="Arial Narrow" w:hAnsi="Arial Narrow" w:cs="Arial"/>
                <w:bCs/>
              </w:rPr>
              <w:t xml:space="preserve"> </w:t>
            </w:r>
            <w:r w:rsidRPr="007B6BEE">
              <w:rPr>
                <w:rFonts w:ascii="Arial Narrow" w:hAnsi="Arial Narrow" w:cs="Arial"/>
                <w:b/>
                <w:bCs/>
              </w:rPr>
              <w:t>Oficina de Información, Enlace y Difusión, contara con la organización, y demás personal administrativo necesario para el mejor desempeño de sus funciones, el cual le será adscrito por el Presidente Municipal, conforme al presupuesto de egresos.</w:t>
            </w:r>
          </w:p>
        </w:tc>
        <w:tc>
          <w:tcPr>
            <w:tcW w:w="4330" w:type="dxa"/>
          </w:tcPr>
          <w:p w14:paraId="5DE4E45B" w14:textId="77777777" w:rsidR="00B64102" w:rsidRPr="00F37080" w:rsidRDefault="00B64102" w:rsidP="00B64102">
            <w:pPr>
              <w:rPr>
                <w:rFonts w:ascii="Arial Narrow" w:hAnsi="Arial Narrow"/>
                <w:b/>
              </w:rPr>
            </w:pPr>
          </w:p>
        </w:tc>
      </w:tr>
      <w:tr w:rsidR="00B64102" w:rsidRPr="00F37080" w14:paraId="08EA40E0" w14:textId="77777777" w:rsidTr="00F37080">
        <w:tc>
          <w:tcPr>
            <w:tcW w:w="4332" w:type="dxa"/>
          </w:tcPr>
          <w:p w14:paraId="33D6D281" w14:textId="77777777" w:rsidR="00B64102" w:rsidRPr="00F37080" w:rsidRDefault="00B64102" w:rsidP="00B64102">
            <w:pPr>
              <w:jc w:val="both"/>
              <w:rPr>
                <w:rFonts w:ascii="Arial Narrow" w:hAnsi="Arial Narrow" w:cs="Arial"/>
                <w:bCs/>
              </w:rPr>
            </w:pPr>
            <w:r w:rsidRPr="00685D46">
              <w:rPr>
                <w:rFonts w:ascii="Arial Narrow" w:hAnsi="Arial Narrow" w:cs="Arial"/>
                <w:b/>
                <w:bCs/>
              </w:rPr>
              <w:t>Artículo 41.</w:t>
            </w:r>
            <w:r w:rsidRPr="00F37080">
              <w:rPr>
                <w:rFonts w:ascii="Arial Narrow" w:hAnsi="Arial Narrow" w:cs="Arial"/>
                <w:b/>
                <w:bCs/>
              </w:rPr>
              <w:t xml:space="preserve"> </w:t>
            </w:r>
            <w:r w:rsidRPr="00F37080">
              <w:rPr>
                <w:rFonts w:ascii="Arial Narrow" w:hAnsi="Arial Narrow" w:cs="Arial"/>
                <w:bCs/>
              </w:rPr>
              <w:t>La Unidad de Protección Animal es la dependencia encargada de investigar y substanciar los procedimientos sancionatorios por violación a las disposiciones del Reglamento para la Protección y Tenencia de Animales Domésticos en el Municipio de General, Escobedo Nuevo León. Son facultades de la Unidad de Protección Animal:</w:t>
            </w:r>
          </w:p>
          <w:p w14:paraId="535661C6"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33F1CAA3" w14:textId="77777777" w:rsidR="00B64102" w:rsidRPr="00F37080" w:rsidRDefault="00B64102" w:rsidP="00B64102">
            <w:pPr>
              <w:jc w:val="both"/>
              <w:rPr>
                <w:rFonts w:ascii="Arial Narrow" w:hAnsi="Arial Narrow" w:cs="Arial"/>
                <w:bCs/>
              </w:rPr>
            </w:pPr>
            <w:r w:rsidRPr="00F37080">
              <w:rPr>
                <w:rFonts w:ascii="Arial Narrow" w:hAnsi="Arial Narrow" w:cs="Arial"/>
                <w:bCs/>
              </w:rPr>
              <w:lastRenderedPageBreak/>
              <w:t>I. Dar seguimiento a las denuncias interpuestas por los ciudadanos ante esta Unidad, de situaciones que atenten contra el bienestar y la protección de los animales.</w:t>
            </w:r>
          </w:p>
          <w:p w14:paraId="5DF7A3A8"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004E5913" w14:textId="77777777" w:rsidR="00B64102" w:rsidRPr="00F37080" w:rsidRDefault="00B64102" w:rsidP="00B64102">
            <w:pPr>
              <w:jc w:val="both"/>
              <w:rPr>
                <w:rFonts w:ascii="Arial Narrow" w:hAnsi="Arial Narrow" w:cs="Arial"/>
                <w:bCs/>
              </w:rPr>
            </w:pPr>
            <w:r w:rsidRPr="00F37080">
              <w:rPr>
                <w:rFonts w:ascii="Arial Narrow" w:hAnsi="Arial Narrow" w:cs="Arial"/>
                <w:bCs/>
              </w:rPr>
              <w:t>II. Atender y resolver reportes de Animales en cuestión de calle o que representen un peligro para los ciudadanos.</w:t>
            </w:r>
          </w:p>
          <w:p w14:paraId="58BBD6BD"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3929EA47" w14:textId="77777777" w:rsidR="00B64102" w:rsidRPr="00F37080" w:rsidRDefault="00B64102" w:rsidP="00B64102">
            <w:pPr>
              <w:jc w:val="both"/>
              <w:rPr>
                <w:rFonts w:ascii="Arial Narrow" w:hAnsi="Arial Narrow" w:cs="Arial"/>
                <w:bCs/>
              </w:rPr>
            </w:pPr>
            <w:r w:rsidRPr="00F37080">
              <w:rPr>
                <w:rFonts w:ascii="Arial Narrow" w:hAnsi="Arial Narrow" w:cs="Arial"/>
                <w:bCs/>
              </w:rPr>
              <w:t>III. Atender y resolver reportes de animales agresores, así como llevar su registro.</w:t>
            </w:r>
          </w:p>
          <w:p w14:paraId="180D70F3"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56B2D4DF" w14:textId="77777777" w:rsidR="00B64102" w:rsidRPr="00F37080" w:rsidRDefault="00B64102" w:rsidP="00B64102">
            <w:pPr>
              <w:jc w:val="both"/>
              <w:rPr>
                <w:rFonts w:ascii="Arial Narrow" w:hAnsi="Arial Narrow" w:cs="Arial"/>
                <w:bCs/>
              </w:rPr>
            </w:pPr>
            <w:r w:rsidRPr="00F37080">
              <w:rPr>
                <w:rFonts w:ascii="Arial Narrow" w:hAnsi="Arial Narrow" w:cs="Arial"/>
                <w:bCs/>
              </w:rPr>
              <w:t>IV. Recibir animales para su diagnóstico y atención médica, contando con el alta del médico veterinario responsable de la unidad, siendo estos puestos en adopción, realizando estudios a las familias interesadas comprobando ser aptos son entregados en adopción por esta Unidad, apoyados en todo momento por las Asociaciones Protectoras de Animales que tienen convenio con nuestro municipio, para las visitas supervisadas que confirmen el bienestar animal del adoptado.</w:t>
            </w:r>
          </w:p>
          <w:p w14:paraId="259D4A80"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1E3FE206" w14:textId="77777777" w:rsidR="00B64102" w:rsidRPr="00F37080" w:rsidRDefault="00B64102" w:rsidP="00B64102">
            <w:pPr>
              <w:jc w:val="both"/>
              <w:rPr>
                <w:rFonts w:ascii="Arial Narrow" w:hAnsi="Arial Narrow" w:cs="Arial"/>
                <w:bCs/>
              </w:rPr>
            </w:pPr>
            <w:r w:rsidRPr="00F37080">
              <w:rPr>
                <w:rFonts w:ascii="Arial Narrow" w:hAnsi="Arial Narrow" w:cs="Arial"/>
                <w:bCs/>
              </w:rPr>
              <w:t>V. Fomentar e impulsar campañas, programas educativos y promover la participación de la sociedad en los temas</w:t>
            </w:r>
            <w:r w:rsidR="00F37080" w:rsidRPr="00F37080">
              <w:rPr>
                <w:rFonts w:ascii="Arial Narrow" w:hAnsi="Arial Narrow" w:cs="Arial"/>
                <w:bCs/>
              </w:rPr>
              <w:t xml:space="preserve"> de defensa y bienestar Animal.</w:t>
            </w:r>
          </w:p>
          <w:p w14:paraId="13CECBA3"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7F66DC51" w14:textId="77777777" w:rsidR="00B64102" w:rsidRPr="00F37080" w:rsidRDefault="00B64102" w:rsidP="00B64102">
            <w:pPr>
              <w:jc w:val="both"/>
              <w:rPr>
                <w:rFonts w:ascii="Arial Narrow" w:hAnsi="Arial Narrow" w:cs="Arial"/>
                <w:bCs/>
              </w:rPr>
            </w:pPr>
            <w:r w:rsidRPr="00F37080">
              <w:rPr>
                <w:rFonts w:ascii="Arial Narrow" w:hAnsi="Arial Narrow" w:cs="Arial"/>
                <w:bCs/>
              </w:rPr>
              <w:t>VI. Vigilar que se cumpla con los lineamientos marcados en el Reglamento para la Protección y Tenencia de Animales Domésticos en el Municipio de General, Escobedo Nuevo León.</w:t>
            </w:r>
          </w:p>
          <w:p w14:paraId="281F00CB"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486E3ED7" w14:textId="77777777" w:rsidR="00B64102" w:rsidRPr="00F37080" w:rsidRDefault="00B64102" w:rsidP="00B64102">
            <w:pPr>
              <w:jc w:val="both"/>
              <w:rPr>
                <w:rFonts w:ascii="Arial Narrow" w:hAnsi="Arial Narrow" w:cs="Arial"/>
                <w:bCs/>
              </w:rPr>
            </w:pPr>
            <w:r w:rsidRPr="00F37080">
              <w:rPr>
                <w:rFonts w:ascii="Arial Narrow" w:hAnsi="Arial Narrow" w:cs="Arial"/>
                <w:bCs/>
              </w:rPr>
              <w:t xml:space="preserve">VII. Aplicar las medidas correctivas de seguridad y sanciones Administrativas, que procedan por </w:t>
            </w:r>
            <w:r w:rsidRPr="00F37080">
              <w:rPr>
                <w:rFonts w:ascii="Arial Narrow" w:hAnsi="Arial Narrow" w:cs="Arial"/>
                <w:bCs/>
              </w:rPr>
              <w:lastRenderedPageBreak/>
              <w:t>incumplimiento del Reglamento, ley o las disposiciones que de dichos instrumentos se deriven.</w:t>
            </w:r>
          </w:p>
          <w:p w14:paraId="486DA8CE"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31F1B37D" w14:textId="77777777" w:rsidR="00B64102" w:rsidRPr="00F37080" w:rsidRDefault="00B64102" w:rsidP="00B64102">
            <w:pPr>
              <w:jc w:val="both"/>
              <w:rPr>
                <w:rFonts w:ascii="Arial Narrow" w:hAnsi="Arial Narrow" w:cs="Arial"/>
                <w:bCs/>
              </w:rPr>
            </w:pPr>
            <w:r w:rsidRPr="00F37080">
              <w:rPr>
                <w:rFonts w:ascii="Arial Narrow" w:hAnsi="Arial Narrow" w:cs="Arial"/>
                <w:bCs/>
              </w:rPr>
              <w:t>VIII. Expedir o revocar autorizaciones y/o permisos y demás trámites relativos a las materias que en el reglamento establecen como de su competencia.</w:t>
            </w:r>
          </w:p>
          <w:p w14:paraId="207F9548"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598EC0F3" w14:textId="77777777" w:rsidR="00B64102" w:rsidRPr="00F37080" w:rsidRDefault="00B64102" w:rsidP="00B64102">
            <w:pPr>
              <w:jc w:val="both"/>
              <w:rPr>
                <w:rFonts w:ascii="Arial Narrow" w:hAnsi="Arial Narrow" w:cs="Arial"/>
                <w:bCs/>
              </w:rPr>
            </w:pPr>
            <w:r w:rsidRPr="00F37080">
              <w:rPr>
                <w:rFonts w:ascii="Arial Narrow" w:hAnsi="Arial Narrow" w:cs="Arial"/>
                <w:bCs/>
              </w:rPr>
              <w:t>IX. Denunciar hechos considerados como delitos que correspondan a hechos concernientes al maltrato animal.</w:t>
            </w:r>
          </w:p>
          <w:p w14:paraId="548D034B"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40C425FE" w14:textId="77777777" w:rsidR="00B64102" w:rsidRPr="00F37080" w:rsidRDefault="00B64102" w:rsidP="00B64102">
            <w:pPr>
              <w:jc w:val="both"/>
              <w:rPr>
                <w:rFonts w:ascii="Arial Narrow" w:hAnsi="Arial Narrow" w:cs="Arial"/>
                <w:bCs/>
              </w:rPr>
            </w:pPr>
            <w:r w:rsidRPr="00F37080">
              <w:rPr>
                <w:rFonts w:ascii="Arial Narrow" w:hAnsi="Arial Narrow" w:cs="Arial"/>
                <w:bCs/>
              </w:rPr>
              <w:t>X.- Realizar campañas de esterilización, vacunación, educación y tenencia responsable de animales.</w:t>
            </w:r>
          </w:p>
          <w:p w14:paraId="3FF261A2"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50984DF4" w14:textId="77777777" w:rsidR="00B64102" w:rsidRPr="00F37080" w:rsidRDefault="00B64102" w:rsidP="00B64102">
            <w:pPr>
              <w:jc w:val="both"/>
              <w:rPr>
                <w:rFonts w:ascii="Arial Narrow" w:hAnsi="Arial Narrow" w:cs="Arial"/>
                <w:bCs/>
              </w:rPr>
            </w:pPr>
            <w:r w:rsidRPr="00F37080">
              <w:rPr>
                <w:rFonts w:ascii="Arial Narrow" w:hAnsi="Arial Narrow" w:cs="Arial"/>
                <w:bCs/>
              </w:rPr>
              <w:t>XI.- Brindar atención Médica Veterinaria a los Animales que así lo requieran dentro del territorio de General Escobedo, Nuevo León.</w:t>
            </w:r>
          </w:p>
          <w:p w14:paraId="7DF37C21" w14:textId="77777777" w:rsidR="00B64102" w:rsidRPr="00F37080" w:rsidRDefault="00B64102" w:rsidP="00B64102">
            <w:pPr>
              <w:jc w:val="both"/>
              <w:rPr>
                <w:rFonts w:ascii="Arial Narrow" w:hAnsi="Arial Narrow" w:cs="Arial"/>
                <w:bCs/>
              </w:rPr>
            </w:pPr>
            <w:r w:rsidRPr="00F37080">
              <w:rPr>
                <w:rFonts w:ascii="Arial Narrow" w:hAnsi="Arial Narrow" w:cs="Arial"/>
                <w:b/>
                <w:bCs/>
                <w:i/>
              </w:rPr>
              <w:t>(REFORMA P.O. 30 DE ENERO 2019)</w:t>
            </w:r>
          </w:p>
          <w:p w14:paraId="00EDECD0" w14:textId="77777777" w:rsidR="00B64102" w:rsidRPr="00F37080" w:rsidRDefault="00B64102" w:rsidP="00B64102">
            <w:pPr>
              <w:jc w:val="both"/>
              <w:rPr>
                <w:rFonts w:ascii="Arial Narrow" w:hAnsi="Arial Narrow" w:cs="Arial"/>
                <w:bCs/>
              </w:rPr>
            </w:pPr>
            <w:r w:rsidRPr="00F37080">
              <w:rPr>
                <w:rFonts w:ascii="Arial Narrow" w:hAnsi="Arial Narrow" w:cs="Arial"/>
                <w:bCs/>
              </w:rPr>
              <w:t>XII.- Los demás que establezcan las disposiciones legales u ordenamientos aplicables.</w:t>
            </w:r>
          </w:p>
        </w:tc>
        <w:tc>
          <w:tcPr>
            <w:tcW w:w="4332" w:type="dxa"/>
          </w:tcPr>
          <w:p w14:paraId="0293412E" w14:textId="77777777" w:rsidR="00B64102" w:rsidRDefault="00B64102" w:rsidP="00B64102">
            <w:pPr>
              <w:autoSpaceDE w:val="0"/>
              <w:autoSpaceDN w:val="0"/>
              <w:adjustRightInd w:val="0"/>
              <w:jc w:val="both"/>
              <w:rPr>
                <w:rFonts w:ascii="Arial Narrow" w:hAnsi="Arial Narrow" w:cs="Arial"/>
                <w:b/>
                <w:bCs/>
              </w:rPr>
            </w:pPr>
          </w:p>
          <w:p w14:paraId="7077C83E" w14:textId="77777777" w:rsidR="00685D46" w:rsidRDefault="00685D46" w:rsidP="00B64102">
            <w:pPr>
              <w:autoSpaceDE w:val="0"/>
              <w:autoSpaceDN w:val="0"/>
              <w:adjustRightInd w:val="0"/>
              <w:jc w:val="both"/>
              <w:rPr>
                <w:rFonts w:ascii="Arial Narrow" w:hAnsi="Arial Narrow" w:cs="Arial"/>
                <w:b/>
                <w:bCs/>
              </w:rPr>
            </w:pPr>
          </w:p>
          <w:p w14:paraId="77E6E26C" w14:textId="77777777" w:rsidR="00685D46" w:rsidRDefault="00685D46" w:rsidP="00B64102">
            <w:pPr>
              <w:autoSpaceDE w:val="0"/>
              <w:autoSpaceDN w:val="0"/>
              <w:adjustRightInd w:val="0"/>
              <w:jc w:val="both"/>
              <w:rPr>
                <w:rFonts w:ascii="Arial Narrow" w:hAnsi="Arial Narrow" w:cs="Arial"/>
                <w:b/>
                <w:bCs/>
              </w:rPr>
            </w:pPr>
          </w:p>
          <w:p w14:paraId="693168A7" w14:textId="77777777" w:rsidR="00685D46" w:rsidRDefault="00685D46" w:rsidP="00B64102">
            <w:pPr>
              <w:autoSpaceDE w:val="0"/>
              <w:autoSpaceDN w:val="0"/>
              <w:adjustRightInd w:val="0"/>
              <w:jc w:val="both"/>
              <w:rPr>
                <w:rFonts w:ascii="Arial Narrow" w:hAnsi="Arial Narrow" w:cs="Arial"/>
                <w:b/>
                <w:bCs/>
              </w:rPr>
            </w:pPr>
          </w:p>
          <w:p w14:paraId="4165C664" w14:textId="77777777" w:rsidR="00685D46" w:rsidRDefault="00685D46" w:rsidP="00B64102">
            <w:pPr>
              <w:autoSpaceDE w:val="0"/>
              <w:autoSpaceDN w:val="0"/>
              <w:adjustRightInd w:val="0"/>
              <w:jc w:val="both"/>
              <w:rPr>
                <w:rFonts w:ascii="Arial Narrow" w:hAnsi="Arial Narrow" w:cs="Arial"/>
                <w:b/>
                <w:bCs/>
              </w:rPr>
            </w:pPr>
          </w:p>
          <w:p w14:paraId="55C7B00C" w14:textId="77777777" w:rsidR="00685D46" w:rsidRDefault="00685D46" w:rsidP="00B64102">
            <w:pPr>
              <w:autoSpaceDE w:val="0"/>
              <w:autoSpaceDN w:val="0"/>
              <w:adjustRightInd w:val="0"/>
              <w:jc w:val="both"/>
              <w:rPr>
                <w:rFonts w:ascii="Arial Narrow" w:hAnsi="Arial Narrow" w:cs="Arial"/>
                <w:b/>
                <w:bCs/>
              </w:rPr>
            </w:pPr>
          </w:p>
          <w:p w14:paraId="2B9BCC80" w14:textId="77777777" w:rsidR="00685D46" w:rsidRDefault="00685D46" w:rsidP="00B64102">
            <w:pPr>
              <w:autoSpaceDE w:val="0"/>
              <w:autoSpaceDN w:val="0"/>
              <w:adjustRightInd w:val="0"/>
              <w:jc w:val="both"/>
              <w:rPr>
                <w:rFonts w:ascii="Arial Narrow" w:hAnsi="Arial Narrow" w:cs="Arial"/>
                <w:b/>
                <w:bCs/>
              </w:rPr>
            </w:pPr>
          </w:p>
          <w:p w14:paraId="2720E8C1" w14:textId="77777777" w:rsidR="00685D46" w:rsidRDefault="00685D46" w:rsidP="00B64102">
            <w:pPr>
              <w:autoSpaceDE w:val="0"/>
              <w:autoSpaceDN w:val="0"/>
              <w:adjustRightInd w:val="0"/>
              <w:jc w:val="both"/>
              <w:rPr>
                <w:rFonts w:ascii="Arial Narrow" w:hAnsi="Arial Narrow" w:cs="Arial"/>
                <w:b/>
                <w:bCs/>
              </w:rPr>
            </w:pPr>
          </w:p>
          <w:p w14:paraId="312FC574" w14:textId="77777777" w:rsidR="00685D46" w:rsidRDefault="00685D46" w:rsidP="00B64102">
            <w:pPr>
              <w:autoSpaceDE w:val="0"/>
              <w:autoSpaceDN w:val="0"/>
              <w:adjustRightInd w:val="0"/>
              <w:jc w:val="both"/>
              <w:rPr>
                <w:rFonts w:ascii="Arial Narrow" w:hAnsi="Arial Narrow" w:cs="Arial"/>
                <w:b/>
                <w:bCs/>
              </w:rPr>
            </w:pPr>
          </w:p>
          <w:p w14:paraId="1C4422A0" w14:textId="77777777" w:rsidR="00685D46" w:rsidRDefault="00685D46" w:rsidP="00B64102">
            <w:pPr>
              <w:autoSpaceDE w:val="0"/>
              <w:autoSpaceDN w:val="0"/>
              <w:adjustRightInd w:val="0"/>
              <w:jc w:val="both"/>
              <w:rPr>
                <w:rFonts w:ascii="Arial Narrow" w:hAnsi="Arial Narrow" w:cs="Arial"/>
                <w:b/>
                <w:bCs/>
              </w:rPr>
            </w:pPr>
          </w:p>
          <w:p w14:paraId="1BCD5DB9" w14:textId="77777777" w:rsidR="00685D46" w:rsidRDefault="00685D46" w:rsidP="00B64102">
            <w:pPr>
              <w:autoSpaceDE w:val="0"/>
              <w:autoSpaceDN w:val="0"/>
              <w:adjustRightInd w:val="0"/>
              <w:jc w:val="both"/>
              <w:rPr>
                <w:rFonts w:ascii="Arial Narrow" w:hAnsi="Arial Narrow" w:cs="Arial"/>
                <w:b/>
                <w:bCs/>
              </w:rPr>
            </w:pPr>
          </w:p>
          <w:p w14:paraId="705314C2" w14:textId="77777777" w:rsidR="00685D46" w:rsidRDefault="00685D46" w:rsidP="00B64102">
            <w:pPr>
              <w:autoSpaceDE w:val="0"/>
              <w:autoSpaceDN w:val="0"/>
              <w:adjustRightInd w:val="0"/>
              <w:jc w:val="both"/>
              <w:rPr>
                <w:rFonts w:ascii="Arial Narrow" w:hAnsi="Arial Narrow" w:cs="Arial"/>
                <w:b/>
                <w:bCs/>
              </w:rPr>
            </w:pPr>
          </w:p>
          <w:p w14:paraId="1AC789EF" w14:textId="77777777" w:rsidR="00685D46" w:rsidRDefault="00685D46" w:rsidP="00B64102">
            <w:pPr>
              <w:autoSpaceDE w:val="0"/>
              <w:autoSpaceDN w:val="0"/>
              <w:adjustRightInd w:val="0"/>
              <w:jc w:val="both"/>
              <w:rPr>
                <w:rFonts w:ascii="Arial Narrow" w:hAnsi="Arial Narrow" w:cs="Arial"/>
                <w:b/>
                <w:bCs/>
              </w:rPr>
            </w:pPr>
          </w:p>
          <w:p w14:paraId="02D45CF0" w14:textId="77777777" w:rsidR="00685D46" w:rsidRDefault="00685D46" w:rsidP="00B64102">
            <w:pPr>
              <w:autoSpaceDE w:val="0"/>
              <w:autoSpaceDN w:val="0"/>
              <w:adjustRightInd w:val="0"/>
              <w:jc w:val="both"/>
              <w:rPr>
                <w:rFonts w:ascii="Arial Narrow" w:hAnsi="Arial Narrow" w:cs="Arial"/>
                <w:b/>
                <w:bCs/>
              </w:rPr>
            </w:pPr>
          </w:p>
          <w:p w14:paraId="356E1CF7" w14:textId="77777777" w:rsidR="00685D46" w:rsidRDefault="00685D46" w:rsidP="00B64102">
            <w:pPr>
              <w:autoSpaceDE w:val="0"/>
              <w:autoSpaceDN w:val="0"/>
              <w:adjustRightInd w:val="0"/>
              <w:jc w:val="both"/>
              <w:rPr>
                <w:rFonts w:ascii="Arial Narrow" w:hAnsi="Arial Narrow" w:cs="Arial"/>
                <w:b/>
                <w:bCs/>
              </w:rPr>
            </w:pPr>
          </w:p>
          <w:p w14:paraId="3BFB5C0D" w14:textId="77777777" w:rsidR="00685D46" w:rsidRDefault="00685D46" w:rsidP="00B64102">
            <w:pPr>
              <w:autoSpaceDE w:val="0"/>
              <w:autoSpaceDN w:val="0"/>
              <w:adjustRightInd w:val="0"/>
              <w:jc w:val="both"/>
              <w:rPr>
                <w:rFonts w:ascii="Arial Narrow" w:hAnsi="Arial Narrow" w:cs="Arial"/>
                <w:b/>
                <w:bCs/>
              </w:rPr>
            </w:pPr>
          </w:p>
          <w:p w14:paraId="1E02D197" w14:textId="77777777" w:rsidR="00685D46" w:rsidRDefault="00685D46" w:rsidP="00B64102">
            <w:pPr>
              <w:autoSpaceDE w:val="0"/>
              <w:autoSpaceDN w:val="0"/>
              <w:adjustRightInd w:val="0"/>
              <w:jc w:val="both"/>
              <w:rPr>
                <w:rFonts w:ascii="Arial Narrow" w:hAnsi="Arial Narrow" w:cs="Arial"/>
                <w:b/>
                <w:bCs/>
              </w:rPr>
            </w:pPr>
          </w:p>
          <w:p w14:paraId="6C66D890" w14:textId="77777777" w:rsidR="00685D46" w:rsidRDefault="00685D46" w:rsidP="00B64102">
            <w:pPr>
              <w:autoSpaceDE w:val="0"/>
              <w:autoSpaceDN w:val="0"/>
              <w:adjustRightInd w:val="0"/>
              <w:jc w:val="both"/>
              <w:rPr>
                <w:rFonts w:ascii="Arial Narrow" w:hAnsi="Arial Narrow" w:cs="Arial"/>
                <w:b/>
                <w:bCs/>
              </w:rPr>
            </w:pPr>
          </w:p>
          <w:p w14:paraId="73E39D30" w14:textId="77777777" w:rsidR="00685D46" w:rsidRDefault="00685D46" w:rsidP="00B64102">
            <w:pPr>
              <w:autoSpaceDE w:val="0"/>
              <w:autoSpaceDN w:val="0"/>
              <w:adjustRightInd w:val="0"/>
              <w:jc w:val="both"/>
              <w:rPr>
                <w:rFonts w:ascii="Arial Narrow" w:hAnsi="Arial Narrow" w:cs="Arial"/>
                <w:b/>
                <w:bCs/>
              </w:rPr>
            </w:pPr>
          </w:p>
          <w:p w14:paraId="52431536" w14:textId="77777777" w:rsidR="00685D46" w:rsidRDefault="00685D46" w:rsidP="00B64102">
            <w:pPr>
              <w:autoSpaceDE w:val="0"/>
              <w:autoSpaceDN w:val="0"/>
              <w:adjustRightInd w:val="0"/>
              <w:jc w:val="both"/>
              <w:rPr>
                <w:rFonts w:ascii="Arial Narrow" w:hAnsi="Arial Narrow" w:cs="Arial"/>
                <w:b/>
                <w:bCs/>
              </w:rPr>
            </w:pPr>
          </w:p>
          <w:p w14:paraId="67CF90BB" w14:textId="77777777" w:rsidR="00685D46" w:rsidRDefault="00685D46" w:rsidP="00B64102">
            <w:pPr>
              <w:autoSpaceDE w:val="0"/>
              <w:autoSpaceDN w:val="0"/>
              <w:adjustRightInd w:val="0"/>
              <w:jc w:val="both"/>
              <w:rPr>
                <w:rFonts w:ascii="Arial Narrow" w:hAnsi="Arial Narrow" w:cs="Arial"/>
                <w:b/>
                <w:bCs/>
              </w:rPr>
            </w:pPr>
          </w:p>
          <w:p w14:paraId="11DB021F" w14:textId="77777777" w:rsidR="00685D46" w:rsidRDefault="00685D46" w:rsidP="00B64102">
            <w:pPr>
              <w:autoSpaceDE w:val="0"/>
              <w:autoSpaceDN w:val="0"/>
              <w:adjustRightInd w:val="0"/>
              <w:jc w:val="both"/>
              <w:rPr>
                <w:rFonts w:ascii="Arial Narrow" w:hAnsi="Arial Narrow" w:cs="Arial"/>
                <w:b/>
                <w:bCs/>
              </w:rPr>
            </w:pPr>
          </w:p>
          <w:p w14:paraId="4F674701" w14:textId="77777777" w:rsidR="00685D46" w:rsidRDefault="00685D46" w:rsidP="00B64102">
            <w:pPr>
              <w:autoSpaceDE w:val="0"/>
              <w:autoSpaceDN w:val="0"/>
              <w:adjustRightInd w:val="0"/>
              <w:jc w:val="both"/>
              <w:rPr>
                <w:rFonts w:ascii="Arial Narrow" w:hAnsi="Arial Narrow" w:cs="Arial"/>
                <w:b/>
                <w:bCs/>
              </w:rPr>
            </w:pPr>
          </w:p>
          <w:p w14:paraId="49BFA247" w14:textId="77777777" w:rsidR="00685D46" w:rsidRDefault="00685D46" w:rsidP="00B64102">
            <w:pPr>
              <w:autoSpaceDE w:val="0"/>
              <w:autoSpaceDN w:val="0"/>
              <w:adjustRightInd w:val="0"/>
              <w:jc w:val="both"/>
              <w:rPr>
                <w:rFonts w:ascii="Arial Narrow" w:hAnsi="Arial Narrow" w:cs="Arial"/>
                <w:b/>
                <w:bCs/>
              </w:rPr>
            </w:pPr>
          </w:p>
          <w:p w14:paraId="02639AA2" w14:textId="77777777" w:rsidR="00685D46" w:rsidRDefault="00685D46" w:rsidP="00B64102">
            <w:pPr>
              <w:autoSpaceDE w:val="0"/>
              <w:autoSpaceDN w:val="0"/>
              <w:adjustRightInd w:val="0"/>
              <w:jc w:val="both"/>
              <w:rPr>
                <w:rFonts w:ascii="Arial Narrow" w:hAnsi="Arial Narrow" w:cs="Arial"/>
                <w:b/>
                <w:bCs/>
              </w:rPr>
            </w:pPr>
          </w:p>
          <w:p w14:paraId="396C8FE7" w14:textId="77777777" w:rsidR="00685D46" w:rsidRDefault="00685D46" w:rsidP="00B64102">
            <w:pPr>
              <w:autoSpaceDE w:val="0"/>
              <w:autoSpaceDN w:val="0"/>
              <w:adjustRightInd w:val="0"/>
              <w:jc w:val="both"/>
              <w:rPr>
                <w:rFonts w:ascii="Arial Narrow" w:hAnsi="Arial Narrow" w:cs="Arial"/>
                <w:b/>
                <w:bCs/>
              </w:rPr>
            </w:pPr>
          </w:p>
          <w:p w14:paraId="1E6CD44E" w14:textId="77777777" w:rsidR="00685D46" w:rsidRDefault="00685D46" w:rsidP="00B64102">
            <w:pPr>
              <w:autoSpaceDE w:val="0"/>
              <w:autoSpaceDN w:val="0"/>
              <w:adjustRightInd w:val="0"/>
              <w:jc w:val="both"/>
              <w:rPr>
                <w:rFonts w:ascii="Arial Narrow" w:hAnsi="Arial Narrow" w:cs="Arial"/>
                <w:b/>
                <w:bCs/>
              </w:rPr>
            </w:pPr>
          </w:p>
          <w:p w14:paraId="4D7C2037" w14:textId="77777777" w:rsidR="00685D46" w:rsidRDefault="00685D46" w:rsidP="00B64102">
            <w:pPr>
              <w:autoSpaceDE w:val="0"/>
              <w:autoSpaceDN w:val="0"/>
              <w:adjustRightInd w:val="0"/>
              <w:jc w:val="both"/>
              <w:rPr>
                <w:rFonts w:ascii="Arial Narrow" w:hAnsi="Arial Narrow" w:cs="Arial"/>
                <w:b/>
                <w:bCs/>
              </w:rPr>
            </w:pPr>
          </w:p>
          <w:p w14:paraId="1BF181E1" w14:textId="77777777" w:rsidR="00685D46" w:rsidRDefault="00685D46" w:rsidP="00B64102">
            <w:pPr>
              <w:autoSpaceDE w:val="0"/>
              <w:autoSpaceDN w:val="0"/>
              <w:adjustRightInd w:val="0"/>
              <w:jc w:val="both"/>
              <w:rPr>
                <w:rFonts w:ascii="Arial Narrow" w:hAnsi="Arial Narrow" w:cs="Arial"/>
                <w:b/>
                <w:bCs/>
              </w:rPr>
            </w:pPr>
          </w:p>
          <w:p w14:paraId="258D7805" w14:textId="77777777" w:rsidR="00685D46" w:rsidRDefault="00685D46" w:rsidP="00B64102">
            <w:pPr>
              <w:autoSpaceDE w:val="0"/>
              <w:autoSpaceDN w:val="0"/>
              <w:adjustRightInd w:val="0"/>
              <w:jc w:val="both"/>
              <w:rPr>
                <w:rFonts w:ascii="Arial Narrow" w:hAnsi="Arial Narrow" w:cs="Arial"/>
                <w:b/>
                <w:bCs/>
              </w:rPr>
            </w:pPr>
          </w:p>
          <w:p w14:paraId="49557A36" w14:textId="77777777" w:rsidR="00685D46" w:rsidRDefault="00685D46" w:rsidP="00B64102">
            <w:pPr>
              <w:autoSpaceDE w:val="0"/>
              <w:autoSpaceDN w:val="0"/>
              <w:adjustRightInd w:val="0"/>
              <w:jc w:val="both"/>
              <w:rPr>
                <w:rFonts w:ascii="Arial Narrow" w:hAnsi="Arial Narrow" w:cs="Arial"/>
                <w:b/>
                <w:bCs/>
              </w:rPr>
            </w:pPr>
          </w:p>
          <w:p w14:paraId="20FA97F3" w14:textId="77777777" w:rsidR="00685D46" w:rsidRDefault="00685D46" w:rsidP="00B64102">
            <w:pPr>
              <w:autoSpaceDE w:val="0"/>
              <w:autoSpaceDN w:val="0"/>
              <w:adjustRightInd w:val="0"/>
              <w:jc w:val="both"/>
              <w:rPr>
                <w:rFonts w:ascii="Arial Narrow" w:hAnsi="Arial Narrow" w:cs="Arial"/>
                <w:b/>
                <w:bCs/>
              </w:rPr>
            </w:pPr>
          </w:p>
          <w:p w14:paraId="28377B13" w14:textId="77777777" w:rsidR="00685D46" w:rsidRDefault="00685D46" w:rsidP="00B64102">
            <w:pPr>
              <w:autoSpaceDE w:val="0"/>
              <w:autoSpaceDN w:val="0"/>
              <w:adjustRightInd w:val="0"/>
              <w:jc w:val="both"/>
              <w:rPr>
                <w:rFonts w:ascii="Arial Narrow" w:hAnsi="Arial Narrow" w:cs="Arial"/>
                <w:b/>
                <w:bCs/>
              </w:rPr>
            </w:pPr>
          </w:p>
          <w:p w14:paraId="457BAE6C" w14:textId="77777777" w:rsidR="00685D46" w:rsidRDefault="00685D46" w:rsidP="00B64102">
            <w:pPr>
              <w:autoSpaceDE w:val="0"/>
              <w:autoSpaceDN w:val="0"/>
              <w:adjustRightInd w:val="0"/>
              <w:jc w:val="both"/>
              <w:rPr>
                <w:rFonts w:ascii="Arial Narrow" w:hAnsi="Arial Narrow" w:cs="Arial"/>
                <w:b/>
                <w:bCs/>
              </w:rPr>
            </w:pPr>
          </w:p>
          <w:p w14:paraId="131E4BA3" w14:textId="77777777" w:rsidR="00685D46" w:rsidRDefault="00685D46" w:rsidP="00B64102">
            <w:pPr>
              <w:autoSpaceDE w:val="0"/>
              <w:autoSpaceDN w:val="0"/>
              <w:adjustRightInd w:val="0"/>
              <w:jc w:val="both"/>
              <w:rPr>
                <w:rFonts w:ascii="Arial Narrow" w:hAnsi="Arial Narrow" w:cs="Arial"/>
                <w:b/>
                <w:bCs/>
              </w:rPr>
            </w:pPr>
          </w:p>
          <w:p w14:paraId="1F807110" w14:textId="77777777" w:rsidR="00685D46" w:rsidRDefault="00685D46" w:rsidP="00B64102">
            <w:pPr>
              <w:autoSpaceDE w:val="0"/>
              <w:autoSpaceDN w:val="0"/>
              <w:adjustRightInd w:val="0"/>
              <w:jc w:val="both"/>
              <w:rPr>
                <w:rFonts w:ascii="Arial Narrow" w:hAnsi="Arial Narrow" w:cs="Arial"/>
                <w:b/>
                <w:bCs/>
              </w:rPr>
            </w:pPr>
          </w:p>
          <w:p w14:paraId="702A52AA" w14:textId="77777777" w:rsidR="00685D46" w:rsidRDefault="00685D46" w:rsidP="00B64102">
            <w:pPr>
              <w:autoSpaceDE w:val="0"/>
              <w:autoSpaceDN w:val="0"/>
              <w:adjustRightInd w:val="0"/>
              <w:jc w:val="both"/>
              <w:rPr>
                <w:rFonts w:ascii="Arial Narrow" w:hAnsi="Arial Narrow" w:cs="Arial"/>
                <w:b/>
                <w:bCs/>
              </w:rPr>
            </w:pPr>
          </w:p>
          <w:p w14:paraId="580D48B1" w14:textId="77777777" w:rsidR="00685D46" w:rsidRDefault="00685D46" w:rsidP="00B64102">
            <w:pPr>
              <w:autoSpaceDE w:val="0"/>
              <w:autoSpaceDN w:val="0"/>
              <w:adjustRightInd w:val="0"/>
              <w:jc w:val="both"/>
              <w:rPr>
                <w:rFonts w:ascii="Arial Narrow" w:hAnsi="Arial Narrow" w:cs="Arial"/>
                <w:b/>
                <w:bCs/>
              </w:rPr>
            </w:pPr>
          </w:p>
          <w:p w14:paraId="2A09E5AA" w14:textId="77777777" w:rsidR="00685D46" w:rsidRDefault="00685D46" w:rsidP="00B64102">
            <w:pPr>
              <w:autoSpaceDE w:val="0"/>
              <w:autoSpaceDN w:val="0"/>
              <w:adjustRightInd w:val="0"/>
              <w:jc w:val="both"/>
              <w:rPr>
                <w:rFonts w:ascii="Arial Narrow" w:hAnsi="Arial Narrow" w:cs="Arial"/>
                <w:b/>
                <w:bCs/>
              </w:rPr>
            </w:pPr>
          </w:p>
          <w:p w14:paraId="5069DDC9" w14:textId="77777777" w:rsidR="00685D46" w:rsidRDefault="00685D46" w:rsidP="00B64102">
            <w:pPr>
              <w:autoSpaceDE w:val="0"/>
              <w:autoSpaceDN w:val="0"/>
              <w:adjustRightInd w:val="0"/>
              <w:jc w:val="both"/>
              <w:rPr>
                <w:rFonts w:ascii="Arial Narrow" w:hAnsi="Arial Narrow" w:cs="Arial"/>
                <w:b/>
                <w:bCs/>
              </w:rPr>
            </w:pPr>
          </w:p>
          <w:p w14:paraId="6C12FA79" w14:textId="77777777" w:rsidR="00685D46" w:rsidRDefault="00685D46" w:rsidP="00B64102">
            <w:pPr>
              <w:autoSpaceDE w:val="0"/>
              <w:autoSpaceDN w:val="0"/>
              <w:adjustRightInd w:val="0"/>
              <w:jc w:val="both"/>
              <w:rPr>
                <w:rFonts w:ascii="Arial Narrow" w:hAnsi="Arial Narrow" w:cs="Arial"/>
                <w:b/>
                <w:bCs/>
              </w:rPr>
            </w:pPr>
          </w:p>
          <w:p w14:paraId="7722E52E" w14:textId="77777777" w:rsidR="00685D46" w:rsidRDefault="00685D46" w:rsidP="00B64102">
            <w:pPr>
              <w:autoSpaceDE w:val="0"/>
              <w:autoSpaceDN w:val="0"/>
              <w:adjustRightInd w:val="0"/>
              <w:jc w:val="both"/>
              <w:rPr>
                <w:rFonts w:ascii="Arial Narrow" w:hAnsi="Arial Narrow" w:cs="Arial"/>
                <w:b/>
                <w:bCs/>
              </w:rPr>
            </w:pPr>
          </w:p>
          <w:p w14:paraId="485B0A72" w14:textId="77777777" w:rsidR="00685D46" w:rsidRDefault="00685D46" w:rsidP="00B64102">
            <w:pPr>
              <w:autoSpaceDE w:val="0"/>
              <w:autoSpaceDN w:val="0"/>
              <w:adjustRightInd w:val="0"/>
              <w:jc w:val="both"/>
              <w:rPr>
                <w:rFonts w:ascii="Arial Narrow" w:hAnsi="Arial Narrow" w:cs="Arial"/>
                <w:b/>
                <w:bCs/>
              </w:rPr>
            </w:pPr>
          </w:p>
          <w:p w14:paraId="29F685CA" w14:textId="77777777" w:rsidR="00685D46" w:rsidRDefault="00685D46" w:rsidP="00B64102">
            <w:pPr>
              <w:autoSpaceDE w:val="0"/>
              <w:autoSpaceDN w:val="0"/>
              <w:adjustRightInd w:val="0"/>
              <w:jc w:val="both"/>
              <w:rPr>
                <w:rFonts w:ascii="Arial Narrow" w:hAnsi="Arial Narrow" w:cs="Arial"/>
                <w:b/>
                <w:bCs/>
              </w:rPr>
            </w:pPr>
          </w:p>
          <w:p w14:paraId="4941DF86" w14:textId="77777777" w:rsidR="00685D46" w:rsidRDefault="00685D46" w:rsidP="00B64102">
            <w:pPr>
              <w:autoSpaceDE w:val="0"/>
              <w:autoSpaceDN w:val="0"/>
              <w:adjustRightInd w:val="0"/>
              <w:jc w:val="both"/>
              <w:rPr>
                <w:rFonts w:ascii="Arial Narrow" w:hAnsi="Arial Narrow" w:cs="Arial"/>
                <w:b/>
                <w:bCs/>
              </w:rPr>
            </w:pPr>
          </w:p>
          <w:p w14:paraId="6F5BEFBF" w14:textId="77777777" w:rsidR="00685D46" w:rsidRDefault="00685D46" w:rsidP="00B64102">
            <w:pPr>
              <w:autoSpaceDE w:val="0"/>
              <w:autoSpaceDN w:val="0"/>
              <w:adjustRightInd w:val="0"/>
              <w:jc w:val="both"/>
              <w:rPr>
                <w:rFonts w:ascii="Arial Narrow" w:hAnsi="Arial Narrow" w:cs="Arial"/>
                <w:b/>
                <w:bCs/>
              </w:rPr>
            </w:pPr>
          </w:p>
          <w:p w14:paraId="34D5AB14" w14:textId="77777777" w:rsidR="00685D46" w:rsidRDefault="00685D46" w:rsidP="00B64102">
            <w:pPr>
              <w:autoSpaceDE w:val="0"/>
              <w:autoSpaceDN w:val="0"/>
              <w:adjustRightInd w:val="0"/>
              <w:jc w:val="both"/>
              <w:rPr>
                <w:rFonts w:ascii="Arial Narrow" w:hAnsi="Arial Narrow" w:cs="Arial"/>
                <w:b/>
                <w:bCs/>
              </w:rPr>
            </w:pPr>
          </w:p>
          <w:p w14:paraId="54262CEB" w14:textId="77777777" w:rsidR="00685D46" w:rsidRDefault="00685D46" w:rsidP="00B64102">
            <w:pPr>
              <w:autoSpaceDE w:val="0"/>
              <w:autoSpaceDN w:val="0"/>
              <w:adjustRightInd w:val="0"/>
              <w:jc w:val="both"/>
              <w:rPr>
                <w:rFonts w:ascii="Arial Narrow" w:hAnsi="Arial Narrow" w:cs="Arial"/>
                <w:b/>
                <w:bCs/>
              </w:rPr>
            </w:pPr>
          </w:p>
          <w:p w14:paraId="3E7E7938" w14:textId="77777777" w:rsidR="00685D46" w:rsidRDefault="00685D46" w:rsidP="00B64102">
            <w:pPr>
              <w:autoSpaceDE w:val="0"/>
              <w:autoSpaceDN w:val="0"/>
              <w:adjustRightInd w:val="0"/>
              <w:jc w:val="both"/>
              <w:rPr>
                <w:rFonts w:ascii="Arial Narrow" w:hAnsi="Arial Narrow" w:cs="Arial"/>
                <w:b/>
                <w:bCs/>
              </w:rPr>
            </w:pPr>
          </w:p>
          <w:p w14:paraId="0FB93645" w14:textId="77777777" w:rsidR="00685D46" w:rsidRDefault="00685D46" w:rsidP="00B64102">
            <w:pPr>
              <w:autoSpaceDE w:val="0"/>
              <w:autoSpaceDN w:val="0"/>
              <w:adjustRightInd w:val="0"/>
              <w:jc w:val="both"/>
              <w:rPr>
                <w:rFonts w:ascii="Arial Narrow" w:hAnsi="Arial Narrow" w:cs="Arial"/>
                <w:b/>
                <w:bCs/>
              </w:rPr>
            </w:pPr>
          </w:p>
          <w:p w14:paraId="60C74714" w14:textId="77777777" w:rsidR="00685D46" w:rsidRDefault="00685D46" w:rsidP="00B64102">
            <w:pPr>
              <w:autoSpaceDE w:val="0"/>
              <w:autoSpaceDN w:val="0"/>
              <w:adjustRightInd w:val="0"/>
              <w:jc w:val="both"/>
              <w:rPr>
                <w:rFonts w:ascii="Arial Narrow" w:hAnsi="Arial Narrow" w:cs="Arial"/>
                <w:b/>
                <w:bCs/>
              </w:rPr>
            </w:pPr>
          </w:p>
          <w:p w14:paraId="6D1F2517" w14:textId="77777777" w:rsidR="00685D46" w:rsidRDefault="00685D46" w:rsidP="00B64102">
            <w:pPr>
              <w:autoSpaceDE w:val="0"/>
              <w:autoSpaceDN w:val="0"/>
              <w:adjustRightInd w:val="0"/>
              <w:jc w:val="both"/>
              <w:rPr>
                <w:rFonts w:ascii="Arial Narrow" w:hAnsi="Arial Narrow" w:cs="Arial"/>
                <w:b/>
                <w:bCs/>
              </w:rPr>
            </w:pPr>
          </w:p>
          <w:p w14:paraId="2D9BA314" w14:textId="77777777" w:rsidR="00685D46" w:rsidRDefault="00685D46" w:rsidP="00B64102">
            <w:pPr>
              <w:autoSpaceDE w:val="0"/>
              <w:autoSpaceDN w:val="0"/>
              <w:adjustRightInd w:val="0"/>
              <w:jc w:val="both"/>
              <w:rPr>
                <w:rFonts w:ascii="Arial Narrow" w:hAnsi="Arial Narrow" w:cs="Arial"/>
                <w:b/>
                <w:bCs/>
              </w:rPr>
            </w:pPr>
          </w:p>
          <w:p w14:paraId="7C2C9217" w14:textId="77777777" w:rsidR="00685D46" w:rsidRDefault="00685D46" w:rsidP="00B64102">
            <w:pPr>
              <w:autoSpaceDE w:val="0"/>
              <w:autoSpaceDN w:val="0"/>
              <w:adjustRightInd w:val="0"/>
              <w:jc w:val="both"/>
              <w:rPr>
                <w:rFonts w:ascii="Arial Narrow" w:hAnsi="Arial Narrow" w:cs="Arial"/>
                <w:b/>
                <w:bCs/>
              </w:rPr>
            </w:pPr>
          </w:p>
          <w:p w14:paraId="5EA3ADF5" w14:textId="77777777" w:rsidR="00685D46" w:rsidRDefault="00685D46" w:rsidP="00B64102">
            <w:pPr>
              <w:autoSpaceDE w:val="0"/>
              <w:autoSpaceDN w:val="0"/>
              <w:adjustRightInd w:val="0"/>
              <w:jc w:val="both"/>
              <w:rPr>
                <w:rFonts w:ascii="Arial Narrow" w:hAnsi="Arial Narrow" w:cs="Arial"/>
                <w:b/>
                <w:bCs/>
              </w:rPr>
            </w:pPr>
          </w:p>
          <w:p w14:paraId="1D4A40D7" w14:textId="77777777" w:rsidR="00685D46" w:rsidRDefault="00685D46" w:rsidP="00B64102">
            <w:pPr>
              <w:autoSpaceDE w:val="0"/>
              <w:autoSpaceDN w:val="0"/>
              <w:adjustRightInd w:val="0"/>
              <w:jc w:val="both"/>
              <w:rPr>
                <w:rFonts w:ascii="Arial Narrow" w:hAnsi="Arial Narrow" w:cs="Arial"/>
                <w:b/>
                <w:bCs/>
              </w:rPr>
            </w:pPr>
          </w:p>
          <w:p w14:paraId="7DD50C4C" w14:textId="77777777" w:rsidR="00685D46" w:rsidRDefault="00685D46" w:rsidP="00B64102">
            <w:pPr>
              <w:autoSpaceDE w:val="0"/>
              <w:autoSpaceDN w:val="0"/>
              <w:adjustRightInd w:val="0"/>
              <w:jc w:val="both"/>
              <w:rPr>
                <w:rFonts w:ascii="Arial Narrow" w:hAnsi="Arial Narrow" w:cs="Arial"/>
                <w:b/>
                <w:bCs/>
              </w:rPr>
            </w:pPr>
          </w:p>
          <w:p w14:paraId="5BCC8ED5" w14:textId="77777777" w:rsidR="00685D46" w:rsidRDefault="00685D46" w:rsidP="00B64102">
            <w:pPr>
              <w:autoSpaceDE w:val="0"/>
              <w:autoSpaceDN w:val="0"/>
              <w:adjustRightInd w:val="0"/>
              <w:jc w:val="both"/>
              <w:rPr>
                <w:rFonts w:ascii="Arial Narrow" w:hAnsi="Arial Narrow" w:cs="Arial"/>
                <w:b/>
                <w:bCs/>
              </w:rPr>
            </w:pPr>
          </w:p>
          <w:p w14:paraId="1B11F6F9" w14:textId="434E65B8" w:rsidR="00685D46" w:rsidRDefault="00685D46" w:rsidP="00B64102">
            <w:pPr>
              <w:autoSpaceDE w:val="0"/>
              <w:autoSpaceDN w:val="0"/>
              <w:adjustRightInd w:val="0"/>
              <w:jc w:val="both"/>
              <w:rPr>
                <w:rFonts w:ascii="Arial Narrow" w:hAnsi="Arial Narrow" w:cs="Arial"/>
                <w:b/>
                <w:bCs/>
              </w:rPr>
            </w:pPr>
          </w:p>
          <w:p w14:paraId="31A12F5E" w14:textId="3D6B62C7" w:rsidR="00AF6801" w:rsidRDefault="00AF6801" w:rsidP="00B64102">
            <w:pPr>
              <w:autoSpaceDE w:val="0"/>
              <w:autoSpaceDN w:val="0"/>
              <w:adjustRightInd w:val="0"/>
              <w:jc w:val="both"/>
              <w:rPr>
                <w:rFonts w:ascii="Arial Narrow" w:hAnsi="Arial Narrow" w:cs="Arial"/>
                <w:b/>
                <w:bCs/>
              </w:rPr>
            </w:pPr>
          </w:p>
          <w:p w14:paraId="5BB94F59" w14:textId="0BC0C364" w:rsidR="00AF6801" w:rsidRDefault="00AF6801" w:rsidP="00B64102">
            <w:pPr>
              <w:autoSpaceDE w:val="0"/>
              <w:autoSpaceDN w:val="0"/>
              <w:adjustRightInd w:val="0"/>
              <w:jc w:val="both"/>
              <w:rPr>
                <w:rFonts w:ascii="Arial Narrow" w:hAnsi="Arial Narrow" w:cs="Arial"/>
                <w:b/>
                <w:bCs/>
              </w:rPr>
            </w:pPr>
          </w:p>
          <w:p w14:paraId="7D149137" w14:textId="791337F3" w:rsidR="00AF6801" w:rsidRDefault="00AF6801" w:rsidP="00B64102">
            <w:pPr>
              <w:autoSpaceDE w:val="0"/>
              <w:autoSpaceDN w:val="0"/>
              <w:adjustRightInd w:val="0"/>
              <w:jc w:val="both"/>
              <w:rPr>
                <w:rFonts w:ascii="Arial Narrow" w:hAnsi="Arial Narrow" w:cs="Arial"/>
                <w:b/>
                <w:bCs/>
              </w:rPr>
            </w:pPr>
          </w:p>
          <w:p w14:paraId="71564EA0" w14:textId="3DFA48C3" w:rsidR="00AF6801" w:rsidRDefault="00AF6801" w:rsidP="00B64102">
            <w:pPr>
              <w:autoSpaceDE w:val="0"/>
              <w:autoSpaceDN w:val="0"/>
              <w:adjustRightInd w:val="0"/>
              <w:jc w:val="both"/>
              <w:rPr>
                <w:rFonts w:ascii="Arial Narrow" w:hAnsi="Arial Narrow" w:cs="Arial"/>
                <w:b/>
                <w:bCs/>
              </w:rPr>
            </w:pPr>
          </w:p>
          <w:p w14:paraId="45C6331D" w14:textId="77777777" w:rsidR="00AF6801" w:rsidRDefault="00AF6801" w:rsidP="00B64102">
            <w:pPr>
              <w:autoSpaceDE w:val="0"/>
              <w:autoSpaceDN w:val="0"/>
              <w:adjustRightInd w:val="0"/>
              <w:jc w:val="both"/>
              <w:rPr>
                <w:rFonts w:ascii="Arial Narrow" w:hAnsi="Arial Narrow" w:cs="Arial"/>
                <w:b/>
                <w:bCs/>
              </w:rPr>
            </w:pPr>
          </w:p>
          <w:p w14:paraId="0130EAE8" w14:textId="77777777" w:rsidR="00685D46" w:rsidRDefault="00685D46" w:rsidP="00B64102">
            <w:pPr>
              <w:autoSpaceDE w:val="0"/>
              <w:autoSpaceDN w:val="0"/>
              <w:adjustRightInd w:val="0"/>
              <w:jc w:val="both"/>
              <w:rPr>
                <w:rFonts w:ascii="Arial Narrow" w:hAnsi="Arial Narrow" w:cs="Arial"/>
                <w:b/>
                <w:bCs/>
              </w:rPr>
            </w:pPr>
          </w:p>
          <w:p w14:paraId="470CC76A" w14:textId="55861706" w:rsidR="00685D46" w:rsidRDefault="00AF6801" w:rsidP="00B64102">
            <w:pPr>
              <w:autoSpaceDE w:val="0"/>
              <w:autoSpaceDN w:val="0"/>
              <w:adjustRightInd w:val="0"/>
              <w:jc w:val="both"/>
              <w:rPr>
                <w:rFonts w:ascii="Arial Narrow" w:hAnsi="Arial Narrow" w:cs="Arial"/>
                <w:b/>
                <w:bCs/>
              </w:rPr>
            </w:pPr>
            <w:r w:rsidRPr="007B6BEE">
              <w:rPr>
                <w:rFonts w:ascii="Arial Narrow" w:hAnsi="Arial Narrow" w:cs="Arial"/>
                <w:b/>
                <w:bCs/>
              </w:rPr>
              <w:t>Para el debido cumplimiento de los asuntos de su competencia, la</w:t>
            </w:r>
            <w:r w:rsidRPr="007B6BEE">
              <w:rPr>
                <w:rFonts w:ascii="Arial Narrow" w:hAnsi="Arial Narrow" w:cs="Arial"/>
                <w:bCs/>
              </w:rPr>
              <w:t xml:space="preserve"> </w:t>
            </w:r>
            <w:r w:rsidRPr="007B6BEE">
              <w:rPr>
                <w:rFonts w:ascii="Arial Narrow" w:hAnsi="Arial Narrow" w:cs="Arial"/>
                <w:b/>
                <w:bCs/>
              </w:rPr>
              <w:t>Unidad de Protección Animal, contará con la organización, y demás personal administrativo necesario para el mejor desempeño de sus funciones, el cual le será adscrito por el Presidente Municipal, conforme al presupuesto de egresos.</w:t>
            </w:r>
          </w:p>
          <w:p w14:paraId="42A28D8D" w14:textId="43F42801" w:rsidR="00685D46" w:rsidRPr="00F37080" w:rsidRDefault="00685D46" w:rsidP="00685D46">
            <w:pPr>
              <w:autoSpaceDE w:val="0"/>
              <w:autoSpaceDN w:val="0"/>
              <w:adjustRightInd w:val="0"/>
              <w:jc w:val="both"/>
              <w:rPr>
                <w:rFonts w:ascii="Arial Narrow" w:hAnsi="Arial Narrow" w:cs="Arial"/>
                <w:b/>
                <w:bCs/>
              </w:rPr>
            </w:pPr>
          </w:p>
        </w:tc>
        <w:tc>
          <w:tcPr>
            <w:tcW w:w="4330" w:type="dxa"/>
          </w:tcPr>
          <w:p w14:paraId="711D3795" w14:textId="00C63138" w:rsidR="00B64102" w:rsidRPr="00F37080" w:rsidRDefault="00662A10" w:rsidP="00B64102">
            <w:pPr>
              <w:rPr>
                <w:rFonts w:ascii="Arial Narrow" w:hAnsi="Arial Narrow"/>
                <w:b/>
              </w:rPr>
            </w:pPr>
            <w:r>
              <w:rPr>
                <w:rFonts w:ascii="Arial Narrow" w:hAnsi="Arial Narrow"/>
                <w:b/>
              </w:rPr>
              <w:lastRenderedPageBreak/>
              <w:t>Se adiciona un último párrafo</w:t>
            </w:r>
          </w:p>
        </w:tc>
      </w:tr>
    </w:tbl>
    <w:p w14:paraId="1DC77AAA" w14:textId="77777777" w:rsidR="00724AD7" w:rsidRPr="00F37080" w:rsidRDefault="00724AD7" w:rsidP="00F37080">
      <w:pPr>
        <w:rPr>
          <w:rFonts w:ascii="Arial Narrow" w:hAnsi="Arial Narrow"/>
          <w:b/>
        </w:rPr>
      </w:pPr>
    </w:p>
    <w:sectPr w:rsidR="00724AD7" w:rsidRPr="00F37080" w:rsidSect="00F37080">
      <w:headerReference w:type="default" r:id="rId8"/>
      <w:footerReference w:type="default" r:id="rId9"/>
      <w:pgSz w:w="20160" w:h="12240" w:orient="landscape" w:code="5"/>
      <w:pgMar w:top="153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FC6A" w14:textId="77777777" w:rsidR="00C51E4B" w:rsidRDefault="00C51E4B" w:rsidP="00476495">
      <w:pPr>
        <w:spacing w:after="0" w:line="240" w:lineRule="auto"/>
      </w:pPr>
      <w:r>
        <w:separator/>
      </w:r>
    </w:p>
  </w:endnote>
  <w:endnote w:type="continuationSeparator" w:id="0">
    <w:p w14:paraId="2E6A6E11" w14:textId="77777777" w:rsidR="00C51E4B" w:rsidRDefault="00C51E4B" w:rsidP="0047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89710"/>
      <w:docPartObj>
        <w:docPartGallery w:val="Page Numbers (Bottom of Page)"/>
        <w:docPartUnique/>
      </w:docPartObj>
    </w:sdtPr>
    <w:sdtContent>
      <w:p w14:paraId="7F1184B5" w14:textId="59C6C6A2" w:rsidR="003C5031" w:rsidRDefault="003C5031">
        <w:pPr>
          <w:pStyle w:val="Piedepgina"/>
          <w:jc w:val="center"/>
        </w:pPr>
        <w:r>
          <w:fldChar w:fldCharType="begin"/>
        </w:r>
        <w:r>
          <w:instrText>PAGE   \* MERGEFORMAT</w:instrText>
        </w:r>
        <w:r>
          <w:fldChar w:fldCharType="separate"/>
        </w:r>
        <w:r w:rsidR="00F91240" w:rsidRPr="00F91240">
          <w:rPr>
            <w:noProof/>
            <w:lang w:val="es-ES"/>
          </w:rPr>
          <w:t>21</w:t>
        </w:r>
        <w:r>
          <w:fldChar w:fldCharType="end"/>
        </w:r>
      </w:p>
    </w:sdtContent>
  </w:sdt>
  <w:p w14:paraId="5E1D1FCB" w14:textId="77777777" w:rsidR="003C5031" w:rsidRDefault="003C50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C36EF" w14:textId="77777777" w:rsidR="00C51E4B" w:rsidRDefault="00C51E4B" w:rsidP="00476495">
      <w:pPr>
        <w:spacing w:after="0" w:line="240" w:lineRule="auto"/>
      </w:pPr>
      <w:r>
        <w:separator/>
      </w:r>
    </w:p>
  </w:footnote>
  <w:footnote w:type="continuationSeparator" w:id="0">
    <w:p w14:paraId="7FD4EFCE" w14:textId="77777777" w:rsidR="00C51E4B" w:rsidRDefault="00C51E4B" w:rsidP="0047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0278" w14:textId="77777777" w:rsidR="003C5031" w:rsidRPr="006643C8" w:rsidRDefault="003C5031" w:rsidP="00476495">
    <w:pPr>
      <w:pStyle w:val="Encabezado"/>
      <w:jc w:val="center"/>
      <w:rPr>
        <w:rFonts w:ascii="Arial Narrow" w:hAnsi="Arial Narrow"/>
        <w:b/>
        <w:sz w:val="28"/>
      </w:rPr>
    </w:pPr>
    <w:r w:rsidRPr="006643C8">
      <w:rPr>
        <w:rFonts w:ascii="Arial Narrow" w:hAnsi="Arial Narrow"/>
        <w:b/>
        <w:sz w:val="28"/>
      </w:rPr>
      <w:t>PROYECTO DE REFORMA</w:t>
    </w:r>
  </w:p>
  <w:p w14:paraId="5ABC6D6A" w14:textId="77777777" w:rsidR="003C5031" w:rsidRPr="006643C8" w:rsidRDefault="003C5031" w:rsidP="00476495">
    <w:pPr>
      <w:pStyle w:val="Encabezado"/>
      <w:jc w:val="center"/>
      <w:rPr>
        <w:rFonts w:ascii="Arial Narrow" w:hAnsi="Arial Narrow"/>
        <w:b/>
        <w:sz w:val="28"/>
      </w:rPr>
    </w:pPr>
    <w:r w:rsidRPr="006643C8">
      <w:rPr>
        <w:rFonts w:ascii="Arial Narrow" w:hAnsi="Arial Narrow"/>
        <w:b/>
        <w:sz w:val="28"/>
      </w:rPr>
      <w:t>REGLAM</w:t>
    </w:r>
    <w:r>
      <w:rPr>
        <w:rFonts w:ascii="Arial Narrow" w:hAnsi="Arial Narrow"/>
        <w:b/>
        <w:sz w:val="28"/>
      </w:rPr>
      <w:t>ENTO INTERIOR DE LA ADMINISTRACION PU</w:t>
    </w:r>
    <w:r w:rsidRPr="006643C8">
      <w:rPr>
        <w:rFonts w:ascii="Arial Narrow" w:hAnsi="Arial Narrow"/>
        <w:b/>
        <w:sz w:val="28"/>
      </w:rPr>
      <w:t>BLICA MUNICIPAL</w:t>
    </w:r>
  </w:p>
  <w:p w14:paraId="09BE61B7" w14:textId="77777777" w:rsidR="003C5031" w:rsidRDefault="003C50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85A"/>
    <w:multiLevelType w:val="hybridMultilevel"/>
    <w:tmpl w:val="1892EB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93224C"/>
    <w:multiLevelType w:val="hybridMultilevel"/>
    <w:tmpl w:val="F048A1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C5129D"/>
    <w:multiLevelType w:val="hybridMultilevel"/>
    <w:tmpl w:val="681EC48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96A2F1A"/>
    <w:multiLevelType w:val="hybridMultilevel"/>
    <w:tmpl w:val="6132143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14D5F"/>
    <w:multiLevelType w:val="hybridMultilevel"/>
    <w:tmpl w:val="014E7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287E96"/>
    <w:multiLevelType w:val="hybridMultilevel"/>
    <w:tmpl w:val="0E8C893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DF624E3"/>
    <w:multiLevelType w:val="hybridMultilevel"/>
    <w:tmpl w:val="86D051A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BD196D"/>
    <w:multiLevelType w:val="hybridMultilevel"/>
    <w:tmpl w:val="3ED006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5E155D"/>
    <w:multiLevelType w:val="hybridMultilevel"/>
    <w:tmpl w:val="9B9E94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ED0AF1"/>
    <w:multiLevelType w:val="hybridMultilevel"/>
    <w:tmpl w:val="EA9632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E424DA"/>
    <w:multiLevelType w:val="hybridMultilevel"/>
    <w:tmpl w:val="C1E4D9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F740951"/>
    <w:multiLevelType w:val="hybridMultilevel"/>
    <w:tmpl w:val="50346C00"/>
    <w:lvl w:ilvl="0" w:tplc="0C0A0013">
      <w:start w:val="1"/>
      <w:numFmt w:val="upperRoman"/>
      <w:lvlText w:val="%1."/>
      <w:lvlJc w:val="righ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423C4893"/>
    <w:multiLevelType w:val="hybridMultilevel"/>
    <w:tmpl w:val="04D603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2E088C"/>
    <w:multiLevelType w:val="hybridMultilevel"/>
    <w:tmpl w:val="47E6C5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07713C"/>
    <w:multiLevelType w:val="hybridMultilevel"/>
    <w:tmpl w:val="A22294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B691DA0"/>
    <w:multiLevelType w:val="hybridMultilevel"/>
    <w:tmpl w:val="73E6AD66"/>
    <w:lvl w:ilvl="0" w:tplc="0C0A0013">
      <w:start w:val="1"/>
      <w:numFmt w:val="upperRoman"/>
      <w:lvlText w:val="%1."/>
      <w:lvlJc w:val="right"/>
      <w:pPr>
        <w:ind w:left="68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57246A"/>
    <w:multiLevelType w:val="hybridMultilevel"/>
    <w:tmpl w:val="7B026C0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032C6B"/>
    <w:multiLevelType w:val="hybridMultilevel"/>
    <w:tmpl w:val="04D603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F44B45"/>
    <w:multiLevelType w:val="hybridMultilevel"/>
    <w:tmpl w:val="E0A83CC4"/>
    <w:lvl w:ilvl="0" w:tplc="080A0017">
      <w:start w:val="1"/>
      <w:numFmt w:val="lowerLetter"/>
      <w:lvlText w:val="%1)"/>
      <w:lvlJc w:val="left"/>
      <w:pPr>
        <w:ind w:left="720" w:hanging="360"/>
      </w:pPr>
    </w:lvl>
    <w:lvl w:ilvl="1" w:tplc="AC8CFFD4">
      <w:start w:val="1"/>
      <w:numFmt w:val="upp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BB31120"/>
    <w:multiLevelType w:val="hybridMultilevel"/>
    <w:tmpl w:val="7A68503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E75A57"/>
    <w:multiLevelType w:val="hybridMultilevel"/>
    <w:tmpl w:val="EA6265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6"/>
  </w:num>
  <w:num w:numId="5">
    <w:abstractNumId w:val="15"/>
  </w:num>
  <w:num w:numId="6">
    <w:abstractNumId w:val="10"/>
  </w:num>
  <w:num w:numId="7">
    <w:abstractNumId w:val="19"/>
  </w:num>
  <w:num w:numId="8">
    <w:abstractNumId w:val="13"/>
  </w:num>
  <w:num w:numId="9">
    <w:abstractNumId w:val="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6"/>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84"/>
    <w:rsid w:val="00010047"/>
    <w:rsid w:val="000215E2"/>
    <w:rsid w:val="00024ADF"/>
    <w:rsid w:val="00027405"/>
    <w:rsid w:val="0004081C"/>
    <w:rsid w:val="00066D65"/>
    <w:rsid w:val="00080A0F"/>
    <w:rsid w:val="00082983"/>
    <w:rsid w:val="00087699"/>
    <w:rsid w:val="000B5D42"/>
    <w:rsid w:val="000C4BB7"/>
    <w:rsid w:val="000E7846"/>
    <w:rsid w:val="000F07A5"/>
    <w:rsid w:val="000F2DEC"/>
    <w:rsid w:val="000F5997"/>
    <w:rsid w:val="0010124F"/>
    <w:rsid w:val="00107B5C"/>
    <w:rsid w:val="00107B9D"/>
    <w:rsid w:val="001254DF"/>
    <w:rsid w:val="00132612"/>
    <w:rsid w:val="00134D23"/>
    <w:rsid w:val="00136522"/>
    <w:rsid w:val="001621D9"/>
    <w:rsid w:val="00166031"/>
    <w:rsid w:val="00167608"/>
    <w:rsid w:val="00175F98"/>
    <w:rsid w:val="00182861"/>
    <w:rsid w:val="0019469B"/>
    <w:rsid w:val="001A72B1"/>
    <w:rsid w:val="001C571B"/>
    <w:rsid w:val="001C6AB9"/>
    <w:rsid w:val="001C7548"/>
    <w:rsid w:val="001D3D55"/>
    <w:rsid w:val="001E1C06"/>
    <w:rsid w:val="00223381"/>
    <w:rsid w:val="0024124E"/>
    <w:rsid w:val="0027690C"/>
    <w:rsid w:val="00294FAE"/>
    <w:rsid w:val="002A6A54"/>
    <w:rsid w:val="002D583F"/>
    <w:rsid w:val="002F3E9D"/>
    <w:rsid w:val="00354015"/>
    <w:rsid w:val="00361D64"/>
    <w:rsid w:val="00387DD7"/>
    <w:rsid w:val="003B33AB"/>
    <w:rsid w:val="003C5031"/>
    <w:rsid w:val="003C5809"/>
    <w:rsid w:val="003C67A7"/>
    <w:rsid w:val="00416831"/>
    <w:rsid w:val="00430135"/>
    <w:rsid w:val="00434CAA"/>
    <w:rsid w:val="00444A11"/>
    <w:rsid w:val="00447535"/>
    <w:rsid w:val="004644A9"/>
    <w:rsid w:val="00474926"/>
    <w:rsid w:val="00476495"/>
    <w:rsid w:val="004A2FB6"/>
    <w:rsid w:val="004D3041"/>
    <w:rsid w:val="004F15A2"/>
    <w:rsid w:val="004F1943"/>
    <w:rsid w:val="004F39F5"/>
    <w:rsid w:val="00555202"/>
    <w:rsid w:val="00566686"/>
    <w:rsid w:val="005C6D7C"/>
    <w:rsid w:val="005E2246"/>
    <w:rsid w:val="00605FF5"/>
    <w:rsid w:val="006254EE"/>
    <w:rsid w:val="00655D4C"/>
    <w:rsid w:val="00657C36"/>
    <w:rsid w:val="00660038"/>
    <w:rsid w:val="00662A10"/>
    <w:rsid w:val="006643C8"/>
    <w:rsid w:val="006678E7"/>
    <w:rsid w:val="00667E80"/>
    <w:rsid w:val="00685D46"/>
    <w:rsid w:val="006A2DD0"/>
    <w:rsid w:val="006C751A"/>
    <w:rsid w:val="006D0094"/>
    <w:rsid w:val="006F45D3"/>
    <w:rsid w:val="00707991"/>
    <w:rsid w:val="00724AD7"/>
    <w:rsid w:val="00733446"/>
    <w:rsid w:val="007605A1"/>
    <w:rsid w:val="00770D63"/>
    <w:rsid w:val="00787D2E"/>
    <w:rsid w:val="007B32C9"/>
    <w:rsid w:val="007B3E94"/>
    <w:rsid w:val="007B6BEE"/>
    <w:rsid w:val="007C0AB4"/>
    <w:rsid w:val="007E3649"/>
    <w:rsid w:val="008051D3"/>
    <w:rsid w:val="00850FAC"/>
    <w:rsid w:val="00862C86"/>
    <w:rsid w:val="00865AEB"/>
    <w:rsid w:val="008700F5"/>
    <w:rsid w:val="008760A2"/>
    <w:rsid w:val="00880950"/>
    <w:rsid w:val="0088353A"/>
    <w:rsid w:val="00897B20"/>
    <w:rsid w:val="008A00AC"/>
    <w:rsid w:val="008B08A8"/>
    <w:rsid w:val="008C3D0D"/>
    <w:rsid w:val="009011E5"/>
    <w:rsid w:val="00904032"/>
    <w:rsid w:val="009436C5"/>
    <w:rsid w:val="009511A9"/>
    <w:rsid w:val="00960828"/>
    <w:rsid w:val="009D5ADC"/>
    <w:rsid w:val="009E6468"/>
    <w:rsid w:val="00A3261D"/>
    <w:rsid w:val="00A3577F"/>
    <w:rsid w:val="00A563BC"/>
    <w:rsid w:val="00A64084"/>
    <w:rsid w:val="00A85CDC"/>
    <w:rsid w:val="00A92ED9"/>
    <w:rsid w:val="00AC5126"/>
    <w:rsid w:val="00AE5A6C"/>
    <w:rsid w:val="00AF6801"/>
    <w:rsid w:val="00B04255"/>
    <w:rsid w:val="00B0627B"/>
    <w:rsid w:val="00B11551"/>
    <w:rsid w:val="00B33E97"/>
    <w:rsid w:val="00B41653"/>
    <w:rsid w:val="00B5560E"/>
    <w:rsid w:val="00B64102"/>
    <w:rsid w:val="00B66240"/>
    <w:rsid w:val="00B800F9"/>
    <w:rsid w:val="00B8714A"/>
    <w:rsid w:val="00B911F8"/>
    <w:rsid w:val="00B92BA6"/>
    <w:rsid w:val="00B96A94"/>
    <w:rsid w:val="00BA6D1D"/>
    <w:rsid w:val="00BA7284"/>
    <w:rsid w:val="00BB2E85"/>
    <w:rsid w:val="00BB4314"/>
    <w:rsid w:val="00BE318F"/>
    <w:rsid w:val="00BF1001"/>
    <w:rsid w:val="00BF24C1"/>
    <w:rsid w:val="00BF7C95"/>
    <w:rsid w:val="00C069A3"/>
    <w:rsid w:val="00C25833"/>
    <w:rsid w:val="00C41E7B"/>
    <w:rsid w:val="00C51E4B"/>
    <w:rsid w:val="00C80CF3"/>
    <w:rsid w:val="00C86181"/>
    <w:rsid w:val="00C95469"/>
    <w:rsid w:val="00CD25D0"/>
    <w:rsid w:val="00CD60F5"/>
    <w:rsid w:val="00CE0B9E"/>
    <w:rsid w:val="00CF259B"/>
    <w:rsid w:val="00CF3E38"/>
    <w:rsid w:val="00D01B63"/>
    <w:rsid w:val="00D06C32"/>
    <w:rsid w:val="00D22D6A"/>
    <w:rsid w:val="00D34F78"/>
    <w:rsid w:val="00D63A45"/>
    <w:rsid w:val="00D658E6"/>
    <w:rsid w:val="00D93F92"/>
    <w:rsid w:val="00DA7978"/>
    <w:rsid w:val="00DB00A0"/>
    <w:rsid w:val="00DD2324"/>
    <w:rsid w:val="00DE5ABD"/>
    <w:rsid w:val="00DF7891"/>
    <w:rsid w:val="00E22E0F"/>
    <w:rsid w:val="00E41B1F"/>
    <w:rsid w:val="00E46851"/>
    <w:rsid w:val="00E52C00"/>
    <w:rsid w:val="00E55DC1"/>
    <w:rsid w:val="00E602CA"/>
    <w:rsid w:val="00E7394E"/>
    <w:rsid w:val="00E86448"/>
    <w:rsid w:val="00EA7922"/>
    <w:rsid w:val="00ED5302"/>
    <w:rsid w:val="00EE3476"/>
    <w:rsid w:val="00EE4747"/>
    <w:rsid w:val="00EE7349"/>
    <w:rsid w:val="00EE7587"/>
    <w:rsid w:val="00EF0FAE"/>
    <w:rsid w:val="00EF758C"/>
    <w:rsid w:val="00F3049C"/>
    <w:rsid w:val="00F37080"/>
    <w:rsid w:val="00F4543C"/>
    <w:rsid w:val="00F4600A"/>
    <w:rsid w:val="00F73BEA"/>
    <w:rsid w:val="00F91240"/>
    <w:rsid w:val="00FA30AC"/>
    <w:rsid w:val="00FA3A82"/>
    <w:rsid w:val="00FC28F5"/>
    <w:rsid w:val="00FE29DD"/>
    <w:rsid w:val="00FE41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694C"/>
  <w15:chartTrackingRefBased/>
  <w15:docId w15:val="{8B582A8F-6265-40D4-9A8C-B663FCA4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7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2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qFormat/>
    <w:rsid w:val="00AE5A6C"/>
    <w:pPr>
      <w:spacing w:after="0" w:line="240" w:lineRule="auto"/>
      <w:ind w:left="720"/>
      <w:contextualSpacing/>
    </w:pPr>
    <w:rPr>
      <w:rFonts w:ascii="Cambria" w:eastAsia="MS Mincho" w:hAnsi="Cambria" w:cs="Times New Roman"/>
      <w:sz w:val="24"/>
      <w:szCs w:val="24"/>
      <w:lang w:val="es-ES_tradnl" w:eastAsia="es-ES"/>
    </w:rPr>
  </w:style>
  <w:style w:type="paragraph" w:customStyle="1" w:styleId="Cuadrculamedia1-nfasis21">
    <w:name w:val="Cuadrícula media 1 - Énfasis 21"/>
    <w:basedOn w:val="Normal"/>
    <w:uiPriority w:val="34"/>
    <w:qFormat/>
    <w:rsid w:val="00AE5A6C"/>
    <w:pPr>
      <w:spacing w:after="0" w:line="276" w:lineRule="auto"/>
      <w:ind w:left="708"/>
      <w:jc w:val="center"/>
    </w:pPr>
    <w:rPr>
      <w:rFonts w:ascii="Calibri" w:eastAsia="Calibri" w:hAnsi="Calibri" w:cs="Times New Roman"/>
      <w:lang w:val="es-ES"/>
    </w:rPr>
  </w:style>
  <w:style w:type="character" w:customStyle="1" w:styleId="PrrafodelistaCar">
    <w:name w:val="Párrafo de lista Car"/>
    <w:link w:val="Prrafodelista"/>
    <w:locked/>
    <w:rsid w:val="00AE5A6C"/>
    <w:rPr>
      <w:rFonts w:ascii="Cambria" w:eastAsia="MS Mincho" w:hAnsi="Cambria" w:cs="Times New Roman"/>
      <w:sz w:val="24"/>
      <w:szCs w:val="24"/>
      <w:lang w:val="es-ES_tradnl" w:eastAsia="es-ES"/>
    </w:rPr>
  </w:style>
  <w:style w:type="paragraph" w:styleId="Encabezado">
    <w:name w:val="header"/>
    <w:basedOn w:val="Normal"/>
    <w:link w:val="EncabezadoCar"/>
    <w:uiPriority w:val="99"/>
    <w:unhideWhenUsed/>
    <w:rsid w:val="00476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495"/>
  </w:style>
  <w:style w:type="paragraph" w:styleId="Piedepgina">
    <w:name w:val="footer"/>
    <w:basedOn w:val="Normal"/>
    <w:link w:val="PiedepginaCar"/>
    <w:uiPriority w:val="99"/>
    <w:unhideWhenUsed/>
    <w:rsid w:val="00476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69086">
      <w:bodyDiv w:val="1"/>
      <w:marLeft w:val="0"/>
      <w:marRight w:val="0"/>
      <w:marTop w:val="0"/>
      <w:marBottom w:val="0"/>
      <w:divBdr>
        <w:top w:val="none" w:sz="0" w:space="0" w:color="auto"/>
        <w:left w:val="none" w:sz="0" w:space="0" w:color="auto"/>
        <w:bottom w:val="none" w:sz="0" w:space="0" w:color="auto"/>
        <w:right w:val="none" w:sz="0" w:space="0" w:color="auto"/>
      </w:divBdr>
    </w:div>
    <w:div w:id="1287857835">
      <w:bodyDiv w:val="1"/>
      <w:marLeft w:val="0"/>
      <w:marRight w:val="0"/>
      <w:marTop w:val="0"/>
      <w:marBottom w:val="0"/>
      <w:divBdr>
        <w:top w:val="none" w:sz="0" w:space="0" w:color="auto"/>
        <w:left w:val="none" w:sz="0" w:space="0" w:color="auto"/>
        <w:bottom w:val="none" w:sz="0" w:space="0" w:color="auto"/>
        <w:right w:val="none" w:sz="0" w:space="0" w:color="auto"/>
      </w:divBdr>
    </w:div>
    <w:div w:id="15728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B45E0-76FA-4078-8900-51847F39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12708</Words>
  <Characters>69897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5</cp:revision>
  <cp:lastPrinted>2021-08-20T18:48:00Z</cp:lastPrinted>
  <dcterms:created xsi:type="dcterms:W3CDTF">2021-09-10T17:19:00Z</dcterms:created>
  <dcterms:modified xsi:type="dcterms:W3CDTF">2021-09-10T19:22:00Z</dcterms:modified>
</cp:coreProperties>
</file>